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269" w:rsidRPr="00801171" w:rsidRDefault="00E92269" w:rsidP="00E92269">
      <w:pPr>
        <w:spacing w:after="0" w:line="240" w:lineRule="auto"/>
        <w:jc w:val="center"/>
        <w:rPr>
          <w:rFonts w:ascii="Times New Roman" w:hAnsi="Times New Roman"/>
          <w:bCs/>
          <w:sz w:val="28"/>
          <w:szCs w:val="28"/>
          <w:lang w:val="ru-RU"/>
        </w:rPr>
      </w:pPr>
      <w:bookmarkStart w:id="0" w:name="block-19390567"/>
      <w:r w:rsidRPr="00801171">
        <w:rPr>
          <w:rFonts w:ascii="Times New Roman" w:hAnsi="Times New Roman"/>
          <w:bCs/>
          <w:color w:val="000000"/>
          <w:sz w:val="28"/>
          <w:szCs w:val="28"/>
          <w:lang w:val="ru-RU"/>
        </w:rPr>
        <w:t>МИНИСТЕРСТВО ПРОСВЕЩЕНИЯ РОССИЙСКОЙ ФЕДЕРАЦИИ</w:t>
      </w:r>
    </w:p>
    <w:p w:rsidR="00E92269" w:rsidRPr="00801171" w:rsidRDefault="00E92269" w:rsidP="00E92269">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 xml:space="preserve"> </w:t>
      </w:r>
      <w:bookmarkStart w:id="1" w:name="c6077dab-9925-4774-bff8-633c408d96f7"/>
      <w:bookmarkEnd w:id="1"/>
      <w:r w:rsidRPr="00801171">
        <w:rPr>
          <w:rFonts w:ascii="Times New Roman" w:hAnsi="Times New Roman"/>
          <w:bCs/>
          <w:color w:val="000000"/>
          <w:sz w:val="28"/>
          <w:szCs w:val="28"/>
          <w:lang w:val="ru-RU"/>
        </w:rPr>
        <w:t xml:space="preserve">Министерство образования и науки Алтайского края </w:t>
      </w:r>
    </w:p>
    <w:p w:rsidR="00E92269" w:rsidRPr="00801171" w:rsidRDefault="00E92269" w:rsidP="00E92269">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 xml:space="preserve"> </w:t>
      </w:r>
      <w:bookmarkStart w:id="2" w:name="788ae511-f951-4a39-a96d-32e07689f645"/>
      <w:bookmarkEnd w:id="2"/>
      <w:r w:rsidRPr="00801171">
        <w:rPr>
          <w:rFonts w:ascii="Times New Roman" w:hAnsi="Times New Roman"/>
          <w:bCs/>
          <w:color w:val="000000"/>
          <w:sz w:val="28"/>
          <w:szCs w:val="28"/>
          <w:lang w:val="ru-RU"/>
        </w:rPr>
        <w:t xml:space="preserve">Администрация Красногорского района </w:t>
      </w:r>
    </w:p>
    <w:p w:rsidR="00E92269" w:rsidRPr="00801171" w:rsidRDefault="00E92269" w:rsidP="00E92269">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МБОУ "Быстрянская СОШ им.О.Суртаева"</w:t>
      </w:r>
    </w:p>
    <w:p w:rsidR="00E92269" w:rsidRPr="00030256" w:rsidRDefault="00E92269" w:rsidP="00E92269">
      <w:pPr>
        <w:spacing w:after="0"/>
        <w:ind w:left="120"/>
        <w:rPr>
          <w:rFonts w:ascii="Times New Roman" w:hAnsi="Times New Roman"/>
          <w:sz w:val="24"/>
          <w:szCs w:val="24"/>
          <w:lang w:val="ru-RU"/>
        </w:rPr>
      </w:pPr>
    </w:p>
    <w:p w:rsidR="00E92269" w:rsidRPr="00030256" w:rsidRDefault="00E92269" w:rsidP="00E92269">
      <w:pPr>
        <w:spacing w:after="0"/>
        <w:ind w:left="120"/>
        <w:rPr>
          <w:rFonts w:ascii="Times New Roman" w:hAnsi="Times New Roman"/>
          <w:sz w:val="24"/>
          <w:szCs w:val="24"/>
          <w:lang w:val="ru-RU"/>
        </w:rPr>
      </w:pPr>
    </w:p>
    <w:p w:rsidR="00E92269" w:rsidRPr="00030256" w:rsidRDefault="00E92269" w:rsidP="00E92269">
      <w:pPr>
        <w:spacing w:after="0"/>
        <w:ind w:left="120"/>
        <w:rPr>
          <w:rFonts w:ascii="Times New Roman" w:hAnsi="Times New Roman"/>
          <w:sz w:val="24"/>
          <w:szCs w:val="24"/>
          <w:lang w:val="ru-RU"/>
        </w:rPr>
      </w:pPr>
    </w:p>
    <w:p w:rsidR="00E92269" w:rsidRPr="00030256" w:rsidRDefault="00E92269" w:rsidP="00E92269">
      <w:pPr>
        <w:spacing w:after="0"/>
        <w:ind w:left="120"/>
        <w:rPr>
          <w:rFonts w:ascii="Times New Roman" w:hAnsi="Times New Roman"/>
          <w:sz w:val="24"/>
          <w:szCs w:val="24"/>
          <w:lang w:val="ru-RU"/>
        </w:rPr>
      </w:pPr>
    </w:p>
    <w:tbl>
      <w:tblPr>
        <w:tblW w:w="0" w:type="auto"/>
        <w:tblLook w:val="00A0" w:firstRow="1" w:lastRow="0" w:firstColumn="1" w:lastColumn="0" w:noHBand="0" w:noVBand="0"/>
      </w:tblPr>
      <w:tblGrid>
        <w:gridCol w:w="3114"/>
        <w:gridCol w:w="3115"/>
        <w:gridCol w:w="3115"/>
      </w:tblGrid>
      <w:tr w:rsidR="00E92269" w:rsidRPr="00E92269" w:rsidTr="00253FA1">
        <w:tc>
          <w:tcPr>
            <w:tcW w:w="3114" w:type="dxa"/>
          </w:tcPr>
          <w:p w:rsidR="00E92269" w:rsidRPr="00030256" w:rsidRDefault="00E92269" w:rsidP="00253FA1">
            <w:pPr>
              <w:autoSpaceDE w:val="0"/>
              <w:autoSpaceDN w:val="0"/>
              <w:spacing w:after="0" w:line="240" w:lineRule="auto"/>
              <w:jc w:val="both"/>
              <w:rPr>
                <w:rFonts w:ascii="Times New Roman" w:hAnsi="Times New Roman"/>
                <w:color w:val="000000"/>
                <w:sz w:val="24"/>
                <w:szCs w:val="24"/>
                <w:lang w:val="ru-RU"/>
              </w:rPr>
            </w:pPr>
            <w:r w:rsidRPr="00030256">
              <w:rPr>
                <w:rFonts w:ascii="Times New Roman" w:hAnsi="Times New Roman"/>
                <w:color w:val="000000"/>
                <w:sz w:val="24"/>
                <w:szCs w:val="24"/>
                <w:lang w:val="ru-RU"/>
              </w:rPr>
              <w:t>РАССМОТРЕНО</w:t>
            </w:r>
          </w:p>
          <w:p w:rsidR="00E92269" w:rsidRPr="00030256" w:rsidRDefault="00E92269" w:rsidP="00253FA1">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На засе</w:t>
            </w:r>
            <w:r>
              <w:rPr>
                <w:rFonts w:ascii="Times New Roman" w:hAnsi="Times New Roman"/>
                <w:color w:val="000000"/>
                <w:sz w:val="24"/>
                <w:szCs w:val="24"/>
                <w:lang w:val="ru-RU"/>
              </w:rPr>
              <w:t>дании МО учителей ЕДН</w:t>
            </w:r>
          </w:p>
          <w:p w:rsidR="00E92269" w:rsidRPr="00030256" w:rsidRDefault="00E92269" w:rsidP="00253FA1">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Протокол №1 от 28.08.2023</w:t>
            </w:r>
          </w:p>
        </w:tc>
        <w:tc>
          <w:tcPr>
            <w:tcW w:w="3115" w:type="dxa"/>
          </w:tcPr>
          <w:p w:rsidR="00E92269" w:rsidRPr="00030256" w:rsidRDefault="00E92269" w:rsidP="00253FA1">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СОГЛАСОВАНО</w:t>
            </w:r>
          </w:p>
          <w:p w:rsidR="00E92269" w:rsidRPr="00030256" w:rsidRDefault="00E92269" w:rsidP="00253FA1">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Педагогическим советом</w:t>
            </w:r>
          </w:p>
          <w:p w:rsidR="00E92269" w:rsidRPr="00030256" w:rsidRDefault="00E92269" w:rsidP="00253FA1">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Протокол №1 от 29.08.2023</w:t>
            </w:r>
          </w:p>
        </w:tc>
        <w:tc>
          <w:tcPr>
            <w:tcW w:w="3115" w:type="dxa"/>
          </w:tcPr>
          <w:p w:rsidR="00E92269" w:rsidRPr="00030256" w:rsidRDefault="00E92269" w:rsidP="00253FA1">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УТВЕРЖДЕНО</w:t>
            </w:r>
          </w:p>
          <w:p w:rsidR="00E92269" w:rsidRPr="00030256" w:rsidRDefault="00E92269" w:rsidP="00253FA1">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Зам директора по УВР</w:t>
            </w:r>
          </w:p>
          <w:p w:rsidR="00E92269" w:rsidRPr="00030256" w:rsidRDefault="00E92269" w:rsidP="00253FA1">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softHyphen/>
            </w:r>
            <w:r w:rsidRPr="00030256">
              <w:rPr>
                <w:rFonts w:ascii="Times New Roman" w:hAnsi="Times New Roman"/>
                <w:color w:val="000000"/>
                <w:sz w:val="24"/>
                <w:szCs w:val="24"/>
                <w:lang w:val="ru-RU"/>
              </w:rPr>
              <w:softHyphen/>
              <w:t>_________В.В.Михайлова</w:t>
            </w:r>
          </w:p>
          <w:p w:rsidR="00E92269" w:rsidRPr="00030256" w:rsidRDefault="00E92269" w:rsidP="00253FA1">
            <w:pPr>
              <w:autoSpaceDE w:val="0"/>
              <w:autoSpaceDN w:val="0"/>
              <w:spacing w:after="0" w:line="240" w:lineRule="auto"/>
              <w:jc w:val="center"/>
              <w:rPr>
                <w:rFonts w:ascii="Times New Roman" w:hAnsi="Times New Roman"/>
                <w:color w:val="000000"/>
                <w:sz w:val="24"/>
                <w:szCs w:val="24"/>
                <w:lang w:val="ru-RU"/>
              </w:rPr>
            </w:pPr>
          </w:p>
        </w:tc>
      </w:tr>
    </w:tbl>
    <w:p w:rsidR="00351D7B" w:rsidRPr="00087635" w:rsidRDefault="00351D7B">
      <w:pPr>
        <w:spacing w:after="0"/>
        <w:ind w:left="120"/>
        <w:rPr>
          <w:lang w:val="ru-RU"/>
        </w:rPr>
      </w:pPr>
    </w:p>
    <w:p w:rsidR="00351D7B" w:rsidRPr="00087635" w:rsidRDefault="004E6850">
      <w:pPr>
        <w:spacing w:after="0"/>
        <w:ind w:left="120"/>
        <w:rPr>
          <w:lang w:val="ru-RU"/>
        </w:rPr>
      </w:pPr>
      <w:r w:rsidRPr="00087635">
        <w:rPr>
          <w:rFonts w:ascii="Times New Roman" w:hAnsi="Times New Roman"/>
          <w:color w:val="000000"/>
          <w:sz w:val="28"/>
          <w:lang w:val="ru-RU"/>
        </w:rPr>
        <w:t>‌</w:t>
      </w:r>
    </w:p>
    <w:p w:rsidR="00351D7B" w:rsidRPr="00087635" w:rsidRDefault="00351D7B">
      <w:pPr>
        <w:spacing w:after="0"/>
        <w:ind w:left="120"/>
        <w:rPr>
          <w:lang w:val="ru-RU"/>
        </w:rPr>
      </w:pPr>
    </w:p>
    <w:p w:rsidR="00351D7B" w:rsidRPr="00087635" w:rsidRDefault="00351D7B">
      <w:pPr>
        <w:spacing w:after="0"/>
        <w:ind w:left="120"/>
        <w:rPr>
          <w:lang w:val="ru-RU"/>
        </w:rPr>
      </w:pPr>
    </w:p>
    <w:p w:rsidR="00351D7B" w:rsidRPr="00087635" w:rsidRDefault="00351D7B">
      <w:pPr>
        <w:spacing w:after="0"/>
        <w:ind w:left="120"/>
        <w:rPr>
          <w:lang w:val="ru-RU"/>
        </w:rPr>
      </w:pPr>
    </w:p>
    <w:p w:rsidR="00351D7B" w:rsidRPr="00087635" w:rsidRDefault="004E6850">
      <w:pPr>
        <w:spacing w:after="0" w:line="408" w:lineRule="auto"/>
        <w:ind w:left="120"/>
        <w:jc w:val="center"/>
        <w:rPr>
          <w:lang w:val="ru-RU"/>
        </w:rPr>
      </w:pPr>
      <w:r w:rsidRPr="00087635">
        <w:rPr>
          <w:rFonts w:ascii="Times New Roman" w:hAnsi="Times New Roman"/>
          <w:b/>
          <w:color w:val="000000"/>
          <w:sz w:val="28"/>
          <w:lang w:val="ru-RU"/>
        </w:rPr>
        <w:t>РАБОЧАЯ ПРОГРАММА</w:t>
      </w:r>
    </w:p>
    <w:p w:rsidR="00351D7B" w:rsidRPr="00087635" w:rsidRDefault="004E6850">
      <w:pPr>
        <w:spacing w:after="0" w:line="408" w:lineRule="auto"/>
        <w:ind w:left="120"/>
        <w:jc w:val="center"/>
        <w:rPr>
          <w:lang w:val="ru-RU"/>
        </w:rPr>
      </w:pPr>
      <w:r w:rsidRPr="00087635">
        <w:rPr>
          <w:rFonts w:ascii="Times New Roman" w:hAnsi="Times New Roman"/>
          <w:color w:val="000000"/>
          <w:sz w:val="28"/>
          <w:lang w:val="ru-RU"/>
        </w:rPr>
        <w:t>(</w:t>
      </w:r>
      <w:r>
        <w:rPr>
          <w:rFonts w:ascii="Times New Roman" w:hAnsi="Times New Roman"/>
          <w:color w:val="000000"/>
          <w:sz w:val="28"/>
        </w:rPr>
        <w:t>ID</w:t>
      </w:r>
      <w:r w:rsidRPr="00087635">
        <w:rPr>
          <w:rFonts w:ascii="Times New Roman" w:hAnsi="Times New Roman"/>
          <w:color w:val="000000"/>
          <w:sz w:val="28"/>
          <w:lang w:val="ru-RU"/>
        </w:rPr>
        <w:t xml:space="preserve"> 2593443)</w:t>
      </w:r>
    </w:p>
    <w:p w:rsidR="00351D7B" w:rsidRPr="00087635" w:rsidRDefault="00351D7B">
      <w:pPr>
        <w:spacing w:after="0"/>
        <w:ind w:left="120"/>
        <w:jc w:val="center"/>
        <w:rPr>
          <w:lang w:val="ru-RU"/>
        </w:rPr>
      </w:pPr>
    </w:p>
    <w:p w:rsidR="00351D7B" w:rsidRPr="00087635" w:rsidRDefault="004E6850">
      <w:pPr>
        <w:spacing w:after="0" w:line="408" w:lineRule="auto"/>
        <w:ind w:left="120"/>
        <w:jc w:val="center"/>
        <w:rPr>
          <w:lang w:val="ru-RU"/>
        </w:rPr>
      </w:pPr>
      <w:r w:rsidRPr="00087635">
        <w:rPr>
          <w:rFonts w:ascii="Times New Roman" w:hAnsi="Times New Roman"/>
          <w:b/>
          <w:color w:val="000000"/>
          <w:sz w:val="28"/>
          <w:lang w:val="ru-RU"/>
        </w:rPr>
        <w:t>учебного предмета «Иностранный (немецкий) язык»</w:t>
      </w:r>
    </w:p>
    <w:p w:rsidR="00351D7B" w:rsidRPr="00087635" w:rsidRDefault="004E6850">
      <w:pPr>
        <w:spacing w:after="0" w:line="408" w:lineRule="auto"/>
        <w:ind w:left="120"/>
        <w:jc w:val="center"/>
        <w:rPr>
          <w:lang w:val="ru-RU"/>
        </w:rPr>
      </w:pPr>
      <w:r w:rsidRPr="00087635">
        <w:rPr>
          <w:rFonts w:ascii="Times New Roman" w:hAnsi="Times New Roman"/>
          <w:color w:val="000000"/>
          <w:sz w:val="28"/>
          <w:lang w:val="ru-RU"/>
        </w:rPr>
        <w:t xml:space="preserve">для обучающихся 5 – 9 классов </w:t>
      </w: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Default="00351D7B">
      <w:pPr>
        <w:spacing w:after="0"/>
        <w:ind w:left="120"/>
        <w:jc w:val="center"/>
        <w:rPr>
          <w:lang w:val="ru-RU"/>
        </w:rPr>
      </w:pPr>
    </w:p>
    <w:p w:rsidR="00E92269" w:rsidRDefault="00E92269">
      <w:pPr>
        <w:spacing w:after="0"/>
        <w:ind w:left="120"/>
        <w:jc w:val="center"/>
        <w:rPr>
          <w:lang w:val="ru-RU"/>
        </w:rPr>
      </w:pPr>
    </w:p>
    <w:p w:rsidR="00E92269" w:rsidRDefault="00E92269">
      <w:pPr>
        <w:spacing w:after="0"/>
        <w:ind w:left="120"/>
        <w:jc w:val="center"/>
        <w:rPr>
          <w:lang w:val="ru-RU"/>
        </w:rPr>
      </w:pPr>
    </w:p>
    <w:p w:rsidR="00E92269" w:rsidRDefault="00E92269">
      <w:pPr>
        <w:spacing w:after="0"/>
        <w:ind w:left="120"/>
        <w:jc w:val="center"/>
        <w:rPr>
          <w:lang w:val="ru-RU"/>
        </w:rPr>
      </w:pPr>
    </w:p>
    <w:p w:rsidR="00E92269" w:rsidRDefault="00E92269">
      <w:pPr>
        <w:spacing w:after="0"/>
        <w:ind w:left="120"/>
        <w:jc w:val="center"/>
        <w:rPr>
          <w:lang w:val="ru-RU"/>
        </w:rPr>
      </w:pPr>
    </w:p>
    <w:p w:rsidR="00E92269" w:rsidRDefault="00E92269">
      <w:pPr>
        <w:spacing w:after="0"/>
        <w:ind w:left="120"/>
        <w:jc w:val="center"/>
        <w:rPr>
          <w:lang w:val="ru-RU"/>
        </w:rPr>
      </w:pPr>
    </w:p>
    <w:p w:rsidR="00E92269" w:rsidRDefault="00E92269">
      <w:pPr>
        <w:spacing w:after="0"/>
        <w:ind w:left="120"/>
        <w:jc w:val="center"/>
        <w:rPr>
          <w:lang w:val="ru-RU"/>
        </w:rPr>
      </w:pPr>
    </w:p>
    <w:p w:rsidR="00E92269" w:rsidRPr="00087635" w:rsidRDefault="00E92269">
      <w:pPr>
        <w:spacing w:after="0"/>
        <w:ind w:left="120"/>
        <w:jc w:val="center"/>
        <w:rPr>
          <w:lang w:val="ru-RU"/>
        </w:rPr>
      </w:pPr>
    </w:p>
    <w:p w:rsidR="00351D7B" w:rsidRPr="00087635" w:rsidRDefault="00351D7B">
      <w:pPr>
        <w:spacing w:after="0"/>
        <w:ind w:left="120"/>
        <w:jc w:val="center"/>
        <w:rPr>
          <w:lang w:val="ru-RU"/>
        </w:rPr>
      </w:pPr>
    </w:p>
    <w:p w:rsidR="00351D7B" w:rsidRPr="00087635" w:rsidRDefault="00351D7B">
      <w:pPr>
        <w:spacing w:after="0"/>
        <w:ind w:left="120"/>
        <w:jc w:val="center"/>
        <w:rPr>
          <w:lang w:val="ru-RU"/>
        </w:rPr>
      </w:pPr>
    </w:p>
    <w:p w:rsidR="00351D7B" w:rsidRPr="00087635" w:rsidRDefault="004E6850">
      <w:pPr>
        <w:spacing w:after="0"/>
        <w:ind w:left="120"/>
        <w:jc w:val="center"/>
        <w:rPr>
          <w:lang w:val="ru-RU"/>
        </w:rPr>
      </w:pPr>
      <w:r w:rsidRPr="00087635">
        <w:rPr>
          <w:rFonts w:ascii="Times New Roman" w:hAnsi="Times New Roman"/>
          <w:color w:val="000000"/>
          <w:sz w:val="28"/>
          <w:lang w:val="ru-RU"/>
        </w:rPr>
        <w:t>​</w:t>
      </w:r>
      <w:bookmarkStart w:id="3" w:name="dfff3397-45d9-4b90-887c-a087fbc7d883"/>
      <w:r w:rsidRPr="00087635">
        <w:rPr>
          <w:rFonts w:ascii="Times New Roman" w:hAnsi="Times New Roman"/>
          <w:b/>
          <w:color w:val="000000"/>
          <w:sz w:val="28"/>
          <w:lang w:val="ru-RU"/>
        </w:rPr>
        <w:t>Быстрянка</w:t>
      </w:r>
      <w:bookmarkEnd w:id="3"/>
      <w:r w:rsidRPr="00087635">
        <w:rPr>
          <w:rFonts w:ascii="Times New Roman" w:hAnsi="Times New Roman"/>
          <w:b/>
          <w:color w:val="000000"/>
          <w:sz w:val="28"/>
          <w:lang w:val="ru-RU"/>
        </w:rPr>
        <w:t xml:space="preserve">‌ </w:t>
      </w:r>
      <w:bookmarkStart w:id="4" w:name="f71e0f26-0d46-4158-9655-525f79b7a7ca"/>
      <w:r w:rsidRPr="00087635">
        <w:rPr>
          <w:rFonts w:ascii="Times New Roman" w:hAnsi="Times New Roman"/>
          <w:b/>
          <w:color w:val="000000"/>
          <w:sz w:val="28"/>
          <w:lang w:val="ru-RU"/>
        </w:rPr>
        <w:t>2023</w:t>
      </w:r>
      <w:bookmarkEnd w:id="4"/>
      <w:r w:rsidRPr="00087635">
        <w:rPr>
          <w:rFonts w:ascii="Times New Roman" w:hAnsi="Times New Roman"/>
          <w:b/>
          <w:color w:val="000000"/>
          <w:sz w:val="28"/>
          <w:lang w:val="ru-RU"/>
        </w:rPr>
        <w:t>‌</w:t>
      </w:r>
      <w:r w:rsidRPr="00087635">
        <w:rPr>
          <w:rFonts w:ascii="Times New Roman" w:hAnsi="Times New Roman"/>
          <w:color w:val="000000"/>
          <w:sz w:val="28"/>
          <w:lang w:val="ru-RU"/>
        </w:rPr>
        <w:t>​</w:t>
      </w:r>
    </w:p>
    <w:p w:rsidR="00351D7B" w:rsidRPr="00E92269" w:rsidRDefault="004E6850" w:rsidP="00E92269">
      <w:pPr>
        <w:spacing w:after="0" w:line="264" w:lineRule="auto"/>
        <w:ind w:firstLine="600"/>
        <w:jc w:val="both"/>
        <w:rPr>
          <w:sz w:val="24"/>
          <w:szCs w:val="24"/>
          <w:lang w:val="ru-RU"/>
        </w:rPr>
      </w:pPr>
      <w:bookmarkStart w:id="5" w:name="block-19390568"/>
      <w:bookmarkEnd w:id="0"/>
      <w:r w:rsidRPr="00E92269">
        <w:rPr>
          <w:rFonts w:ascii="Times New Roman" w:hAnsi="Times New Roman"/>
          <w:b/>
          <w:color w:val="000000"/>
          <w:sz w:val="24"/>
          <w:szCs w:val="24"/>
          <w:lang w:val="ru-RU"/>
        </w:rPr>
        <w:lastRenderedPageBreak/>
        <w:t>ПОЯСНИТЕЛЬНАЯ ЗАПИСКА</w:t>
      </w:r>
      <w:r w:rsidRPr="00E92269">
        <w:rPr>
          <w:rFonts w:ascii="Times New Roman" w:hAnsi="Times New Roman"/>
          <w:color w:val="000000"/>
          <w:sz w:val="24"/>
          <w:szCs w:val="24"/>
          <w:lang w:val="ru-RU"/>
        </w:rPr>
        <w:t xml:space="preserve">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E92269">
        <w:rPr>
          <w:rFonts w:ascii="Times New Roman" w:hAnsi="Times New Roman"/>
          <w:color w:val="000000"/>
          <w:sz w:val="24"/>
          <w:szCs w:val="24"/>
          <w:lang w:val="ru-RU"/>
        </w:rPr>
        <w:t>воспитания</w:t>
      </w:r>
      <w:proofErr w:type="gramEnd"/>
      <w:r w:rsidRPr="00E92269">
        <w:rPr>
          <w:rFonts w:ascii="Times New Roman" w:hAnsi="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E92269">
        <w:rPr>
          <w:rFonts w:ascii="Times New Roman" w:hAnsi="Times New Roman"/>
          <w:color w:val="000000"/>
          <w:sz w:val="24"/>
          <w:szCs w:val="24"/>
        </w:rPr>
        <w:t>c</w:t>
      </w:r>
      <w:r w:rsidRPr="00E92269">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w:t>
      </w:r>
      <w:r w:rsidRPr="00E92269">
        <w:rPr>
          <w:rFonts w:ascii="Times New Roman" w:hAnsi="Times New Roman"/>
          <w:color w:val="000000"/>
          <w:sz w:val="24"/>
          <w:szCs w:val="24"/>
          <w:lang w:val="ru-RU"/>
        </w:rPr>
        <w:lastRenderedPageBreak/>
        <w:t>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E92269">
        <w:rPr>
          <w:rFonts w:ascii="Times New Roman" w:hAnsi="Times New Roman"/>
          <w:color w:val="000000"/>
          <w:sz w:val="24"/>
          <w:szCs w:val="24"/>
          <w:lang w:val="ru-RU"/>
        </w:rPr>
        <w:t>дств пр</w:t>
      </w:r>
      <w:proofErr w:type="gramEnd"/>
      <w:r w:rsidRPr="00E92269">
        <w:rPr>
          <w:rFonts w:ascii="Times New Roman" w:hAnsi="Times New Roman"/>
          <w:color w:val="000000"/>
          <w:sz w:val="24"/>
          <w:szCs w:val="24"/>
          <w:lang w:val="ru-RU"/>
        </w:rPr>
        <w:t>и получении и передаче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w:t>
      </w:r>
      <w:bookmarkStart w:id="6" w:name="c745326a-084d-471e-846d-1c67446acf05"/>
      <w:r w:rsidRPr="00E92269">
        <w:rPr>
          <w:rFonts w:ascii="Times New Roman" w:hAnsi="Times New Roman"/>
          <w:color w:val="000000"/>
          <w:sz w:val="24"/>
          <w:szCs w:val="24"/>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r w:rsidRPr="00E92269">
        <w:rPr>
          <w:rFonts w:ascii="Times New Roman" w:hAnsi="Times New Roman"/>
          <w:color w:val="000000"/>
          <w:sz w:val="24"/>
          <w:szCs w:val="24"/>
          <w:lang w:val="ru-RU"/>
        </w:rPr>
        <w:t>‌</w:t>
      </w:r>
      <w:proofErr w:type="gramEnd"/>
    </w:p>
    <w:p w:rsidR="00351D7B" w:rsidRPr="00E92269" w:rsidRDefault="00351D7B" w:rsidP="00E92269">
      <w:pPr>
        <w:jc w:val="both"/>
        <w:rPr>
          <w:sz w:val="24"/>
          <w:szCs w:val="24"/>
          <w:lang w:val="ru-RU"/>
        </w:rPr>
        <w:sectPr w:rsidR="00351D7B" w:rsidRPr="00E92269" w:rsidSect="00E92269">
          <w:pgSz w:w="11906" w:h="16383"/>
          <w:pgMar w:top="1134" w:right="707" w:bottom="1134" w:left="1134" w:header="720" w:footer="720" w:gutter="0"/>
          <w:cols w:space="720"/>
        </w:sectPr>
      </w:pPr>
    </w:p>
    <w:p w:rsidR="00351D7B" w:rsidRPr="00E92269" w:rsidRDefault="004E6850" w:rsidP="00E92269">
      <w:pPr>
        <w:spacing w:after="0" w:line="264" w:lineRule="auto"/>
        <w:ind w:firstLine="600"/>
        <w:jc w:val="both"/>
        <w:rPr>
          <w:sz w:val="24"/>
          <w:szCs w:val="24"/>
          <w:lang w:val="ru-RU"/>
        </w:rPr>
      </w:pPr>
      <w:bookmarkStart w:id="7" w:name="block-19390569"/>
      <w:bookmarkEnd w:id="5"/>
      <w:r w:rsidRPr="00E92269">
        <w:rPr>
          <w:rFonts w:ascii="Times New Roman" w:hAnsi="Times New Roman"/>
          <w:b/>
          <w:color w:val="000000"/>
          <w:sz w:val="24"/>
          <w:szCs w:val="24"/>
          <w:lang w:val="ru-RU"/>
        </w:rPr>
        <w:lastRenderedPageBreak/>
        <w:t>СОДЕРЖАНИЕ ОБУЧЕНИЯ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5 КЛАСС</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Моя семья. Мои друзья. Семейные праздники: день рождения, Новый год.</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Внешность и характер человека (литературного персонажа). Досуг и увлечения (хобби) современного подростка (чтение, кино, спорт).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Здоровый образ жизни: режим труда и отдыха, здоровое питание.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Покупки: продукты 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Каникулы в различное время года. Виды отдыха.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Природа: дикие и домашние животные. Погода.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Родной город (село). Транспорт.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Родная страна и страна (страны) изучаемого языка. </w:t>
      </w:r>
      <w:proofErr w:type="gramStart"/>
      <w:r w:rsidRPr="00E92269">
        <w:rPr>
          <w:rFonts w:ascii="Times New Roman" w:hAnsi="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диалогической речи</w:t>
      </w:r>
      <w:r w:rsidRPr="00E92269">
        <w:rPr>
          <w:rFonts w:ascii="Times New Roman" w:hAnsi="Times New Roman"/>
          <w:color w:val="000000"/>
          <w:sz w:val="24"/>
          <w:szCs w:val="24"/>
          <w:lang w:val="ru-RU"/>
        </w:rPr>
        <w:t xml:space="preserve"> на базе умений, сформированных на уровне начального общего 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диалога – до 5 реплик со стороны каждого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монологической речи</w:t>
      </w:r>
      <w:r w:rsidRPr="00E92269">
        <w:rPr>
          <w:rFonts w:ascii="Times New Roman" w:hAnsi="Times New Roman"/>
          <w:color w:val="000000"/>
          <w:sz w:val="24"/>
          <w:szCs w:val="24"/>
          <w:lang w:val="ru-RU"/>
        </w:rPr>
        <w:t>, на базе умений, сформированных на уровне начального общего 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повествование или сообщение;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изложение (пересказ) основного содержания прочитанного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краткое изложение результатов выполненной проектной работы.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монологического высказывания – 5–6 фраз.</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92269">
        <w:rPr>
          <w:rFonts w:ascii="Times New Roman" w:hAnsi="Times New Roman"/>
          <w:color w:val="000000"/>
          <w:sz w:val="24"/>
          <w:szCs w:val="24"/>
          <w:lang w:val="ru-RU"/>
        </w:rPr>
        <w:t>на</w:t>
      </w:r>
      <w:proofErr w:type="gramEnd"/>
      <w:r w:rsidRPr="00E92269">
        <w:rPr>
          <w:rFonts w:ascii="Times New Roman" w:hAnsi="Times New Roman"/>
          <w:color w:val="000000"/>
          <w:sz w:val="24"/>
          <w:szCs w:val="24"/>
          <w:lang w:val="ru-RU"/>
        </w:rPr>
        <w:t xml:space="preserve"> услышанное;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Время звучания текста (текстов) для аудирования – до 1 минуты.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Смысловое чтение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(текстов) для чтения – 180–200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написание коротких поздравлений с праздниками (с Новым годом, Рождеством, днём рождения);</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для чтения вслух – до 90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написание изученных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Основные способы словообразования: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аффиксация: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имён существительных при помощи суффиксов -</w:t>
      </w:r>
      <w:r w:rsidRPr="00E92269">
        <w:rPr>
          <w:rFonts w:ascii="Times New Roman" w:hAnsi="Times New Roman"/>
          <w:color w:val="000000"/>
          <w:sz w:val="24"/>
          <w:szCs w:val="24"/>
        </w:rPr>
        <w:t>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Lehrer</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ler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Sportler</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in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Lehrerin</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chen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Tischchen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имен прилагательных при помощи суффиксов -</w:t>
      </w:r>
      <w:r w:rsidRPr="00E92269">
        <w:rPr>
          <w:rFonts w:ascii="Times New Roman" w:hAnsi="Times New Roman"/>
          <w:color w:val="000000"/>
          <w:sz w:val="24"/>
          <w:szCs w:val="24"/>
        </w:rPr>
        <w:t>ig</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sonnig</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lich</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freundlich</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числительных при помощи суффиксов -</w:t>
      </w:r>
      <w:r w:rsidRPr="00E92269">
        <w:rPr>
          <w:rFonts w:ascii="Times New Roman" w:hAnsi="Times New Roman"/>
          <w:color w:val="000000"/>
          <w:sz w:val="24"/>
          <w:szCs w:val="24"/>
        </w:rPr>
        <w:t>zehn</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zig</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te</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ste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f</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nfzehn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f</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nfzig</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f</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nfte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f</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nfzigste</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словосложение: образование сложных существительных путём соединения основ существительных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Klassenzimmer</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Синонимы. Интернациональные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Нераспространённые и распространённые простые предложения: с простым (</w:t>
      </w:r>
      <w:r w:rsidRPr="00E92269">
        <w:rPr>
          <w:rFonts w:ascii="Times New Roman" w:hAnsi="Times New Roman"/>
          <w:color w:val="000000"/>
          <w:sz w:val="24"/>
          <w:szCs w:val="24"/>
        </w:rPr>
        <w:t>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liest</w:t>
      </w:r>
      <w:r w:rsidRPr="00E92269">
        <w:rPr>
          <w:rFonts w:ascii="Times New Roman" w:hAnsi="Times New Roman"/>
          <w:color w:val="000000"/>
          <w:sz w:val="24"/>
          <w:szCs w:val="24"/>
          <w:lang w:val="ru-RU"/>
        </w:rPr>
        <w:t>.) и составным глагольным сказуемым (</w:t>
      </w:r>
      <w:r w:rsidRPr="00E92269">
        <w:rPr>
          <w:rFonts w:ascii="Times New Roman" w:hAnsi="Times New Roman"/>
          <w:color w:val="000000"/>
          <w:sz w:val="24"/>
          <w:szCs w:val="24"/>
        </w:rPr>
        <w:t>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kann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lesen</w:t>
      </w:r>
      <w:r w:rsidRPr="00E92269">
        <w:rPr>
          <w:rFonts w:ascii="Times New Roman" w:hAnsi="Times New Roman"/>
          <w:color w:val="000000"/>
          <w:sz w:val="24"/>
          <w:szCs w:val="24"/>
          <w:lang w:val="ru-RU"/>
        </w:rPr>
        <w:t>.), с составным именным сказуемым (</w:t>
      </w:r>
      <w:r w:rsidRPr="00E92269">
        <w:rPr>
          <w:rFonts w:ascii="Times New Roman" w:hAnsi="Times New Roman"/>
          <w:color w:val="000000"/>
          <w:sz w:val="24"/>
          <w:szCs w:val="24"/>
        </w:rPr>
        <w:t>Der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Tisch</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ist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blau</w:t>
      </w:r>
      <w:r w:rsidRPr="00E92269">
        <w:rPr>
          <w:rFonts w:ascii="Times New Roman" w:hAnsi="Times New Roman"/>
          <w:color w:val="000000"/>
          <w:sz w:val="24"/>
          <w:szCs w:val="24"/>
          <w:lang w:val="ru-RU"/>
        </w:rPr>
        <w:t>.), в том числе с дополнениями в дательном и винительном падежах (</w:t>
      </w:r>
      <w:r w:rsidRPr="00E92269">
        <w:rPr>
          <w:rFonts w:ascii="Times New Roman" w:hAnsi="Times New Roman"/>
          <w:color w:val="000000"/>
          <w:sz w:val="24"/>
          <w:szCs w:val="24"/>
        </w:rPr>
        <w:t>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liest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ein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Buch</w:t>
      </w:r>
      <w:r w:rsidRPr="00E92269">
        <w:rPr>
          <w:rFonts w:ascii="Times New Roman" w:hAnsi="Times New Roman"/>
          <w:color w:val="000000"/>
          <w:sz w:val="24"/>
          <w:szCs w:val="24"/>
          <w:lang w:val="ru-RU"/>
        </w:rPr>
        <w:t>.</w:t>
      </w:r>
      <w:proofErr w:type="gramEnd"/>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hilft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der</w:t>
      </w:r>
      <w:r w:rsidRPr="00E92269">
        <w:rPr>
          <w:rFonts w:ascii="Times New Roman" w:hAnsi="Times New Roman"/>
          <w:color w:val="000000"/>
          <w:sz w:val="24"/>
          <w:szCs w:val="24"/>
          <w:lang w:val="ru-RU"/>
        </w:rPr>
        <w:t xml:space="preserve"> </w:t>
      </w:r>
      <w:proofErr w:type="gramStart"/>
      <w:r w:rsidRPr="00E92269">
        <w:rPr>
          <w:rFonts w:ascii="Times New Roman" w:hAnsi="Times New Roman"/>
          <w:color w:val="000000"/>
          <w:sz w:val="24"/>
          <w:szCs w:val="24"/>
        </w:rPr>
        <w:t>Mutter</w:t>
      </w:r>
      <w:r w:rsidRPr="00E92269">
        <w:rPr>
          <w:rFonts w:ascii="Times New Roman" w:hAnsi="Times New Roman"/>
          <w:color w:val="000000"/>
          <w:sz w:val="24"/>
          <w:szCs w:val="24"/>
          <w:lang w:val="ru-RU"/>
        </w:rPr>
        <w:t>.</w:t>
      </w:r>
      <w:proofErr w:type="gramEnd"/>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Побудительные предложения, в том числе в отрицательной форме (</w:t>
      </w:r>
      <w:r w:rsidRPr="00E92269">
        <w:rPr>
          <w:rFonts w:ascii="Times New Roman" w:hAnsi="Times New Roman"/>
          <w:color w:val="000000"/>
          <w:sz w:val="24"/>
          <w:szCs w:val="24"/>
        </w:rPr>
        <w:t>Schreib</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Satz</w:t>
      </w:r>
      <w:r w:rsidRPr="00E92269">
        <w:rPr>
          <w:rFonts w:ascii="Times New Roman" w:hAnsi="Times New Roman"/>
          <w:color w:val="000000"/>
          <w:sz w:val="24"/>
          <w:szCs w:val="24"/>
          <w:lang w:val="ru-RU"/>
        </w:rPr>
        <w:t>! Ö</w:t>
      </w:r>
      <w:r w:rsidRPr="00E92269">
        <w:rPr>
          <w:rFonts w:ascii="Times New Roman" w:hAnsi="Times New Roman"/>
          <w:color w:val="000000"/>
          <w:sz w:val="24"/>
          <w:szCs w:val="24"/>
        </w:rPr>
        <w:t>ffne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T</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nicht</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E92269">
        <w:rPr>
          <w:rFonts w:ascii="Times New Roman" w:hAnsi="Times New Roman"/>
          <w:color w:val="000000"/>
          <w:sz w:val="24"/>
          <w:szCs w:val="24"/>
        </w:rPr>
        <w:t>Futur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I</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Модальный глагол </w:t>
      </w:r>
      <w:r w:rsidRPr="00E92269">
        <w:rPr>
          <w:rFonts w:ascii="Times New Roman" w:hAnsi="Times New Roman"/>
          <w:color w:val="000000"/>
          <w:sz w:val="24"/>
          <w:szCs w:val="24"/>
        </w:rPr>
        <w:t>d</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rfen</w:t>
      </w:r>
      <w:r w:rsidRPr="00E92269">
        <w:rPr>
          <w:rFonts w:ascii="Times New Roman" w:hAnsi="Times New Roman"/>
          <w:color w:val="000000"/>
          <w:sz w:val="24"/>
          <w:szCs w:val="24"/>
          <w:lang w:val="ru-RU"/>
        </w:rPr>
        <w:t xml:space="preserve"> (в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sens</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 (</w:t>
      </w:r>
      <w:r w:rsidRPr="00E92269">
        <w:rPr>
          <w:rFonts w:ascii="Times New Roman" w:hAnsi="Times New Roman"/>
          <w:color w:val="000000"/>
          <w:sz w:val="24"/>
          <w:szCs w:val="24"/>
        </w:rPr>
        <w:t>sch</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n</w:t>
      </w:r>
      <w:r w:rsidRPr="00E92269">
        <w:rPr>
          <w:rFonts w:ascii="Times New Roman" w:hAnsi="Times New Roman"/>
          <w:color w:val="000000"/>
          <w:sz w:val="24"/>
          <w:szCs w:val="24"/>
          <w:lang w:val="ru-RU"/>
        </w:rPr>
        <w:t xml:space="preserve"> – </w:t>
      </w:r>
      <w:r w:rsidRPr="00E92269">
        <w:rPr>
          <w:rFonts w:ascii="Times New Roman" w:hAnsi="Times New Roman"/>
          <w:color w:val="000000"/>
          <w:sz w:val="24"/>
          <w:szCs w:val="24"/>
        </w:rPr>
        <w:t>sch</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ner</w:t>
      </w:r>
      <w:r w:rsidRPr="00E92269">
        <w:rPr>
          <w:rFonts w:ascii="Times New Roman" w:hAnsi="Times New Roman"/>
          <w:color w:val="000000"/>
          <w:sz w:val="24"/>
          <w:szCs w:val="24"/>
          <w:lang w:val="ru-RU"/>
        </w:rPr>
        <w:t xml:space="preserve"> – </w:t>
      </w:r>
      <w:r w:rsidRPr="00E92269">
        <w:rPr>
          <w:rFonts w:ascii="Times New Roman" w:hAnsi="Times New Roman"/>
          <w:color w:val="000000"/>
          <w:sz w:val="24"/>
          <w:szCs w:val="24"/>
        </w:rPr>
        <w:t>am</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sch</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nsten</w:t>
      </w:r>
      <w:r w:rsidRPr="00E92269">
        <w:rPr>
          <w:rFonts w:ascii="Times New Roman" w:hAnsi="Times New Roman"/>
          <w:color w:val="000000"/>
          <w:sz w:val="24"/>
          <w:szCs w:val="24"/>
          <w:lang w:val="ru-RU"/>
        </w:rPr>
        <w:t>/</w:t>
      </w:r>
      <w:r w:rsidRPr="00E92269">
        <w:rPr>
          <w:rFonts w:ascii="Times New Roman" w:hAnsi="Times New Roman"/>
          <w:color w:val="000000"/>
          <w:sz w:val="24"/>
          <w:szCs w:val="24"/>
        </w:rPr>
        <w:t>der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sch</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nste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gut</w:t>
      </w:r>
      <w:r w:rsidRPr="00E92269">
        <w:rPr>
          <w:rFonts w:ascii="Times New Roman" w:hAnsi="Times New Roman"/>
          <w:color w:val="000000"/>
          <w:sz w:val="24"/>
          <w:szCs w:val="24"/>
          <w:lang w:val="ru-RU"/>
        </w:rPr>
        <w:t xml:space="preserve"> – </w:t>
      </w:r>
      <w:r w:rsidRPr="00E92269">
        <w:rPr>
          <w:rFonts w:ascii="Times New Roman" w:hAnsi="Times New Roman"/>
          <w:color w:val="000000"/>
          <w:sz w:val="24"/>
          <w:szCs w:val="24"/>
        </w:rPr>
        <w:t>besser</w:t>
      </w:r>
      <w:r w:rsidRPr="00E92269">
        <w:rPr>
          <w:rFonts w:ascii="Times New Roman" w:hAnsi="Times New Roman"/>
          <w:color w:val="000000"/>
          <w:sz w:val="24"/>
          <w:szCs w:val="24"/>
          <w:lang w:val="ru-RU"/>
        </w:rPr>
        <w:t xml:space="preserve"> – </w:t>
      </w:r>
      <w:r w:rsidRPr="00E92269">
        <w:rPr>
          <w:rFonts w:ascii="Times New Roman" w:hAnsi="Times New Roman"/>
          <w:color w:val="000000"/>
          <w:sz w:val="24"/>
          <w:szCs w:val="24"/>
        </w:rPr>
        <w:t>am</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besten</w:t>
      </w:r>
      <w:r w:rsidRPr="00E92269">
        <w:rPr>
          <w:rFonts w:ascii="Times New Roman" w:hAnsi="Times New Roman"/>
          <w:color w:val="000000"/>
          <w:sz w:val="24"/>
          <w:szCs w:val="24"/>
          <w:lang w:val="ru-RU"/>
        </w:rPr>
        <w:t>/</w:t>
      </w:r>
      <w:r w:rsidRPr="00E92269">
        <w:rPr>
          <w:rFonts w:ascii="Times New Roman" w:hAnsi="Times New Roman"/>
          <w:color w:val="000000"/>
          <w:sz w:val="24"/>
          <w:szCs w:val="24"/>
        </w:rPr>
        <w:t>der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beste</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Указательные местоимения (</w:t>
      </w:r>
      <w:r w:rsidRPr="00E92269">
        <w:rPr>
          <w:rFonts w:ascii="Times New Roman" w:hAnsi="Times New Roman"/>
          <w:color w:val="000000"/>
          <w:sz w:val="24"/>
          <w:szCs w:val="24"/>
        </w:rPr>
        <w:t>jener</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Вопросительные местоимения (</w:t>
      </w:r>
      <w:r w:rsidRPr="00E92269">
        <w:rPr>
          <w:rFonts w:ascii="Times New Roman" w:hAnsi="Times New Roman"/>
          <w:color w:val="000000"/>
          <w:sz w:val="24"/>
          <w:szCs w:val="24"/>
        </w:rPr>
        <w:t>wer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wohin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wo</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warum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Количественные и порядковые числительные (до 100).</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Формирование умений: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оформлять свой адрес на немецком языке (в анкете, формуляре);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Россию и страну (страны)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6 КЛАСС</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Взаимоотношения в семье и с друзьями. Семейные праздники.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Внешность и характер человека (литературного персонажа).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Досуг и увлечения (хобби) современного подростка (чтение, кино, театр, спорт).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Здоровый образ жизни: режим труда и отдыха, фитнес, сбалансированное питание.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Покупки: продукты 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Школа, школьная жизнь, изучаемые предметы, любимый предмет, правила поведения в школе.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Переписка с иностранными сверстниками.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Каникулы в различное время года. Виды отдыха.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Путешествия по России и иностранным странам.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Природа: дикие и домашние животные. Климат, погода.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Родная страна и страна (страны) изучаемого языка. </w:t>
      </w:r>
      <w:proofErr w:type="gramStart"/>
      <w:r w:rsidRPr="00E92269">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диалогической речи</w:t>
      </w:r>
      <w:r w:rsidRPr="00E92269">
        <w:rPr>
          <w:rFonts w:ascii="Times New Roman" w:hAnsi="Times New Roman"/>
          <w:color w:val="000000"/>
          <w:sz w:val="24"/>
          <w:szCs w:val="24"/>
          <w:lang w:val="ru-RU"/>
        </w:rPr>
        <w:t>, а именно умений вести: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диалога – до 5 реплик со стороны каждого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монологической речи</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описание (предмета, внешности и одежды человека), в том числе характеристика (черты характера реального человека или литературного персонажа);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повествование или сообщение;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изложение (пересказ) основного содержания прочитанного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краткое изложение результатов выполненной проектной работы.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монологического высказывания – 7–8 фраз.</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92269">
        <w:rPr>
          <w:rFonts w:ascii="Times New Roman" w:hAnsi="Times New Roman"/>
          <w:color w:val="000000"/>
          <w:sz w:val="24"/>
          <w:szCs w:val="24"/>
          <w:lang w:val="ru-RU"/>
        </w:rPr>
        <w:t>на</w:t>
      </w:r>
      <w:proofErr w:type="gramEnd"/>
      <w:r w:rsidRPr="00E92269">
        <w:rPr>
          <w:rFonts w:ascii="Times New Roman" w:hAnsi="Times New Roman"/>
          <w:color w:val="000000"/>
          <w:sz w:val="24"/>
          <w:szCs w:val="24"/>
          <w:lang w:val="ru-RU"/>
        </w:rPr>
        <w:t xml:space="preserve"> услышанное.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При опосредованном общении: дальнейшее развитие восприятия и понимания на слух </w:t>
      </w:r>
      <w:proofErr w:type="gramStart"/>
      <w:r w:rsidRPr="00E92269">
        <w:rPr>
          <w:rFonts w:ascii="Times New Roman" w:hAnsi="Times New Roman"/>
          <w:color w:val="000000"/>
          <w:sz w:val="24"/>
          <w:szCs w:val="24"/>
          <w:lang w:val="ru-RU"/>
        </w:rPr>
        <w:t>несложных</w:t>
      </w:r>
      <w:proofErr w:type="gramEnd"/>
      <w:r w:rsidRPr="00E92269">
        <w:rPr>
          <w:rFonts w:ascii="Times New Roman" w:hAnsi="Times New Roman"/>
          <w:color w:val="000000"/>
          <w:sz w:val="24"/>
          <w:szCs w:val="24"/>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Время звучания текста (текстов) для аудирования – до 1 минуты.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Смысловое чтение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(текстов) для чтения – 250–300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списывание текста и выписывание из него слов, словосочетаний, предложений в соответствии с решаемой коммуникативной задачей;</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для чтения вслух – до 95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написание изученных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Основные способы словообразования: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аффиксация: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имён существительных при помощи суффиксов -</w:t>
      </w:r>
      <w:r w:rsidRPr="00E92269">
        <w:rPr>
          <w:rFonts w:ascii="Times New Roman" w:hAnsi="Times New Roman"/>
          <w:color w:val="000000"/>
          <w:sz w:val="24"/>
          <w:szCs w:val="24"/>
        </w:rPr>
        <w:t>keit</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M</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glichkeit</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heit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Sch</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nheit</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ung</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Erz</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hlung</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имен прилагательных при помощи суффикса -</w:t>
      </w:r>
      <w:r w:rsidRPr="00E92269">
        <w:rPr>
          <w:rFonts w:ascii="Times New Roman" w:hAnsi="Times New Roman"/>
          <w:color w:val="000000"/>
          <w:sz w:val="24"/>
          <w:szCs w:val="24"/>
        </w:rPr>
        <w:t>isch</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dramatisch</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образование имён прилагательных и наречий при помощи отрицательного префикса </w:t>
      </w:r>
      <w:r w:rsidRPr="00E92269">
        <w:rPr>
          <w:rFonts w:ascii="Times New Roman" w:hAnsi="Times New Roman"/>
          <w:color w:val="000000"/>
          <w:sz w:val="24"/>
          <w:szCs w:val="24"/>
        </w:rPr>
        <w:t>un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конверсия: образование имён существительных от глагола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Lesen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словосложение: образование сложных существительных путём соединения глагола и существительного (</w:t>
      </w:r>
      <w:r w:rsidRPr="00E92269">
        <w:rPr>
          <w:rFonts w:ascii="Times New Roman" w:hAnsi="Times New Roman"/>
          <w:color w:val="000000"/>
          <w:sz w:val="24"/>
          <w:szCs w:val="24"/>
        </w:rPr>
        <w:t>der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Schreibtisch</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Сложносочинённые предложения с союзом </w:t>
      </w:r>
      <w:r w:rsidRPr="00E92269">
        <w:rPr>
          <w:rFonts w:ascii="Times New Roman" w:hAnsi="Times New Roman"/>
          <w:color w:val="000000"/>
          <w:sz w:val="24"/>
          <w:szCs w:val="24"/>
        </w:rPr>
        <w:t>denn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teritum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Глаголы с отделяемыми и неотделяемыми приставками. Глаголы с возвратным местоимением </w:t>
      </w:r>
      <w:r w:rsidRPr="00E92269">
        <w:rPr>
          <w:rFonts w:ascii="Times New Roman" w:hAnsi="Times New Roman"/>
          <w:color w:val="000000"/>
          <w:sz w:val="24"/>
          <w:szCs w:val="24"/>
        </w:rPr>
        <w:t>sich</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de-DE"/>
        </w:rPr>
      </w:pPr>
      <w:proofErr w:type="gramStart"/>
      <w:r w:rsidRPr="00E92269">
        <w:rPr>
          <w:rFonts w:ascii="Times New Roman" w:hAnsi="Times New Roman"/>
          <w:color w:val="000000"/>
          <w:sz w:val="24"/>
          <w:szCs w:val="24"/>
        </w:rPr>
        <w:t>Глаголы</w:t>
      </w:r>
      <w:r w:rsidRPr="00E92269">
        <w:rPr>
          <w:rFonts w:ascii="Times New Roman" w:hAnsi="Times New Roman"/>
          <w:color w:val="000000"/>
          <w:sz w:val="24"/>
          <w:szCs w:val="24"/>
          <w:lang w:val="de-DE"/>
        </w:rPr>
        <w:t xml:space="preserve"> sitzen – setzen, liegen – legen, stehen – stellen, hängen.</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Модальный глагол </w:t>
      </w:r>
      <w:r w:rsidRPr="00E92269">
        <w:rPr>
          <w:rFonts w:ascii="Times New Roman" w:hAnsi="Times New Roman"/>
          <w:color w:val="000000"/>
          <w:sz w:val="24"/>
          <w:szCs w:val="24"/>
        </w:rPr>
        <w:t>sollen</w:t>
      </w:r>
      <w:r w:rsidRPr="00E92269">
        <w:rPr>
          <w:rFonts w:ascii="Times New Roman" w:hAnsi="Times New Roman"/>
          <w:color w:val="000000"/>
          <w:sz w:val="24"/>
          <w:szCs w:val="24"/>
          <w:lang w:val="ru-RU"/>
        </w:rPr>
        <w:t xml:space="preserve"> (в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sens</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Склонение имён существительных в единственном и множественном числе в родительном падеже.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Личные местоимения в винительном и дательном падежах (в некоторых речевых образцах).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Вопросительное местоимение (</w:t>
      </w:r>
      <w:r w:rsidRPr="00E92269">
        <w:rPr>
          <w:rFonts w:ascii="Times New Roman" w:hAnsi="Times New Roman"/>
          <w:color w:val="000000"/>
          <w:sz w:val="24"/>
          <w:szCs w:val="24"/>
        </w:rPr>
        <w:t>welch</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Числительные для обозначения дат и больших чисел (100–1000).</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Предлоги, требующие дательного падежа при ответе на вопрос </w:t>
      </w:r>
      <w:r w:rsidRPr="00E92269">
        <w:rPr>
          <w:rFonts w:ascii="Times New Roman" w:hAnsi="Times New Roman"/>
          <w:color w:val="000000"/>
          <w:sz w:val="24"/>
          <w:szCs w:val="24"/>
        </w:rPr>
        <w:t>Wo</w:t>
      </w:r>
      <w:r w:rsidRPr="00E92269">
        <w:rPr>
          <w:rFonts w:ascii="Times New Roman" w:hAnsi="Times New Roman"/>
          <w:color w:val="000000"/>
          <w:sz w:val="24"/>
          <w:szCs w:val="24"/>
          <w:lang w:val="ru-RU"/>
        </w:rPr>
        <w:t xml:space="preserve">? и винительного при ответе на вопрос </w:t>
      </w:r>
      <w:r w:rsidRPr="00E92269">
        <w:rPr>
          <w:rFonts w:ascii="Times New Roman" w:hAnsi="Times New Roman"/>
          <w:color w:val="000000"/>
          <w:sz w:val="24"/>
          <w:szCs w:val="24"/>
        </w:rPr>
        <w:t>Wohin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оформлять свой адрес на немецком языке (в анкете, формуляре);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Россию и страну (страны)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7 КЛАСС</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Внешность и характер человека (литературного персонажа). </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Покупки: продукты 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Школа, школьная жизнь, изучаемые предметы, любимый предмет, правила поведения в школе. Переписка с иностранными сверстниками.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Природа: дикие и домашние животные. Проблемы экологии. Климат, погода.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Средства массовой информации (телевидение, журналы, Интернет).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Родная страна и страна (страны) изучаемого языка. </w:t>
      </w:r>
      <w:proofErr w:type="gramStart"/>
      <w:r w:rsidRPr="00E92269">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диалогической речи</w:t>
      </w:r>
      <w:r w:rsidRPr="00E92269">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диалога – до 6 реплик со стороны каждого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 xml:space="preserve">Развитие коммуникативных умений </w:t>
      </w:r>
      <w:r w:rsidRPr="00E92269">
        <w:rPr>
          <w:rFonts w:ascii="Times New Roman" w:hAnsi="Times New Roman"/>
          <w:color w:val="000000"/>
          <w:sz w:val="24"/>
          <w:szCs w:val="24"/>
          <w:u w:val="single"/>
          <w:lang w:val="ru-RU"/>
        </w:rPr>
        <w:t>монологической речи</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повествование или сообщение;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краткое изложение результатов выполненной проектной работы.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монологического высказывания – 8–9 фраз.</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92269">
        <w:rPr>
          <w:rFonts w:ascii="Times New Roman" w:hAnsi="Times New Roman"/>
          <w:color w:val="000000"/>
          <w:sz w:val="24"/>
          <w:szCs w:val="24"/>
          <w:lang w:val="ru-RU"/>
        </w:rPr>
        <w:t>на</w:t>
      </w:r>
      <w:proofErr w:type="gramEnd"/>
      <w:r w:rsidRPr="00E92269">
        <w:rPr>
          <w:rFonts w:ascii="Times New Roman" w:hAnsi="Times New Roman"/>
          <w:color w:val="000000"/>
          <w:sz w:val="24"/>
          <w:szCs w:val="24"/>
          <w:lang w:val="ru-RU"/>
        </w:rPr>
        <w:t xml:space="preserve"> услышанное.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Время звучания текста (текстов) для аудирования – до 1,5 минуты.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Смысловое чтение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lastRenderedPageBreak/>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(текстов) для чтения – до 350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для чтения вслух – до 100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написание изученных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Основные способы словообразования: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аффиксация: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глаголов при помощи суффикса -</w:t>
      </w:r>
      <w:r w:rsidRPr="00E92269">
        <w:rPr>
          <w:rFonts w:ascii="Times New Roman" w:hAnsi="Times New Roman"/>
          <w:color w:val="000000"/>
          <w:sz w:val="24"/>
          <w:szCs w:val="24"/>
        </w:rPr>
        <w:t>ieren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interessieren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образование имен существительных при помощи суффиксов -</w:t>
      </w:r>
      <w:r w:rsidRPr="00E92269">
        <w:rPr>
          <w:rFonts w:ascii="Times New Roman" w:hAnsi="Times New Roman"/>
          <w:color w:val="000000"/>
          <w:sz w:val="24"/>
          <w:szCs w:val="24"/>
        </w:rPr>
        <w:t>schaft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Freundschaft</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tion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Organisation</w:t>
      </w:r>
      <w:r w:rsidRPr="00E92269">
        <w:rPr>
          <w:rFonts w:ascii="Times New Roman" w:hAnsi="Times New Roman"/>
          <w:color w:val="000000"/>
          <w:sz w:val="24"/>
          <w:szCs w:val="24"/>
          <w:lang w:val="ru-RU"/>
        </w:rPr>
        <w:t xml:space="preserve">), префикса </w:t>
      </w:r>
      <w:r w:rsidRPr="00E92269">
        <w:rPr>
          <w:rFonts w:ascii="Times New Roman" w:hAnsi="Times New Roman"/>
          <w:color w:val="000000"/>
          <w:sz w:val="24"/>
          <w:szCs w:val="24"/>
        </w:rPr>
        <w:t>un</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Ungl</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ck</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конверсия: имён существительных от прилагательных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Gr</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словосложение: образование сложных существительных путём соединения прилагательного и существительного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Kleinstadt</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Многозначные лексические единицы. Синонимы. Антонимы.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Различные средства связи в тексте для обеспечения его целостности (</w:t>
      </w:r>
      <w:r w:rsidRPr="00E92269">
        <w:rPr>
          <w:rFonts w:ascii="Times New Roman" w:hAnsi="Times New Roman"/>
          <w:color w:val="000000"/>
          <w:sz w:val="24"/>
          <w:szCs w:val="24"/>
        </w:rPr>
        <w:t>zuerst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denn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zum</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Schluss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usw</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Сложносочинённые предложения с наречием </w:t>
      </w:r>
      <w:r w:rsidRPr="00E92269">
        <w:rPr>
          <w:rFonts w:ascii="Times New Roman" w:hAnsi="Times New Roman"/>
          <w:color w:val="000000"/>
          <w:sz w:val="24"/>
          <w:szCs w:val="24"/>
        </w:rPr>
        <w:t>darum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Сложноподчинённые предложения: дополнительные (с союзом </w:t>
      </w:r>
      <w:r w:rsidRPr="00E92269">
        <w:rPr>
          <w:rFonts w:ascii="Times New Roman" w:hAnsi="Times New Roman"/>
          <w:color w:val="000000"/>
          <w:sz w:val="24"/>
          <w:szCs w:val="24"/>
        </w:rPr>
        <w:t>dass</w:t>
      </w:r>
      <w:r w:rsidRPr="00E92269">
        <w:rPr>
          <w:rFonts w:ascii="Times New Roman" w:hAnsi="Times New Roman"/>
          <w:color w:val="000000"/>
          <w:sz w:val="24"/>
          <w:szCs w:val="24"/>
          <w:lang w:val="ru-RU"/>
        </w:rPr>
        <w:t xml:space="preserve">), причины (с союзом </w:t>
      </w:r>
      <w:r w:rsidRPr="00E92269">
        <w:rPr>
          <w:rFonts w:ascii="Times New Roman" w:hAnsi="Times New Roman"/>
          <w:color w:val="000000"/>
          <w:sz w:val="24"/>
          <w:szCs w:val="24"/>
        </w:rPr>
        <w:t>weil</w:t>
      </w:r>
      <w:r w:rsidRPr="00E92269">
        <w:rPr>
          <w:rFonts w:ascii="Times New Roman" w:hAnsi="Times New Roman"/>
          <w:color w:val="000000"/>
          <w:sz w:val="24"/>
          <w:szCs w:val="24"/>
          <w:lang w:val="ru-RU"/>
        </w:rPr>
        <w:t xml:space="preserve">), условия (с союзом </w:t>
      </w:r>
      <w:r w:rsidRPr="00E92269">
        <w:rPr>
          <w:rFonts w:ascii="Times New Roman" w:hAnsi="Times New Roman"/>
          <w:color w:val="000000"/>
          <w:sz w:val="24"/>
          <w:szCs w:val="24"/>
        </w:rPr>
        <w:t>wenn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Предложения с глаголами, требующими употребления после них частицы </w:t>
      </w:r>
      <w:r w:rsidRPr="00E92269">
        <w:rPr>
          <w:rFonts w:ascii="Times New Roman" w:hAnsi="Times New Roman"/>
          <w:color w:val="000000"/>
          <w:sz w:val="24"/>
          <w:szCs w:val="24"/>
        </w:rPr>
        <w:t>zu</w:t>
      </w:r>
      <w:r w:rsidRPr="00E92269">
        <w:rPr>
          <w:rFonts w:ascii="Times New Roman" w:hAnsi="Times New Roman"/>
          <w:color w:val="000000"/>
          <w:sz w:val="24"/>
          <w:szCs w:val="24"/>
          <w:lang w:val="ru-RU"/>
        </w:rPr>
        <w:t xml:space="preserve"> и инфинитива.</w:t>
      </w:r>
    </w:p>
    <w:p w:rsidR="00351D7B" w:rsidRPr="00E92269" w:rsidRDefault="004E6850" w:rsidP="00E92269">
      <w:pPr>
        <w:spacing w:after="0" w:line="264" w:lineRule="auto"/>
        <w:ind w:firstLine="600"/>
        <w:jc w:val="both"/>
        <w:rPr>
          <w:sz w:val="24"/>
          <w:szCs w:val="24"/>
          <w:lang w:val="de-DE"/>
        </w:rPr>
      </w:pPr>
      <w:proofErr w:type="gramStart"/>
      <w:r w:rsidRPr="00E92269">
        <w:rPr>
          <w:rFonts w:ascii="Times New Roman" w:hAnsi="Times New Roman"/>
          <w:color w:val="000000"/>
          <w:sz w:val="24"/>
          <w:szCs w:val="24"/>
          <w:lang w:val="ru-RU"/>
        </w:rPr>
        <w:t xml:space="preserve">Предложения с неопределённо-личным местоимением </w:t>
      </w:r>
      <w:r w:rsidRPr="00E92269">
        <w:rPr>
          <w:rFonts w:ascii="Times New Roman" w:hAnsi="Times New Roman"/>
          <w:color w:val="000000"/>
          <w:sz w:val="24"/>
          <w:szCs w:val="24"/>
        </w:rPr>
        <w:t>man</w:t>
      </w:r>
      <w:r w:rsidRPr="00E92269">
        <w:rPr>
          <w:rFonts w:ascii="Times New Roman" w:hAnsi="Times New Roman"/>
          <w:color w:val="000000"/>
          <w:sz w:val="24"/>
          <w:szCs w:val="24"/>
          <w:lang w:val="ru-RU"/>
        </w:rPr>
        <w:t>, в том числе с модальными глаголами (</w:t>
      </w:r>
      <w:r w:rsidRPr="00E92269">
        <w:rPr>
          <w:rFonts w:ascii="Times New Roman" w:hAnsi="Times New Roman"/>
          <w:color w:val="000000"/>
          <w:sz w:val="24"/>
          <w:szCs w:val="24"/>
        </w:rPr>
        <w:t>Man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spricht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Deutsch</w:t>
      </w:r>
      <w:r w:rsidRPr="00E92269">
        <w:rPr>
          <w:rFonts w:ascii="Times New Roman" w:hAnsi="Times New Roman"/>
          <w:color w:val="000000"/>
          <w:sz w:val="24"/>
          <w:szCs w:val="24"/>
          <w:lang w:val="ru-RU"/>
        </w:rPr>
        <w:t>.</w:t>
      </w:r>
      <w:proofErr w:type="gramEnd"/>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lang w:val="de-DE"/>
        </w:rPr>
        <w:t>Man darf hier Ball spielen.).</w:t>
      </w:r>
    </w:p>
    <w:p w:rsidR="00351D7B" w:rsidRPr="00E92269" w:rsidRDefault="004E6850" w:rsidP="00E92269">
      <w:pPr>
        <w:spacing w:after="0" w:line="264" w:lineRule="auto"/>
        <w:ind w:firstLine="600"/>
        <w:jc w:val="both"/>
        <w:rPr>
          <w:sz w:val="24"/>
          <w:szCs w:val="24"/>
          <w:lang w:val="de-DE"/>
        </w:rPr>
      </w:pPr>
      <w:r w:rsidRPr="00E92269">
        <w:rPr>
          <w:rFonts w:ascii="Times New Roman" w:hAnsi="Times New Roman"/>
          <w:color w:val="000000"/>
          <w:sz w:val="24"/>
          <w:szCs w:val="24"/>
          <w:lang w:val="ru-RU"/>
        </w:rPr>
        <w:t>Модальные</w:t>
      </w:r>
      <w:r w:rsidRPr="00E92269">
        <w:rPr>
          <w:rFonts w:ascii="Times New Roman" w:hAnsi="Times New Roman"/>
          <w:color w:val="000000"/>
          <w:sz w:val="24"/>
          <w:szCs w:val="24"/>
          <w:lang w:val="de-DE"/>
        </w:rPr>
        <w:t xml:space="preserve"> </w:t>
      </w:r>
      <w:r w:rsidRPr="00E92269">
        <w:rPr>
          <w:rFonts w:ascii="Times New Roman" w:hAnsi="Times New Roman"/>
          <w:color w:val="000000"/>
          <w:sz w:val="24"/>
          <w:szCs w:val="24"/>
          <w:lang w:val="ru-RU"/>
        </w:rPr>
        <w:t>глаголы</w:t>
      </w:r>
      <w:r w:rsidRPr="00E92269">
        <w:rPr>
          <w:rFonts w:ascii="Times New Roman" w:hAnsi="Times New Roman"/>
          <w:color w:val="000000"/>
          <w:sz w:val="24"/>
          <w:szCs w:val="24"/>
          <w:lang w:val="de-DE"/>
        </w:rPr>
        <w:t xml:space="preserve"> </w:t>
      </w:r>
      <w:r w:rsidRPr="00E92269">
        <w:rPr>
          <w:rFonts w:ascii="Times New Roman" w:hAnsi="Times New Roman"/>
          <w:color w:val="000000"/>
          <w:sz w:val="24"/>
          <w:szCs w:val="24"/>
          <w:lang w:val="ru-RU"/>
        </w:rPr>
        <w:t>в</w:t>
      </w:r>
      <w:r w:rsidRPr="00E92269">
        <w:rPr>
          <w:rFonts w:ascii="Times New Roman" w:hAnsi="Times New Roman"/>
          <w:color w:val="000000"/>
          <w:sz w:val="24"/>
          <w:szCs w:val="24"/>
          <w:lang w:val="de-DE"/>
        </w:rPr>
        <w:t xml:space="preserve"> Präteritum. </w:t>
      </w:r>
    </w:p>
    <w:p w:rsidR="00351D7B" w:rsidRPr="00E92269" w:rsidRDefault="004E6850" w:rsidP="00E92269">
      <w:pPr>
        <w:spacing w:after="0" w:line="264" w:lineRule="auto"/>
        <w:ind w:firstLine="600"/>
        <w:jc w:val="both"/>
        <w:rPr>
          <w:sz w:val="24"/>
          <w:szCs w:val="24"/>
          <w:lang w:val="de-DE"/>
        </w:rPr>
      </w:pPr>
      <w:r w:rsidRPr="00E92269">
        <w:rPr>
          <w:rFonts w:ascii="Times New Roman" w:hAnsi="Times New Roman"/>
          <w:color w:val="000000"/>
          <w:sz w:val="24"/>
          <w:szCs w:val="24"/>
          <w:lang w:val="de-DE"/>
        </w:rPr>
        <w:t>O</w:t>
      </w:r>
      <w:r w:rsidRPr="00E92269">
        <w:rPr>
          <w:rFonts w:ascii="Times New Roman" w:hAnsi="Times New Roman"/>
          <w:color w:val="000000"/>
          <w:sz w:val="24"/>
          <w:szCs w:val="24"/>
          <w:lang w:val="ru-RU"/>
        </w:rPr>
        <w:t>трицания</w:t>
      </w:r>
      <w:r w:rsidRPr="00E92269">
        <w:rPr>
          <w:rFonts w:ascii="Times New Roman" w:hAnsi="Times New Roman"/>
          <w:color w:val="000000"/>
          <w:sz w:val="24"/>
          <w:szCs w:val="24"/>
          <w:lang w:val="de-DE"/>
        </w:rPr>
        <w:t xml:space="preserve"> kein, nicht, doch.</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Числительные для обозначения дат и больших чисел (до 1 000 000).</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оформлять свой адрес на немецком языке (в анкете);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Россию и страну (страны)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кратко рассказывать о выдающихся людях родной страны и страны (стран) изучаемого языка (учёных, писателях, поэтах, спортсменах).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Переспрашивание, просьба повторить, уточняя значение незнакомых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8 КЛАСС</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Взаимоотношения в семье и с друзьями.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Внешность и характер человека (литературного персонажа).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Покупки: одежда, обувь и продукты питания. Карманные деньги.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Природа: флора и фауна. Климат, погода.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Условия проживания в городской (сельской) местности. Транспорт.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Средства массовой информации (телевидение, радио, пресса, Интернет).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Родная страна и страна (страны) изучаемого языка. </w:t>
      </w:r>
      <w:proofErr w:type="gramStart"/>
      <w:r w:rsidRPr="00E92269">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Выдающиеся люди родной страны и страны (стран) изучаемого языка: писатели, художники, музыканты.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диалогической речи</w:t>
      </w:r>
      <w:r w:rsidRPr="00E92269">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диалога – до 7 реплик со стороны каждого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монологической речи</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повествование или сообщение;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выражение и аргументирование своего мнения по отношению </w:t>
      </w:r>
      <w:proofErr w:type="gramStart"/>
      <w:r w:rsidRPr="00E92269">
        <w:rPr>
          <w:rFonts w:ascii="Times New Roman" w:hAnsi="Times New Roman"/>
          <w:color w:val="000000"/>
          <w:sz w:val="24"/>
          <w:szCs w:val="24"/>
          <w:lang w:val="ru-RU"/>
        </w:rPr>
        <w:t>к</w:t>
      </w:r>
      <w:proofErr w:type="gramEnd"/>
      <w:r w:rsidRPr="00E92269">
        <w:rPr>
          <w:rFonts w:ascii="Times New Roman" w:hAnsi="Times New Roman"/>
          <w:color w:val="000000"/>
          <w:sz w:val="24"/>
          <w:szCs w:val="24"/>
          <w:lang w:val="ru-RU"/>
        </w:rPr>
        <w:t xml:space="preserve"> услышанному (прочитанному);</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составление рассказа по картинкам;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изложение результатов выполненной проектной работы.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монологического высказывания – 9–10 фраз.</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Время звучания текста (текстов) для аудирования – до 2 минут.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lastRenderedPageBreak/>
        <w:t>Смысловое чтение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(текстов) для чтения – 350–500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составление плана (тезисов) устного или письменного сообщения;</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E92269">
        <w:rPr>
          <w:rFonts w:ascii="Times New Roman" w:hAnsi="Times New Roman"/>
          <w:color w:val="000000"/>
          <w:sz w:val="24"/>
          <w:szCs w:val="24"/>
          <w:lang w:val="ru-RU"/>
        </w:rPr>
        <w:t>Объём письма – до 110 слов;</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w:t>
      </w:r>
      <w:r w:rsidRPr="00E92269">
        <w:rPr>
          <w:rFonts w:ascii="Times New Roman" w:hAnsi="Times New Roman"/>
          <w:color w:val="000000"/>
          <w:sz w:val="24"/>
          <w:szCs w:val="24"/>
          <w:lang w:val="ru-RU"/>
        </w:rPr>
        <w:lastRenderedPageBreak/>
        <w:t>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для чтения вслух – до 110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написание изученных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Основные способы словообразования: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аффиксация: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имён существительных при помощи суффикса -</w:t>
      </w:r>
      <w:r w:rsidRPr="00E92269">
        <w:rPr>
          <w:rFonts w:ascii="Times New Roman" w:hAnsi="Times New Roman"/>
          <w:color w:val="000000"/>
          <w:sz w:val="24"/>
          <w:szCs w:val="24"/>
        </w:rPr>
        <w:t>ik</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Grammatik</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имён прилагательных при помощи суффикса -</w:t>
      </w:r>
      <w:r w:rsidRPr="00E92269">
        <w:rPr>
          <w:rFonts w:ascii="Times New Roman" w:hAnsi="Times New Roman"/>
          <w:color w:val="000000"/>
          <w:sz w:val="24"/>
          <w:szCs w:val="24"/>
        </w:rPr>
        <w:t>los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geschmacklos</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словосложение: образование сложных прилагательных путём соединения двух прилагательных (</w:t>
      </w:r>
      <w:r w:rsidRPr="00E92269">
        <w:rPr>
          <w:rFonts w:ascii="Times New Roman" w:hAnsi="Times New Roman"/>
          <w:color w:val="000000"/>
          <w:sz w:val="24"/>
          <w:szCs w:val="24"/>
        </w:rPr>
        <w:t>dunkelblau</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Многозначные лексические единицы. Синонимы. Антонимы.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Различные средства связи в тексте для обеспечения его целостности (</w:t>
      </w:r>
      <w:r w:rsidRPr="00E92269">
        <w:rPr>
          <w:rFonts w:ascii="Times New Roman" w:hAnsi="Times New Roman"/>
          <w:color w:val="000000"/>
          <w:sz w:val="24"/>
          <w:szCs w:val="24"/>
        </w:rPr>
        <w:t>zuerst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denn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zum</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Schluss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usw</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Сложноподчинённые предложения времени с союзами </w:t>
      </w:r>
      <w:r w:rsidRPr="00E92269">
        <w:rPr>
          <w:rFonts w:ascii="Times New Roman" w:hAnsi="Times New Roman"/>
          <w:color w:val="000000"/>
          <w:sz w:val="24"/>
          <w:szCs w:val="24"/>
        </w:rPr>
        <w:t>wenn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als</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Глаголы в видовременных формах страдательного наклонения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sens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teritum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Наиболее распространённые глаголы с управлением и местоимённые наречия.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Склонение прилагательных.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Предлоги, используемые с дательным падежом.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Предлоги, используемые с винительным падежом.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r w:rsidRPr="00E92269">
        <w:rPr>
          <w:rFonts w:ascii="Times New Roman" w:hAnsi="Times New Roman"/>
          <w:color w:val="000000"/>
          <w:sz w:val="24"/>
          <w:szCs w:val="24"/>
          <w:lang w:val="ru-RU"/>
        </w:rPr>
        <w:lastRenderedPageBreak/>
        <w:t>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Соблюдение норм вежливости в межкультурном общении.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Россию и страну (страны)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Переспрашивать, просить повторить, уточняя значения незнакомых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9 КЛАСС</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Взаимоотношения в семье и с друзьями. Конфликты и их решения.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Внешность и характер человека (литературного персонажа).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E92269">
        <w:rPr>
          <w:rFonts w:ascii="Times New Roman" w:hAnsi="Times New Roman"/>
          <w:color w:val="000000"/>
          <w:sz w:val="24"/>
          <w:szCs w:val="24"/>
          <w:lang w:val="ru-RU"/>
        </w:rPr>
        <w:t xml:space="preserve"> Роль книги в жизни подростка.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Покупки: одежда, обувь и продукты питания. Карманные деньги. Молодёжная мода.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Природа: флора и фауна. Проблемы экологии. Защита окружающей среды. Климат, погода. Стихийные бедствия.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Средства массовой информации (телевидение, радио, пресса, Интернет).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Родная страна и страна (страны) изучаемого языка. </w:t>
      </w:r>
      <w:proofErr w:type="gramStart"/>
      <w:r w:rsidRPr="00E92269">
        <w:rPr>
          <w:rFonts w:ascii="Times New Roman" w:hAnsi="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диалогической речи</w:t>
      </w:r>
      <w:r w:rsidRPr="00E92269">
        <w:rPr>
          <w:rFonts w:ascii="Times New Roman" w:hAnsi="Times New Roman"/>
          <w:color w:val="000000"/>
          <w:sz w:val="24"/>
          <w:szCs w:val="24"/>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Развитие коммуникативных умений </w:t>
      </w:r>
      <w:r w:rsidRPr="00E92269">
        <w:rPr>
          <w:rFonts w:ascii="Times New Roman" w:hAnsi="Times New Roman"/>
          <w:color w:val="000000"/>
          <w:sz w:val="24"/>
          <w:szCs w:val="24"/>
          <w:u w:val="single"/>
          <w:lang w:val="ru-RU"/>
        </w:rPr>
        <w:t>монологической речи</w:t>
      </w:r>
      <w:r w:rsidRPr="00E92269">
        <w:rPr>
          <w:rFonts w:ascii="Times New Roman" w:hAnsi="Times New Roman"/>
          <w:color w:val="000000"/>
          <w:sz w:val="24"/>
          <w:szCs w:val="24"/>
          <w:lang w:val="ru-RU"/>
        </w:rPr>
        <w:t xml:space="preserve"> – создание устных связных монологических высказываний с использованием основных коммуникативных типов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повествование или сообщение;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рассуждение;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выражение и краткое аргументирование своего мнения по отношению </w:t>
      </w:r>
      <w:proofErr w:type="gramStart"/>
      <w:r w:rsidRPr="00E92269">
        <w:rPr>
          <w:rFonts w:ascii="Times New Roman" w:hAnsi="Times New Roman"/>
          <w:color w:val="000000"/>
          <w:sz w:val="24"/>
          <w:szCs w:val="24"/>
          <w:lang w:val="ru-RU"/>
        </w:rPr>
        <w:t>к</w:t>
      </w:r>
      <w:proofErr w:type="gramEnd"/>
      <w:r w:rsidRPr="00E92269">
        <w:rPr>
          <w:rFonts w:ascii="Times New Roman" w:hAnsi="Times New Roman"/>
          <w:color w:val="000000"/>
          <w:sz w:val="24"/>
          <w:szCs w:val="24"/>
          <w:lang w:val="ru-RU"/>
        </w:rPr>
        <w:t xml:space="preserve"> услышанному (прочитанному);</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составление рассказа по картинкам;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изложение результатов выполненной проектной работы.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монологического высказывания – 10–12 фраз.</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E92269">
        <w:rPr>
          <w:rFonts w:ascii="Times New Roman" w:hAnsi="Times New Roman"/>
          <w:color w:val="000000"/>
          <w:sz w:val="24"/>
          <w:szCs w:val="24"/>
          <w:lang w:val="ru-RU"/>
        </w:rPr>
        <w:t>услышанное</w:t>
      </w:r>
      <w:proofErr w:type="gramEnd"/>
      <w:r w:rsidRPr="00E92269">
        <w:rPr>
          <w:rFonts w:ascii="Times New Roman" w:hAnsi="Times New Roman"/>
          <w:color w:val="000000"/>
          <w:sz w:val="24"/>
          <w:szCs w:val="24"/>
          <w:lang w:val="ru-RU"/>
        </w:rPr>
        <w:t>, использовать переспрос или просьбу повторить для уточнения отдельных деталей.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Языковая сложность текстов для аудирования должна соответствовать базовому уровню (А</w:t>
      </w:r>
      <w:proofErr w:type="gramStart"/>
      <w:r w:rsidRPr="00E92269">
        <w:rPr>
          <w:rFonts w:ascii="Times New Roman" w:hAnsi="Times New Roman"/>
          <w:color w:val="000000"/>
          <w:sz w:val="24"/>
          <w:szCs w:val="24"/>
          <w:lang w:val="ru-RU"/>
        </w:rPr>
        <w:t>2</w:t>
      </w:r>
      <w:proofErr w:type="gramEnd"/>
      <w:r w:rsidRPr="00E92269">
        <w:rPr>
          <w:rFonts w:ascii="Times New Roman" w:hAnsi="Times New Roman"/>
          <w:color w:val="000000"/>
          <w:sz w:val="24"/>
          <w:szCs w:val="24"/>
          <w:lang w:val="ru-RU"/>
        </w:rPr>
        <w:t xml:space="preserve"> – допороговому уровню по общеевропейской шкале).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Время звучания текста (текстов) для аудирования – до 2 минут.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Смысловое чтение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w:t>
      </w:r>
      <w:r w:rsidRPr="00E92269">
        <w:rPr>
          <w:rFonts w:ascii="Times New Roman" w:hAnsi="Times New Roman"/>
          <w:color w:val="000000"/>
          <w:sz w:val="24"/>
          <w:szCs w:val="24"/>
          <w:lang w:val="ru-RU"/>
        </w:rPr>
        <w:lastRenderedPageBreak/>
        <w:t>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Языковая сложность текстов для чтения должна соответствовать базовому уровню (А</w:t>
      </w:r>
      <w:proofErr w:type="gramStart"/>
      <w:r w:rsidRPr="00E92269">
        <w:rPr>
          <w:rFonts w:ascii="Times New Roman" w:hAnsi="Times New Roman"/>
          <w:color w:val="000000"/>
          <w:sz w:val="24"/>
          <w:szCs w:val="24"/>
          <w:lang w:val="ru-RU"/>
        </w:rPr>
        <w:t>2</w:t>
      </w:r>
      <w:proofErr w:type="gramEnd"/>
      <w:r w:rsidRPr="00E92269">
        <w:rPr>
          <w:rFonts w:ascii="Times New Roman" w:hAnsi="Times New Roman"/>
          <w:color w:val="000000"/>
          <w:sz w:val="24"/>
          <w:szCs w:val="24"/>
          <w:lang w:val="ru-RU"/>
        </w:rPr>
        <w:t xml:space="preserve"> – допороговому уровню по общеевропейской шкале).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(текстов) для чтения – 500–600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составление плана/тезисов устного или письменного сообщения;</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E92269">
        <w:rPr>
          <w:rFonts w:ascii="Times New Roman" w:hAnsi="Times New Roman"/>
          <w:color w:val="000000"/>
          <w:sz w:val="24"/>
          <w:szCs w:val="24"/>
          <w:lang w:val="ru-RU"/>
        </w:rPr>
        <w:t>Объём письма – до 120 слов;</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Выражение модального значения, чувства и эмоции.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текста для чтения вслух – до 110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написание изученных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Основные способы словообразования: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аффиксация: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имён существительных при помощи суффиксов -</w:t>
      </w:r>
      <w:r w:rsidRPr="00E92269">
        <w:rPr>
          <w:rFonts w:ascii="Times New Roman" w:hAnsi="Times New Roman"/>
          <w:color w:val="000000"/>
          <w:sz w:val="24"/>
          <w:szCs w:val="24"/>
        </w:rPr>
        <w:t>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Biologie</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um</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Museum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образование имён прилагательных при помощи суффиксов -</w:t>
      </w:r>
      <w:r w:rsidRPr="00E92269">
        <w:rPr>
          <w:rFonts w:ascii="Times New Roman" w:hAnsi="Times New Roman"/>
          <w:color w:val="000000"/>
          <w:sz w:val="24"/>
          <w:szCs w:val="24"/>
        </w:rPr>
        <w:t>sam</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erholsam</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bar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lesbar</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Многозначность лексических единиц. Синонимы. Антонимы. Сокращения и аббревиатуры.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Различные средства связи в тексте для обеспечения его целостности (</w:t>
      </w:r>
      <w:r w:rsidRPr="00E92269">
        <w:rPr>
          <w:rFonts w:ascii="Times New Roman" w:hAnsi="Times New Roman"/>
          <w:color w:val="000000"/>
          <w:sz w:val="24"/>
          <w:szCs w:val="24"/>
        </w:rPr>
        <w:t>zuerst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denn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zum</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Schluss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usw</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Сложносочинённые предложения с наречием </w:t>
      </w:r>
      <w:r w:rsidRPr="00E92269">
        <w:rPr>
          <w:rFonts w:ascii="Times New Roman" w:hAnsi="Times New Roman"/>
          <w:color w:val="000000"/>
          <w:sz w:val="24"/>
          <w:szCs w:val="24"/>
        </w:rPr>
        <w:t>deshalb</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Сложноподчинённые предложения: времени с союзом </w:t>
      </w:r>
      <w:r w:rsidRPr="00E92269">
        <w:rPr>
          <w:rFonts w:ascii="Times New Roman" w:hAnsi="Times New Roman"/>
          <w:color w:val="000000"/>
          <w:sz w:val="24"/>
          <w:szCs w:val="24"/>
        </w:rPr>
        <w:t>nachdem</w:t>
      </w:r>
      <w:r w:rsidRPr="00E92269">
        <w:rPr>
          <w:rFonts w:ascii="Times New Roman" w:hAnsi="Times New Roman"/>
          <w:color w:val="000000"/>
          <w:sz w:val="24"/>
          <w:szCs w:val="24"/>
          <w:lang w:val="ru-RU"/>
        </w:rPr>
        <w:t xml:space="preserve">, цели с союзом </w:t>
      </w:r>
      <w:r w:rsidRPr="00E92269">
        <w:rPr>
          <w:rFonts w:ascii="Times New Roman" w:hAnsi="Times New Roman"/>
          <w:color w:val="000000"/>
          <w:sz w:val="24"/>
          <w:szCs w:val="24"/>
        </w:rPr>
        <w:t>damit</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Формы сослагательного наклонения от глаголов </w:t>
      </w:r>
      <w:r w:rsidRPr="00E92269">
        <w:rPr>
          <w:rFonts w:ascii="Times New Roman" w:hAnsi="Times New Roman"/>
          <w:color w:val="000000"/>
          <w:sz w:val="24"/>
          <w:szCs w:val="24"/>
        </w:rPr>
        <w:t>haben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sein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werden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k</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nnen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m</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gen</w:t>
      </w:r>
      <w:r w:rsidRPr="00E92269">
        <w:rPr>
          <w:rFonts w:ascii="Times New Roman" w:hAnsi="Times New Roman"/>
          <w:color w:val="000000"/>
          <w:sz w:val="24"/>
          <w:szCs w:val="24"/>
          <w:lang w:val="ru-RU"/>
        </w:rPr>
        <w:t xml:space="preserve">, сочетание </w:t>
      </w:r>
      <w:r w:rsidRPr="00E92269">
        <w:rPr>
          <w:rFonts w:ascii="Times New Roman" w:hAnsi="Times New Roman"/>
          <w:color w:val="000000"/>
          <w:sz w:val="24"/>
          <w:szCs w:val="24"/>
        </w:rPr>
        <w:t>w</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rde</w:t>
      </w:r>
      <w:r w:rsidRPr="00E92269">
        <w:rPr>
          <w:rFonts w:ascii="Times New Roman" w:hAnsi="Times New Roman"/>
          <w:color w:val="000000"/>
          <w:sz w:val="24"/>
          <w:szCs w:val="24"/>
          <w:lang w:val="ru-RU"/>
        </w:rPr>
        <w:t xml:space="preserve"> + </w:t>
      </w:r>
      <w:r w:rsidRPr="00E92269">
        <w:rPr>
          <w:rFonts w:ascii="Times New Roman" w:hAnsi="Times New Roman"/>
          <w:color w:val="000000"/>
          <w:sz w:val="24"/>
          <w:szCs w:val="24"/>
        </w:rPr>
        <w:t>Infinitiv</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Формирование элементарного представления о различных вариантах немецкого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Соблюдение норм вежливости в межкультурном общении.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Развитие умений: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оформлять свой адрес на немецком языке (в анкете);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Россию и страну (страны)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Переспрашивать, просить повторить, уточняя значение незнакомых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351D7B" w:rsidRPr="00E92269" w:rsidRDefault="00351D7B" w:rsidP="00E92269">
      <w:pPr>
        <w:jc w:val="both"/>
        <w:rPr>
          <w:sz w:val="24"/>
          <w:szCs w:val="24"/>
          <w:lang w:val="ru-RU"/>
        </w:rPr>
        <w:sectPr w:rsidR="00351D7B" w:rsidRPr="00E92269" w:rsidSect="00E92269">
          <w:pgSz w:w="11906" w:h="16383"/>
          <w:pgMar w:top="1134" w:right="707" w:bottom="1134" w:left="1134" w:header="720" w:footer="720" w:gutter="0"/>
          <w:cols w:space="720"/>
        </w:sectPr>
      </w:pPr>
    </w:p>
    <w:p w:rsidR="00351D7B" w:rsidRPr="00E92269" w:rsidRDefault="004E6850" w:rsidP="00E92269">
      <w:pPr>
        <w:spacing w:after="0" w:line="264" w:lineRule="auto"/>
        <w:ind w:left="120"/>
        <w:jc w:val="both"/>
        <w:rPr>
          <w:sz w:val="24"/>
          <w:szCs w:val="24"/>
          <w:lang w:val="ru-RU"/>
        </w:rPr>
      </w:pPr>
      <w:bookmarkStart w:id="8" w:name="block-19390570"/>
      <w:bookmarkEnd w:id="7"/>
      <w:r w:rsidRPr="00E92269">
        <w:rPr>
          <w:rFonts w:ascii="Times New Roman" w:hAnsi="Times New Roman"/>
          <w:b/>
          <w:color w:val="000000"/>
          <w:sz w:val="24"/>
          <w:szCs w:val="24"/>
          <w:lang w:val="ru-RU"/>
        </w:rPr>
        <w:lastRenderedPageBreak/>
        <w:t>ПЛАНИРУЕМЫЕ РЕЗУЛЬТАТЫ ОСВОЕНИЯ ПРОГРАММЫ ПО ИНОСТРАННОМУ (НЕМЕЦКОМУ) ЯЗЫКУ НА УРОВНЕ ОСНОВНОГО ОБЩЕГО ОБРАЗОВАНИЯ</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ЛИЧНОСТНЫЕ РЕЗУЛЬТАТЫ</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1) гражданского воспитания: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2) патриотического воспитания: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3) духовно-нравственного воспитания: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ориентация на моральные ценности и нормы в ситуациях нравственного выбора;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4) эстетического воспитания: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осознание ценности жизни;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соблюдение правил безопасности, в том числе навыков безопасного поведения в </w:t>
      </w:r>
      <w:proofErr w:type="gramStart"/>
      <w:r w:rsidRPr="00E92269">
        <w:rPr>
          <w:rFonts w:ascii="Times New Roman" w:hAnsi="Times New Roman"/>
          <w:color w:val="000000"/>
          <w:sz w:val="24"/>
          <w:szCs w:val="24"/>
          <w:lang w:val="ru-RU"/>
        </w:rPr>
        <w:t>Интернет-среде</w:t>
      </w:r>
      <w:proofErr w:type="gramEnd"/>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умение принимать себя и других, не осуждая;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6) трудового воспитания: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7) экологического воспитания: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активное неприятие действий, приносящих вред окружающей среде;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8) ценности научного познания: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овладение языковой и читательской культурой как средством познания мира;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b/>
          <w:color w:val="000000"/>
          <w:sz w:val="24"/>
          <w:szCs w:val="24"/>
          <w:lang w:val="ru-RU"/>
        </w:rPr>
        <w:t xml:space="preserve">9) адаптации </w:t>
      </w:r>
      <w:proofErr w:type="gramStart"/>
      <w:r w:rsidRPr="00E92269">
        <w:rPr>
          <w:rFonts w:ascii="Times New Roman" w:hAnsi="Times New Roman"/>
          <w:b/>
          <w:color w:val="000000"/>
          <w:sz w:val="24"/>
          <w:szCs w:val="24"/>
          <w:lang w:val="ru-RU"/>
        </w:rPr>
        <w:t>обучающегося</w:t>
      </w:r>
      <w:proofErr w:type="gramEnd"/>
      <w:r w:rsidRPr="00E92269">
        <w:rPr>
          <w:rFonts w:ascii="Times New Roman" w:hAnsi="Times New Roman"/>
          <w:b/>
          <w:color w:val="000000"/>
          <w:sz w:val="24"/>
          <w:szCs w:val="24"/>
          <w:lang w:val="ru-RU"/>
        </w:rPr>
        <w:t xml:space="preserve"> к изменяющимся условиям социальной и природной среды: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умение анализировать и выявлять взаимосвязи природы, общества и экономики;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воспринимать стрессовую ситуацию как вызов, требующий контрмер;</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оценивать ситуацию стресса, корректировать принимаемые решения и действия;</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МЕТАПРЕДМЕТНЫЕ РЕЗУЛЬТАТЫ</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Познавательные универсальные учебные действия</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Базовые логические действия: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выявлять и характеризовать существенные признаки объектов (явлений);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устанавливать существенный признак классификации, основания для обобщения и сравнения, критерии проводимого анализа;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предлагать критерии для выявления закономерностей и противоречий;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выявлять причинно-следственные связи при изучении явлений и процессов;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Базовые исследовательские действия</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вопросы как исследовательский инструмент познания;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Работа с информацией: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эффективно запоминать и систематизировать информацию.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E92269">
        <w:rPr>
          <w:rFonts w:ascii="Times New Roman" w:hAnsi="Times New Roman"/>
          <w:color w:val="000000"/>
          <w:sz w:val="24"/>
          <w:szCs w:val="24"/>
          <w:lang w:val="ru-RU"/>
        </w:rPr>
        <w:t>у</w:t>
      </w:r>
      <w:proofErr w:type="gramEnd"/>
      <w:r w:rsidRPr="00E92269">
        <w:rPr>
          <w:rFonts w:ascii="Times New Roman" w:hAnsi="Times New Roman"/>
          <w:color w:val="000000"/>
          <w:sz w:val="24"/>
          <w:szCs w:val="24"/>
          <w:lang w:val="ru-RU"/>
        </w:rPr>
        <w:t xml:space="preserve"> обучающихся.</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Коммуникативные универсальные учебные действия</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lastRenderedPageBreak/>
        <w:t>Общение: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выражать свою точку зрения в устной и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Совместная деятельность: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Регулятивные универсальные учебные действия</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Самоорганизация: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выявлять проблемы для решения в жизненных и учебных ситуациях;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 xml:space="preserve">Самоконтроль: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владеть способами самоконтроля, самомотивации и рефлексии;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E92269">
        <w:rPr>
          <w:rFonts w:ascii="Times New Roman" w:hAnsi="Times New Roman"/>
          <w:color w:val="000000"/>
          <w:sz w:val="24"/>
          <w:szCs w:val="24"/>
          <w:lang w:val="ru-RU"/>
        </w:rPr>
        <w:t>позитивное</w:t>
      </w:r>
      <w:proofErr w:type="gramEnd"/>
      <w:r w:rsidRPr="00E92269">
        <w:rPr>
          <w:rFonts w:ascii="Times New Roman" w:hAnsi="Times New Roman"/>
          <w:color w:val="000000"/>
          <w:sz w:val="24"/>
          <w:szCs w:val="24"/>
          <w:lang w:val="ru-RU"/>
        </w:rPr>
        <w:t xml:space="preserve"> в произошедшей ситуации;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 xml:space="preserve">Эмоциональный интеллект: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различать, называть и управлять собственными эмоциями и эмоциями других;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выявлять и анализировать причины эмоций;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Принятие себя и других: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осознанно относиться к другому человеку, его мнению;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признавать свое право на ошибку и такое же право </w:t>
      </w:r>
      <w:proofErr w:type="gramStart"/>
      <w:r w:rsidRPr="00E92269">
        <w:rPr>
          <w:rFonts w:ascii="Times New Roman" w:hAnsi="Times New Roman"/>
          <w:color w:val="000000"/>
          <w:sz w:val="24"/>
          <w:szCs w:val="24"/>
          <w:lang w:val="ru-RU"/>
        </w:rPr>
        <w:t>другого</w:t>
      </w:r>
      <w:proofErr w:type="gramEnd"/>
      <w:r w:rsidRPr="00E92269">
        <w:rPr>
          <w:rFonts w:ascii="Times New Roman" w:hAnsi="Times New Roman"/>
          <w:color w:val="000000"/>
          <w:sz w:val="24"/>
          <w:szCs w:val="24"/>
          <w:lang w:val="ru-RU"/>
        </w:rPr>
        <w:t xml:space="preserve">;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принимать себя и других, не осуждая;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открытость себе и другим;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осознавать невозможность контролировать все вокруг.</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left="120"/>
        <w:jc w:val="both"/>
        <w:rPr>
          <w:sz w:val="24"/>
          <w:szCs w:val="24"/>
          <w:lang w:val="ru-RU"/>
        </w:rPr>
      </w:pPr>
      <w:r w:rsidRPr="00E92269">
        <w:rPr>
          <w:rFonts w:ascii="Times New Roman" w:hAnsi="Times New Roman"/>
          <w:b/>
          <w:color w:val="000000"/>
          <w:sz w:val="24"/>
          <w:szCs w:val="24"/>
          <w:lang w:val="ru-RU"/>
        </w:rPr>
        <w:t>ПРЕДМЕТНЫЕ РЕЗУЛЬТАТЫ</w:t>
      </w:r>
    </w:p>
    <w:p w:rsidR="00351D7B" w:rsidRPr="00E92269" w:rsidRDefault="00351D7B" w:rsidP="00E92269">
      <w:pPr>
        <w:spacing w:after="0" w:line="264" w:lineRule="auto"/>
        <w:ind w:left="120"/>
        <w:jc w:val="both"/>
        <w:rPr>
          <w:sz w:val="24"/>
          <w:szCs w:val="24"/>
          <w:lang w:val="ru-RU"/>
        </w:rPr>
      </w:pP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92269">
        <w:rPr>
          <w:rFonts w:ascii="Times New Roman" w:hAnsi="Times New Roman"/>
          <w:b/>
          <w:i/>
          <w:color w:val="000000"/>
          <w:sz w:val="24"/>
          <w:szCs w:val="24"/>
          <w:lang w:val="ru-RU"/>
        </w:rPr>
        <w:t>в 5 классе</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1) 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w:t>
      </w:r>
      <w:r w:rsidRPr="00E92269">
        <w:rPr>
          <w:rFonts w:ascii="Times New Roman" w:hAnsi="Times New Roman"/>
          <w:color w:val="000000"/>
          <w:sz w:val="24"/>
          <w:szCs w:val="24"/>
          <w:lang w:val="ru-RU"/>
        </w:rPr>
        <w:lastRenderedPageBreak/>
        <w:t>опорами (объём – 5–6 фраз), кратко излагать результаты выполненной проектной работы (объём – до 6 фраз).</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Смысловое чтение: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писать короткие поздравления с праздниками;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2) 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Графика, 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правильно писать изученные слова;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пунктуационно правильно оформлять электронное сообщение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E92269">
        <w:rPr>
          <w:rFonts w:ascii="Times New Roman" w:hAnsi="Times New Roman"/>
          <w:color w:val="000000"/>
          <w:sz w:val="24"/>
          <w:szCs w:val="24"/>
        </w:rPr>
        <w:t>er</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ler</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in</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chen</w:t>
      </w:r>
      <w:r w:rsidRPr="00E92269">
        <w:rPr>
          <w:rFonts w:ascii="Times New Roman" w:hAnsi="Times New Roman"/>
          <w:color w:val="000000"/>
          <w:sz w:val="24"/>
          <w:szCs w:val="24"/>
          <w:lang w:val="ru-RU"/>
        </w:rPr>
        <w:t>, имена прилагательные с суффиксами -</w:t>
      </w:r>
      <w:r w:rsidRPr="00E92269">
        <w:rPr>
          <w:rFonts w:ascii="Times New Roman" w:hAnsi="Times New Roman"/>
          <w:color w:val="000000"/>
          <w:sz w:val="24"/>
          <w:szCs w:val="24"/>
        </w:rPr>
        <w:t>ig</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lich</w:t>
      </w:r>
      <w:r w:rsidRPr="00E92269">
        <w:rPr>
          <w:rFonts w:ascii="Times New Roman" w:hAnsi="Times New Roman"/>
          <w:color w:val="000000"/>
          <w:sz w:val="24"/>
          <w:szCs w:val="24"/>
          <w:lang w:val="ru-RU"/>
        </w:rPr>
        <w:t xml:space="preserve">, </w:t>
      </w:r>
      <w:proofErr w:type="gramStart"/>
      <w:r w:rsidRPr="00E92269">
        <w:rPr>
          <w:rFonts w:ascii="Times New Roman" w:hAnsi="Times New Roman"/>
          <w:color w:val="000000"/>
          <w:sz w:val="24"/>
          <w:szCs w:val="24"/>
          <w:lang w:val="ru-RU"/>
        </w:rPr>
        <w:t>числительные</w:t>
      </w:r>
      <w:proofErr w:type="gramEnd"/>
      <w:r w:rsidRPr="00E92269">
        <w:rPr>
          <w:rFonts w:ascii="Times New Roman" w:hAnsi="Times New Roman"/>
          <w:color w:val="000000"/>
          <w:sz w:val="24"/>
          <w:szCs w:val="24"/>
          <w:lang w:val="ru-RU"/>
        </w:rPr>
        <w:t xml:space="preserve"> образованные при помощи суффиксов -</w:t>
      </w:r>
      <w:r w:rsidRPr="00E92269">
        <w:rPr>
          <w:rFonts w:ascii="Times New Roman" w:hAnsi="Times New Roman"/>
          <w:color w:val="000000"/>
          <w:sz w:val="24"/>
          <w:szCs w:val="24"/>
        </w:rPr>
        <w:t>zehn</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zig</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te</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ste</w:t>
      </w:r>
      <w:r w:rsidRPr="00E92269">
        <w:rPr>
          <w:rFonts w:ascii="Times New Roman" w:hAnsi="Times New Roman"/>
          <w:color w:val="000000"/>
          <w:sz w:val="24"/>
          <w:szCs w:val="24"/>
          <w:lang w:val="ru-RU"/>
        </w:rPr>
        <w:t>, имена существительные, образованные путём соединения основ существительных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Klassenzimmer</w:t>
      </w:r>
      <w:r w:rsidRPr="00E92269">
        <w:rPr>
          <w:rFonts w:ascii="Times New Roman" w:hAnsi="Times New Roman"/>
          <w:color w:val="000000"/>
          <w:sz w:val="24"/>
          <w:szCs w:val="24"/>
          <w:lang w:val="ru-RU"/>
        </w:rPr>
        <w:t>), распознавать и употреблять в устной и письменной речи изученные синонимы и интернациональные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побудительные предложения (в том числе в отрицательной форме);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E92269">
        <w:rPr>
          <w:rFonts w:ascii="Times New Roman" w:hAnsi="Times New Roman"/>
          <w:color w:val="000000"/>
          <w:sz w:val="24"/>
          <w:szCs w:val="24"/>
        </w:rPr>
        <w:t>Futur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I</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модальный глагол </w:t>
      </w:r>
      <w:r w:rsidRPr="00E92269">
        <w:rPr>
          <w:rFonts w:ascii="Times New Roman" w:hAnsi="Times New Roman"/>
          <w:color w:val="000000"/>
          <w:sz w:val="24"/>
          <w:szCs w:val="24"/>
        </w:rPr>
        <w:t>d</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rfen</w:t>
      </w:r>
      <w:r w:rsidRPr="00E92269">
        <w:rPr>
          <w:rFonts w:ascii="Times New Roman" w:hAnsi="Times New Roman"/>
          <w:color w:val="000000"/>
          <w:sz w:val="24"/>
          <w:szCs w:val="24"/>
          <w:lang w:val="ru-RU"/>
        </w:rPr>
        <w:t xml:space="preserve"> (в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sens</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указательное местоимение </w:t>
      </w:r>
      <w:r w:rsidRPr="00E92269">
        <w:rPr>
          <w:rFonts w:ascii="Times New Roman" w:hAnsi="Times New Roman"/>
          <w:color w:val="000000"/>
          <w:sz w:val="24"/>
          <w:szCs w:val="24"/>
        </w:rPr>
        <w:t>jener</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вопросительные местоимения (</w:t>
      </w:r>
      <w:r w:rsidRPr="00E92269">
        <w:rPr>
          <w:rFonts w:ascii="Times New Roman" w:hAnsi="Times New Roman"/>
          <w:color w:val="000000"/>
          <w:sz w:val="24"/>
          <w:szCs w:val="24"/>
        </w:rPr>
        <w:t>wer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wohin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wo</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warum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количественные и порядковые числительные (до 100).</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3) 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оформлять адрес, писать фамилии и имена (свои, родственников и друзей) на немецком языке (в анкете, формуляре);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Россию и страны (стран</w:t>
      </w:r>
      <w:proofErr w:type="gramStart"/>
      <w:r w:rsidRPr="00E92269">
        <w:rPr>
          <w:rFonts w:ascii="Times New Roman" w:hAnsi="Times New Roman"/>
          <w:color w:val="000000"/>
          <w:sz w:val="24"/>
          <w:szCs w:val="24"/>
          <w:lang w:val="ru-RU"/>
        </w:rPr>
        <w:t>)у</w:t>
      </w:r>
      <w:proofErr w:type="gramEnd"/>
      <w:r w:rsidRPr="00E92269">
        <w:rPr>
          <w:rFonts w:ascii="Times New Roman" w:hAnsi="Times New Roman"/>
          <w:color w:val="000000"/>
          <w:sz w:val="24"/>
          <w:szCs w:val="24"/>
          <w:lang w:val="ru-RU"/>
        </w:rPr>
        <w:t xml:space="preserve">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4) 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владеть начальными умениями классифицировать лексические единицы по темам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92269">
        <w:rPr>
          <w:rFonts w:ascii="Times New Roman" w:hAnsi="Times New Roman"/>
          <w:b/>
          <w:i/>
          <w:color w:val="000000"/>
          <w:sz w:val="24"/>
          <w:szCs w:val="24"/>
          <w:lang w:val="ru-RU"/>
        </w:rPr>
        <w:t>в 6 классе</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1) 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 xml:space="preserve">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w:t>
      </w:r>
      <w:r w:rsidRPr="00E92269">
        <w:rPr>
          <w:rFonts w:ascii="Times New Roman" w:hAnsi="Times New Roman"/>
          <w:color w:val="000000"/>
          <w:sz w:val="24"/>
          <w:szCs w:val="24"/>
          <w:lang w:val="ru-RU"/>
        </w:rPr>
        <w:lastRenderedPageBreak/>
        <w:t>соблюдением норм речевого этикета, принятого в стране (странах) изучаемого языка (до пяти реплик со стороны каждого собеседника);</w:t>
      </w:r>
      <w:proofErr w:type="gramEnd"/>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Смысловое чтение: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2) 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Графика, 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писать изученные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пунктуационно правильно оформлять электронное сообщение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E92269">
        <w:rPr>
          <w:rFonts w:ascii="Times New Roman" w:hAnsi="Times New Roman"/>
          <w:color w:val="000000"/>
          <w:sz w:val="24"/>
          <w:szCs w:val="24"/>
        </w:rPr>
        <w:t>keit</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heit</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ung</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lang w:val="ru-RU"/>
        </w:rPr>
        <w:lastRenderedPageBreak/>
        <w:t>имена прилагательные при помощи суффикса -</w:t>
      </w:r>
      <w:r w:rsidRPr="00E92269">
        <w:rPr>
          <w:rFonts w:ascii="Times New Roman" w:hAnsi="Times New Roman"/>
          <w:color w:val="000000"/>
          <w:sz w:val="24"/>
          <w:szCs w:val="24"/>
        </w:rPr>
        <w:t>isch</w:t>
      </w:r>
      <w:r w:rsidRPr="00E92269">
        <w:rPr>
          <w:rFonts w:ascii="Times New Roman" w:hAnsi="Times New Roman"/>
          <w:color w:val="000000"/>
          <w:sz w:val="24"/>
          <w:szCs w:val="24"/>
          <w:lang w:val="ru-RU"/>
        </w:rPr>
        <w:t xml:space="preserve">, имена прилагательные и наречия при помощи отрицательного префикса </w:t>
      </w:r>
      <w:r w:rsidRPr="00E92269">
        <w:rPr>
          <w:rFonts w:ascii="Times New Roman" w:hAnsi="Times New Roman"/>
          <w:color w:val="000000"/>
          <w:sz w:val="24"/>
          <w:szCs w:val="24"/>
        </w:rPr>
        <w:t>un</w:t>
      </w:r>
      <w:r w:rsidRPr="00E92269">
        <w:rPr>
          <w:rFonts w:ascii="Times New Roman" w:hAnsi="Times New Roman"/>
          <w:color w:val="000000"/>
          <w:sz w:val="24"/>
          <w:szCs w:val="24"/>
          <w:lang w:val="ru-RU"/>
        </w:rPr>
        <w:t>-, при помощи конверсии: имена существительные от глагола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Lesen</w:t>
      </w:r>
      <w:r w:rsidRPr="00E92269">
        <w:rPr>
          <w:rFonts w:ascii="Times New Roman" w:hAnsi="Times New Roman"/>
          <w:color w:val="000000"/>
          <w:sz w:val="24"/>
          <w:szCs w:val="24"/>
          <w:lang w:val="ru-RU"/>
        </w:rPr>
        <w:t>), при помощи словосложения: соединения глагола и существительного (</w:t>
      </w:r>
      <w:r w:rsidRPr="00E92269">
        <w:rPr>
          <w:rFonts w:ascii="Times New Roman" w:hAnsi="Times New Roman"/>
          <w:color w:val="000000"/>
          <w:sz w:val="24"/>
          <w:szCs w:val="24"/>
        </w:rPr>
        <w:t>der</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Schreibtisch</w:t>
      </w:r>
      <w:r w:rsidRPr="00E92269">
        <w:rPr>
          <w:rFonts w:ascii="Times New Roman" w:hAnsi="Times New Roman"/>
          <w:color w:val="000000"/>
          <w:sz w:val="24"/>
          <w:szCs w:val="24"/>
          <w:lang w:val="ru-RU"/>
        </w:rPr>
        <w:t>);</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сложносочинённые предложения с союзом </w:t>
      </w:r>
      <w:r w:rsidRPr="00E92269">
        <w:rPr>
          <w:rFonts w:ascii="Times New Roman" w:hAnsi="Times New Roman"/>
          <w:color w:val="000000"/>
          <w:sz w:val="24"/>
          <w:szCs w:val="24"/>
        </w:rPr>
        <w:t>denn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teritum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глаголы с отделяемыми и неотделяемыми приставками;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глаголы с возвратным местоимением </w:t>
      </w:r>
      <w:r w:rsidRPr="00E92269">
        <w:rPr>
          <w:rFonts w:ascii="Times New Roman" w:hAnsi="Times New Roman"/>
          <w:color w:val="000000"/>
          <w:sz w:val="24"/>
          <w:szCs w:val="24"/>
        </w:rPr>
        <w:t>sich</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de-DE"/>
        </w:rPr>
      </w:pPr>
      <w:proofErr w:type="gramStart"/>
      <w:r w:rsidRPr="00E92269">
        <w:rPr>
          <w:rFonts w:ascii="Times New Roman" w:hAnsi="Times New Roman"/>
          <w:color w:val="000000"/>
          <w:sz w:val="24"/>
          <w:szCs w:val="24"/>
        </w:rPr>
        <w:t>глаголы</w:t>
      </w:r>
      <w:proofErr w:type="gramEnd"/>
      <w:r w:rsidRPr="00E92269">
        <w:rPr>
          <w:rFonts w:ascii="Times New Roman" w:hAnsi="Times New Roman"/>
          <w:color w:val="000000"/>
          <w:sz w:val="24"/>
          <w:szCs w:val="24"/>
          <w:lang w:val="de-DE"/>
        </w:rPr>
        <w:t xml:space="preserve"> sitzen – setzen, liegen – legen, stehen – stellen, hängen;</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модальный глагол </w:t>
      </w:r>
      <w:r w:rsidRPr="00E92269">
        <w:rPr>
          <w:rFonts w:ascii="Times New Roman" w:hAnsi="Times New Roman"/>
          <w:color w:val="000000"/>
          <w:sz w:val="24"/>
          <w:szCs w:val="24"/>
        </w:rPr>
        <w:t>sollen</w:t>
      </w:r>
      <w:r w:rsidRPr="00E92269">
        <w:rPr>
          <w:rFonts w:ascii="Times New Roman" w:hAnsi="Times New Roman"/>
          <w:color w:val="000000"/>
          <w:sz w:val="24"/>
          <w:szCs w:val="24"/>
          <w:lang w:val="ru-RU"/>
        </w:rPr>
        <w:t xml:space="preserve"> (в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sens</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склонение имён существительных в единственном и множественном числе в родительном падеже;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личные местоимения в винительном и дательном падежах;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вопросительное местоимение </w:t>
      </w:r>
      <w:r w:rsidRPr="00E92269">
        <w:rPr>
          <w:rFonts w:ascii="Times New Roman" w:hAnsi="Times New Roman"/>
          <w:color w:val="000000"/>
          <w:sz w:val="24"/>
          <w:szCs w:val="24"/>
        </w:rPr>
        <w:t>welch</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числительные для обозначения дат и больших чисел (100–1000);</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предлоги, требующие дательного падежа при ответе на вопрос </w:t>
      </w:r>
      <w:r w:rsidRPr="00E92269">
        <w:rPr>
          <w:rFonts w:ascii="Times New Roman" w:hAnsi="Times New Roman"/>
          <w:color w:val="000000"/>
          <w:sz w:val="24"/>
          <w:szCs w:val="24"/>
        </w:rPr>
        <w:t>Wo</w:t>
      </w:r>
      <w:r w:rsidRPr="00E92269">
        <w:rPr>
          <w:rFonts w:ascii="Times New Roman" w:hAnsi="Times New Roman"/>
          <w:color w:val="000000"/>
          <w:sz w:val="24"/>
          <w:szCs w:val="24"/>
          <w:lang w:val="ru-RU"/>
        </w:rPr>
        <w:t xml:space="preserve">? и винительного при ответе на вопрос </w:t>
      </w:r>
      <w:r w:rsidRPr="00E92269">
        <w:rPr>
          <w:rFonts w:ascii="Times New Roman" w:hAnsi="Times New Roman"/>
          <w:color w:val="000000"/>
          <w:sz w:val="24"/>
          <w:szCs w:val="24"/>
        </w:rPr>
        <w:t>Wohin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3) 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Россию и страну (страны)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4) 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достигать взаимопонимания в процессе устного и письменного общения с носителями иностранного языка, с людьми другой культуры;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92269">
        <w:rPr>
          <w:rFonts w:ascii="Times New Roman" w:hAnsi="Times New Roman"/>
          <w:b/>
          <w:i/>
          <w:color w:val="000000"/>
          <w:sz w:val="24"/>
          <w:szCs w:val="24"/>
          <w:lang w:val="ru-RU"/>
        </w:rPr>
        <w:t>в 7 классе</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1) 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51D7B" w:rsidRPr="00E92269" w:rsidRDefault="004E6850" w:rsidP="00E92269">
      <w:pPr>
        <w:spacing w:after="0" w:line="264" w:lineRule="auto"/>
        <w:ind w:firstLine="600"/>
        <w:jc w:val="both"/>
        <w:rPr>
          <w:sz w:val="24"/>
          <w:szCs w:val="24"/>
        </w:rPr>
      </w:pPr>
      <w:r w:rsidRPr="00E92269">
        <w:rPr>
          <w:rFonts w:ascii="Times New Roman" w:hAnsi="Times New Roman"/>
          <w:i/>
          <w:color w:val="000000"/>
          <w:sz w:val="24"/>
          <w:szCs w:val="24"/>
        </w:rPr>
        <w:t>Смысловое чтение: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E92269">
        <w:rPr>
          <w:rFonts w:ascii="Times New Roman" w:hAnsi="Times New Roman"/>
          <w:color w:val="000000"/>
          <w:sz w:val="24"/>
          <w:szCs w:val="24"/>
          <w:lang w:val="ru-RU"/>
        </w:rPr>
        <w:t>) и понимать представленную в них информацию.</w:t>
      </w:r>
    </w:p>
    <w:p w:rsidR="00351D7B" w:rsidRPr="00E92269" w:rsidRDefault="004E6850" w:rsidP="00E92269">
      <w:pPr>
        <w:spacing w:after="0" w:line="264" w:lineRule="auto"/>
        <w:ind w:firstLine="600"/>
        <w:jc w:val="both"/>
        <w:rPr>
          <w:sz w:val="24"/>
          <w:szCs w:val="24"/>
        </w:rPr>
      </w:pPr>
      <w:r w:rsidRPr="00E92269">
        <w:rPr>
          <w:rFonts w:ascii="Times New Roman" w:hAnsi="Times New Roman"/>
          <w:i/>
          <w:color w:val="000000"/>
          <w:sz w:val="24"/>
          <w:szCs w:val="24"/>
        </w:rPr>
        <w:t>Письменная речь:</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2) 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lastRenderedPageBreak/>
        <w:t>Графика, 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писать изученные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sidRPr="00E92269">
        <w:rPr>
          <w:rFonts w:ascii="Times New Roman" w:hAnsi="Times New Roman"/>
          <w:color w:val="000000"/>
          <w:sz w:val="24"/>
          <w:szCs w:val="24"/>
        </w:rPr>
        <w:t>ieren</w:t>
      </w:r>
      <w:r w:rsidRPr="00E92269">
        <w:rPr>
          <w:rFonts w:ascii="Times New Roman" w:hAnsi="Times New Roman"/>
          <w:color w:val="000000"/>
          <w:sz w:val="24"/>
          <w:szCs w:val="24"/>
          <w:lang w:val="ru-RU"/>
        </w:rPr>
        <w:t>, имена существительные при помощи суффиксов -</w:t>
      </w:r>
      <w:r w:rsidRPr="00E92269">
        <w:rPr>
          <w:rFonts w:ascii="Times New Roman" w:hAnsi="Times New Roman"/>
          <w:color w:val="000000"/>
          <w:sz w:val="24"/>
          <w:szCs w:val="24"/>
        </w:rPr>
        <w:t>schaft</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tion</w:t>
      </w:r>
      <w:r w:rsidRPr="00E92269">
        <w:rPr>
          <w:rFonts w:ascii="Times New Roman" w:hAnsi="Times New Roman"/>
          <w:color w:val="000000"/>
          <w:sz w:val="24"/>
          <w:szCs w:val="24"/>
          <w:lang w:val="ru-RU"/>
        </w:rPr>
        <w:t xml:space="preserve">, префикса </w:t>
      </w:r>
      <w:r w:rsidRPr="00E92269">
        <w:rPr>
          <w:rFonts w:ascii="Times New Roman" w:hAnsi="Times New Roman"/>
          <w:color w:val="000000"/>
          <w:sz w:val="24"/>
          <w:szCs w:val="24"/>
        </w:rPr>
        <w:t>un</w:t>
      </w:r>
      <w:r w:rsidRPr="00E92269">
        <w:rPr>
          <w:rFonts w:ascii="Times New Roman" w:hAnsi="Times New Roman"/>
          <w:color w:val="000000"/>
          <w:sz w:val="24"/>
          <w:szCs w:val="24"/>
          <w:lang w:val="ru-RU"/>
        </w:rPr>
        <w:t>-, при помощи конверсии: имена существительные от прилагательных (</w:t>
      </w:r>
      <w:r w:rsidRPr="00E92269">
        <w:rPr>
          <w:rFonts w:ascii="Times New Roman" w:hAnsi="Times New Roman"/>
          <w:color w:val="000000"/>
          <w:sz w:val="24"/>
          <w:szCs w:val="24"/>
        </w:rPr>
        <w:t>das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Gr</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n</w:t>
      </w:r>
      <w:r w:rsidRPr="00E92269">
        <w:rPr>
          <w:rFonts w:ascii="Times New Roman" w:hAnsi="Times New Roman"/>
          <w:color w:val="000000"/>
          <w:sz w:val="24"/>
          <w:szCs w:val="24"/>
          <w:lang w:val="ru-RU"/>
        </w:rPr>
        <w:t>), при помощи словосложения: соединения прилагательного и существительного (</w:t>
      </w:r>
      <w:r w:rsidRPr="00E92269">
        <w:rPr>
          <w:rFonts w:ascii="Times New Roman" w:hAnsi="Times New Roman"/>
          <w:color w:val="000000"/>
          <w:sz w:val="24"/>
          <w:szCs w:val="24"/>
        </w:rPr>
        <w:t>die</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Kleinstadt</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изученные синонимы, антонимы;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сложносочинённые предложения с наречием </w:t>
      </w:r>
      <w:r w:rsidRPr="00E92269">
        <w:rPr>
          <w:rFonts w:ascii="Times New Roman" w:hAnsi="Times New Roman"/>
          <w:color w:val="000000"/>
          <w:sz w:val="24"/>
          <w:szCs w:val="24"/>
        </w:rPr>
        <w:t>darum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сложноподчинённые предложения: дополнительные (с союзом </w:t>
      </w:r>
      <w:r w:rsidRPr="00E92269">
        <w:rPr>
          <w:rFonts w:ascii="Times New Roman" w:hAnsi="Times New Roman"/>
          <w:color w:val="000000"/>
          <w:sz w:val="24"/>
          <w:szCs w:val="24"/>
        </w:rPr>
        <w:t>dass</w:t>
      </w:r>
      <w:r w:rsidRPr="00E92269">
        <w:rPr>
          <w:rFonts w:ascii="Times New Roman" w:hAnsi="Times New Roman"/>
          <w:color w:val="000000"/>
          <w:sz w:val="24"/>
          <w:szCs w:val="24"/>
          <w:lang w:val="ru-RU"/>
        </w:rPr>
        <w:t xml:space="preserve">), причины (с союзом </w:t>
      </w:r>
      <w:r w:rsidRPr="00E92269">
        <w:rPr>
          <w:rFonts w:ascii="Times New Roman" w:hAnsi="Times New Roman"/>
          <w:color w:val="000000"/>
          <w:sz w:val="24"/>
          <w:szCs w:val="24"/>
        </w:rPr>
        <w:t>weil</w:t>
      </w:r>
      <w:r w:rsidRPr="00E92269">
        <w:rPr>
          <w:rFonts w:ascii="Times New Roman" w:hAnsi="Times New Roman"/>
          <w:color w:val="000000"/>
          <w:sz w:val="24"/>
          <w:szCs w:val="24"/>
          <w:lang w:val="ru-RU"/>
        </w:rPr>
        <w:t xml:space="preserve">), условия (с союзом </w:t>
      </w:r>
      <w:r w:rsidRPr="00E92269">
        <w:rPr>
          <w:rFonts w:ascii="Times New Roman" w:hAnsi="Times New Roman"/>
          <w:color w:val="000000"/>
          <w:sz w:val="24"/>
          <w:szCs w:val="24"/>
        </w:rPr>
        <w:t>wenn</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предложения с глаголами, требующими употребления после них частицы </w:t>
      </w:r>
      <w:r w:rsidRPr="00E92269">
        <w:rPr>
          <w:rFonts w:ascii="Times New Roman" w:hAnsi="Times New Roman"/>
          <w:color w:val="000000"/>
          <w:sz w:val="24"/>
          <w:szCs w:val="24"/>
        </w:rPr>
        <w:t>zu</w:t>
      </w:r>
      <w:r w:rsidRPr="00E92269">
        <w:rPr>
          <w:rFonts w:ascii="Times New Roman" w:hAnsi="Times New Roman"/>
          <w:color w:val="000000"/>
          <w:sz w:val="24"/>
          <w:szCs w:val="24"/>
          <w:lang w:val="ru-RU"/>
        </w:rPr>
        <w:t xml:space="preserve"> и инфинитива;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предложения с неопределённо-личным местоимением </w:t>
      </w:r>
      <w:r w:rsidRPr="00E92269">
        <w:rPr>
          <w:rFonts w:ascii="Times New Roman" w:hAnsi="Times New Roman"/>
          <w:color w:val="000000"/>
          <w:sz w:val="24"/>
          <w:szCs w:val="24"/>
        </w:rPr>
        <w:t>man</w:t>
      </w:r>
      <w:r w:rsidRPr="00E92269">
        <w:rPr>
          <w:rFonts w:ascii="Times New Roman" w:hAnsi="Times New Roman"/>
          <w:color w:val="000000"/>
          <w:sz w:val="24"/>
          <w:szCs w:val="24"/>
          <w:lang w:val="ru-RU"/>
        </w:rPr>
        <w:t>, в том числе с модальными глаголами;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модальные глаголы в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teritum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отрицания </w:t>
      </w:r>
      <w:r w:rsidRPr="00E92269">
        <w:rPr>
          <w:rFonts w:ascii="Times New Roman" w:hAnsi="Times New Roman"/>
          <w:color w:val="000000"/>
          <w:sz w:val="24"/>
          <w:szCs w:val="24"/>
        </w:rPr>
        <w:t>kein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nicht</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doch</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числительные для обозначения дат и больших чисел (до 1 000 000).</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3) 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Россию и страну (страны) изучаемого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4) 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92269">
        <w:rPr>
          <w:rFonts w:ascii="Times New Roman" w:hAnsi="Times New Roman"/>
          <w:b/>
          <w:i/>
          <w:color w:val="000000"/>
          <w:sz w:val="24"/>
          <w:szCs w:val="24"/>
          <w:lang w:val="ru-RU"/>
        </w:rPr>
        <w:t>в 8 классе</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1) 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Смысловое чтение: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2) 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lastRenderedPageBreak/>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Графика, 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писать изученные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E92269">
        <w:rPr>
          <w:rFonts w:ascii="Times New Roman" w:hAnsi="Times New Roman"/>
          <w:color w:val="000000"/>
          <w:sz w:val="24"/>
          <w:szCs w:val="24"/>
        </w:rPr>
        <w:t>ik</w:t>
      </w:r>
      <w:r w:rsidRPr="00E92269">
        <w:rPr>
          <w:rFonts w:ascii="Times New Roman" w:hAnsi="Times New Roman"/>
          <w:color w:val="000000"/>
          <w:sz w:val="24"/>
          <w:szCs w:val="24"/>
          <w:lang w:val="ru-RU"/>
        </w:rPr>
        <w:t>, имена прилагательные при помощи суффикса -</w:t>
      </w:r>
      <w:r w:rsidRPr="00E92269">
        <w:rPr>
          <w:rFonts w:ascii="Times New Roman" w:hAnsi="Times New Roman"/>
          <w:color w:val="000000"/>
          <w:sz w:val="24"/>
          <w:szCs w:val="24"/>
        </w:rPr>
        <w:t>los</w:t>
      </w:r>
      <w:r w:rsidRPr="00E92269">
        <w:rPr>
          <w:rFonts w:ascii="Times New Roman" w:hAnsi="Times New Roman"/>
          <w:color w:val="000000"/>
          <w:sz w:val="24"/>
          <w:szCs w:val="24"/>
          <w:lang w:val="ru-RU"/>
        </w:rPr>
        <w:t>, имена прилагательные путём соединения двух прилагательных (</w:t>
      </w:r>
      <w:r w:rsidRPr="00E92269">
        <w:rPr>
          <w:rFonts w:ascii="Times New Roman" w:hAnsi="Times New Roman"/>
          <w:color w:val="000000"/>
          <w:sz w:val="24"/>
          <w:szCs w:val="24"/>
        </w:rPr>
        <w:t>dunkelblau</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распознавать и употреблять в устной и письменной </w:t>
      </w:r>
      <w:proofErr w:type="gramStart"/>
      <w:r w:rsidRPr="00E92269">
        <w:rPr>
          <w:rFonts w:ascii="Times New Roman" w:hAnsi="Times New Roman"/>
          <w:color w:val="000000"/>
          <w:sz w:val="24"/>
          <w:szCs w:val="24"/>
          <w:lang w:val="ru-RU"/>
        </w:rPr>
        <w:t>речи</w:t>
      </w:r>
      <w:proofErr w:type="gramEnd"/>
      <w:r w:rsidRPr="00E92269">
        <w:rPr>
          <w:rFonts w:ascii="Times New Roman" w:hAnsi="Times New Roman"/>
          <w:color w:val="000000"/>
          <w:sz w:val="24"/>
          <w:szCs w:val="24"/>
          <w:lang w:val="ru-RU"/>
        </w:rPr>
        <w:t xml:space="preserve"> изученные многозначные слова, синонимы, антонимы, сокращения и аббревиатуры;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сложноподчинённые предложения времени с союзами </w:t>
      </w:r>
      <w:r w:rsidRPr="00E92269">
        <w:rPr>
          <w:rFonts w:ascii="Times New Roman" w:hAnsi="Times New Roman"/>
          <w:color w:val="000000"/>
          <w:sz w:val="24"/>
          <w:szCs w:val="24"/>
        </w:rPr>
        <w:t>wenn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als</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глаголы в видовременных формах страдательного залога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sens</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Pr</w:t>
      </w:r>
      <w:r w:rsidRPr="00E92269">
        <w:rPr>
          <w:rFonts w:ascii="Times New Roman" w:hAnsi="Times New Roman"/>
          <w:color w:val="000000"/>
          <w:sz w:val="24"/>
          <w:szCs w:val="24"/>
          <w:lang w:val="ru-RU"/>
        </w:rPr>
        <w:t>ä</w:t>
      </w:r>
      <w:r w:rsidRPr="00E92269">
        <w:rPr>
          <w:rFonts w:ascii="Times New Roman" w:hAnsi="Times New Roman"/>
          <w:color w:val="000000"/>
          <w:sz w:val="24"/>
          <w:szCs w:val="24"/>
        </w:rPr>
        <w:t>steritum</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наиболее распространённые глаголы с управлением и местоимённые наречия;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склонение прилагательных;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предлоги, используемые с дательным падежом;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предлоги, используемые с винительным падежом.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3) Социокультурные знания: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4) 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92269">
        <w:rPr>
          <w:rFonts w:ascii="Times New Roman" w:hAnsi="Times New Roman"/>
          <w:b/>
          <w:i/>
          <w:color w:val="000000"/>
          <w:sz w:val="24"/>
          <w:szCs w:val="24"/>
          <w:lang w:val="ru-RU"/>
        </w:rPr>
        <w:t>в 9 классе</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1) Коммуникативные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Говорение:</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Аудирование: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E92269">
        <w:rPr>
          <w:rFonts w:ascii="Times New Roman" w:hAnsi="Times New Roman"/>
          <w:color w:val="000000"/>
          <w:sz w:val="24"/>
          <w:szCs w:val="24"/>
          <w:lang w:val="ru-RU"/>
        </w:rPr>
        <w:t>);.</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 xml:space="preserve">Смысловое чтение: </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Письменная речь:</w:t>
      </w:r>
    </w:p>
    <w:p w:rsidR="00351D7B" w:rsidRPr="00E92269" w:rsidRDefault="004E6850" w:rsidP="00E92269">
      <w:pPr>
        <w:spacing w:after="0" w:line="264" w:lineRule="auto"/>
        <w:ind w:firstLine="600"/>
        <w:jc w:val="both"/>
        <w:rPr>
          <w:sz w:val="24"/>
          <w:szCs w:val="24"/>
          <w:lang w:val="ru-RU"/>
        </w:rPr>
      </w:pPr>
      <w:proofErr w:type="gramStart"/>
      <w:r w:rsidRPr="00E92269">
        <w:rPr>
          <w:rFonts w:ascii="Times New Roman" w:hAnsi="Times New Roman"/>
          <w:color w:val="000000"/>
          <w:sz w:val="24"/>
          <w:szCs w:val="24"/>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E92269">
        <w:rPr>
          <w:rFonts w:ascii="Times New Roman" w:hAnsi="Times New Roman"/>
          <w:color w:val="000000"/>
          <w:sz w:val="24"/>
          <w:szCs w:val="24"/>
          <w:lang w:val="ru-RU"/>
        </w:rPr>
        <w:t xml:space="preserve"> прочитанного (прослушанного) текста, письменно представлять результаты выполненной проектной работы (объём 100– 120 слов).</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2) Языковые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Фонетическая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читать новые слова согласно основным правилам чтения.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Графика, орфография и пунктуация: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правильно писать изученные слова;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Лексическая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E92269">
        <w:rPr>
          <w:rFonts w:ascii="Times New Roman" w:hAnsi="Times New Roman"/>
          <w:color w:val="000000"/>
          <w:sz w:val="24"/>
          <w:szCs w:val="24"/>
        </w:rPr>
        <w:t>ie</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um</w:t>
      </w:r>
      <w:r w:rsidRPr="00E92269">
        <w:rPr>
          <w:rFonts w:ascii="Times New Roman" w:hAnsi="Times New Roman"/>
          <w:color w:val="000000"/>
          <w:sz w:val="24"/>
          <w:szCs w:val="24"/>
          <w:lang w:val="ru-RU"/>
        </w:rPr>
        <w:t>, имена прилагательные при помощи суффиксов -</w:t>
      </w:r>
      <w:r w:rsidRPr="00E92269">
        <w:rPr>
          <w:rFonts w:ascii="Times New Roman" w:hAnsi="Times New Roman"/>
          <w:color w:val="000000"/>
          <w:sz w:val="24"/>
          <w:szCs w:val="24"/>
        </w:rPr>
        <w:t>sam</w:t>
      </w:r>
      <w:r w:rsidRPr="00E92269">
        <w:rPr>
          <w:rFonts w:ascii="Times New Roman" w:hAnsi="Times New Roman"/>
          <w:color w:val="000000"/>
          <w:sz w:val="24"/>
          <w:szCs w:val="24"/>
          <w:lang w:val="ru-RU"/>
        </w:rPr>
        <w:t>, -</w:t>
      </w:r>
      <w:r w:rsidRPr="00E92269">
        <w:rPr>
          <w:rFonts w:ascii="Times New Roman" w:hAnsi="Times New Roman"/>
          <w:color w:val="000000"/>
          <w:sz w:val="24"/>
          <w:szCs w:val="24"/>
        </w:rPr>
        <w:t>bar</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i/>
          <w:color w:val="000000"/>
          <w:sz w:val="24"/>
          <w:szCs w:val="24"/>
          <w:lang w:val="ru-RU"/>
        </w:rPr>
        <w:t>Грамматическая сторона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распознавать и употреблять в устной и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сложносочинённые предложения с наречием </w:t>
      </w:r>
      <w:r w:rsidRPr="00E92269">
        <w:rPr>
          <w:rFonts w:ascii="Times New Roman" w:hAnsi="Times New Roman"/>
          <w:color w:val="000000"/>
          <w:sz w:val="24"/>
          <w:szCs w:val="24"/>
        </w:rPr>
        <w:t>deshalb</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сложноподчинённые предложения: времени с союзом </w:t>
      </w:r>
      <w:r w:rsidRPr="00E92269">
        <w:rPr>
          <w:rFonts w:ascii="Times New Roman" w:hAnsi="Times New Roman"/>
          <w:color w:val="000000"/>
          <w:sz w:val="24"/>
          <w:szCs w:val="24"/>
        </w:rPr>
        <w:t>nachdem</w:t>
      </w:r>
      <w:r w:rsidRPr="00E92269">
        <w:rPr>
          <w:rFonts w:ascii="Times New Roman" w:hAnsi="Times New Roman"/>
          <w:color w:val="000000"/>
          <w:sz w:val="24"/>
          <w:szCs w:val="24"/>
          <w:lang w:val="ru-RU"/>
        </w:rPr>
        <w:t xml:space="preserve">, цели с союзом </w:t>
      </w:r>
      <w:r w:rsidRPr="00E92269">
        <w:rPr>
          <w:rFonts w:ascii="Times New Roman" w:hAnsi="Times New Roman"/>
          <w:color w:val="000000"/>
          <w:sz w:val="24"/>
          <w:szCs w:val="24"/>
        </w:rPr>
        <w:t>damit</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 xml:space="preserve">формы сослагательного наклонения от глаголов </w:t>
      </w:r>
      <w:r w:rsidRPr="00E92269">
        <w:rPr>
          <w:rFonts w:ascii="Times New Roman" w:hAnsi="Times New Roman"/>
          <w:color w:val="000000"/>
          <w:sz w:val="24"/>
          <w:szCs w:val="24"/>
        </w:rPr>
        <w:t>haben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sein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werden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k</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nnen</w:t>
      </w:r>
      <w:r w:rsidRPr="00E92269">
        <w:rPr>
          <w:rFonts w:ascii="Times New Roman" w:hAnsi="Times New Roman"/>
          <w:color w:val="000000"/>
          <w:sz w:val="24"/>
          <w:szCs w:val="24"/>
          <w:lang w:val="ru-RU"/>
        </w:rPr>
        <w:t xml:space="preserve">, </w:t>
      </w:r>
      <w:r w:rsidRPr="00E92269">
        <w:rPr>
          <w:rFonts w:ascii="Times New Roman" w:hAnsi="Times New Roman"/>
          <w:color w:val="000000"/>
          <w:sz w:val="24"/>
          <w:szCs w:val="24"/>
        </w:rPr>
        <w:t>m</w:t>
      </w:r>
      <w:r w:rsidRPr="00E92269">
        <w:rPr>
          <w:rFonts w:ascii="Times New Roman" w:hAnsi="Times New Roman"/>
          <w:color w:val="000000"/>
          <w:sz w:val="24"/>
          <w:szCs w:val="24"/>
          <w:lang w:val="ru-RU"/>
        </w:rPr>
        <w:t>ö</w:t>
      </w:r>
      <w:r w:rsidRPr="00E92269">
        <w:rPr>
          <w:rFonts w:ascii="Times New Roman" w:hAnsi="Times New Roman"/>
          <w:color w:val="000000"/>
          <w:sz w:val="24"/>
          <w:szCs w:val="24"/>
        </w:rPr>
        <w:t>gen</w:t>
      </w:r>
      <w:r w:rsidRPr="00E92269">
        <w:rPr>
          <w:rFonts w:ascii="Times New Roman" w:hAnsi="Times New Roman"/>
          <w:color w:val="000000"/>
          <w:sz w:val="24"/>
          <w:szCs w:val="24"/>
          <w:lang w:val="ru-RU"/>
        </w:rPr>
        <w:t xml:space="preserve">, сочетание </w:t>
      </w:r>
      <w:r w:rsidRPr="00E92269">
        <w:rPr>
          <w:rFonts w:ascii="Times New Roman" w:hAnsi="Times New Roman"/>
          <w:color w:val="000000"/>
          <w:sz w:val="24"/>
          <w:szCs w:val="24"/>
        </w:rPr>
        <w:t>w</w:t>
      </w:r>
      <w:r w:rsidRPr="00E92269">
        <w:rPr>
          <w:rFonts w:ascii="Times New Roman" w:hAnsi="Times New Roman"/>
          <w:color w:val="000000"/>
          <w:sz w:val="24"/>
          <w:szCs w:val="24"/>
          <w:lang w:val="ru-RU"/>
        </w:rPr>
        <w:t>ü</w:t>
      </w:r>
      <w:r w:rsidRPr="00E92269">
        <w:rPr>
          <w:rFonts w:ascii="Times New Roman" w:hAnsi="Times New Roman"/>
          <w:color w:val="000000"/>
          <w:sz w:val="24"/>
          <w:szCs w:val="24"/>
        </w:rPr>
        <w:t>rde</w:t>
      </w:r>
      <w:r w:rsidRPr="00E92269">
        <w:rPr>
          <w:rFonts w:ascii="Times New Roman" w:hAnsi="Times New Roman"/>
          <w:color w:val="000000"/>
          <w:sz w:val="24"/>
          <w:szCs w:val="24"/>
          <w:lang w:val="ru-RU"/>
        </w:rPr>
        <w:t xml:space="preserve"> + </w:t>
      </w:r>
      <w:r w:rsidRPr="00E92269">
        <w:rPr>
          <w:rFonts w:ascii="Times New Roman" w:hAnsi="Times New Roman"/>
          <w:color w:val="000000"/>
          <w:sz w:val="24"/>
          <w:szCs w:val="24"/>
        </w:rPr>
        <w:t>Infinitiv</w:t>
      </w:r>
      <w:r w:rsidRPr="00E92269">
        <w:rPr>
          <w:rFonts w:ascii="Times New Roman" w:hAnsi="Times New Roman"/>
          <w:color w:val="000000"/>
          <w:sz w:val="24"/>
          <w:szCs w:val="24"/>
          <w:lang w:val="ru-RU"/>
        </w:rPr>
        <w:t>.</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3) Социокультурные знания и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иметь элементарные представления о различных вариантах немецкого языка;</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lastRenderedPageBreak/>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4) Компенсаторные умения:</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351D7B" w:rsidRPr="00E92269" w:rsidRDefault="004E6850" w:rsidP="00E92269">
      <w:pPr>
        <w:spacing w:after="0" w:line="264" w:lineRule="auto"/>
        <w:ind w:firstLine="600"/>
        <w:jc w:val="both"/>
        <w:rPr>
          <w:sz w:val="24"/>
          <w:szCs w:val="24"/>
          <w:lang w:val="ru-RU"/>
        </w:rPr>
      </w:pPr>
      <w:r w:rsidRPr="00E92269">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51D7B" w:rsidRPr="00087635" w:rsidRDefault="00351D7B">
      <w:pPr>
        <w:rPr>
          <w:lang w:val="ru-RU"/>
        </w:rPr>
        <w:sectPr w:rsidR="00351D7B" w:rsidRPr="00087635" w:rsidSect="00E92269">
          <w:pgSz w:w="11906" w:h="16383"/>
          <w:pgMar w:top="1134" w:right="707" w:bottom="1134" w:left="1134" w:header="720" w:footer="720" w:gutter="0"/>
          <w:cols w:space="720"/>
        </w:sectPr>
      </w:pPr>
    </w:p>
    <w:p w:rsidR="00351D7B" w:rsidRDefault="004E6850">
      <w:pPr>
        <w:spacing w:after="0"/>
        <w:ind w:left="120"/>
      </w:pPr>
      <w:bookmarkStart w:id="9" w:name="block-19390571"/>
      <w:bookmarkEnd w:id="8"/>
      <w:r w:rsidRPr="0008763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1D7B" w:rsidRDefault="004E685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51D7B">
        <w:trPr>
          <w:trHeight w:val="144"/>
          <w:tblCellSpacing w:w="20" w:type="nil"/>
        </w:trPr>
        <w:tc>
          <w:tcPr>
            <w:tcW w:w="412"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3960"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Наименование разделов и тем программы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889"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598"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69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3960" w:type="dxa"/>
            <w:tcMar>
              <w:top w:w="50" w:type="dxa"/>
              <w:left w:w="100" w:type="dxa"/>
            </w:tcMar>
            <w:vAlign w:val="center"/>
          </w:tcPr>
          <w:p w:rsidR="00351D7B" w:rsidRDefault="004E6850">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3960" w:type="dxa"/>
            <w:tcMar>
              <w:top w:w="50" w:type="dxa"/>
              <w:left w:w="100" w:type="dxa"/>
            </w:tcMar>
            <w:vAlign w:val="center"/>
          </w:tcPr>
          <w:p w:rsidR="00351D7B" w:rsidRDefault="004E685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10</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 xml:space="preserve">Родная страна и страна (страны) изучаемого языка. </w:t>
            </w:r>
            <w:proofErr w:type="gramStart"/>
            <w:r w:rsidRPr="00087635">
              <w:rPr>
                <w:rFonts w:ascii="Times New Roman" w:hAnsi="Times New Roman"/>
                <w:color w:val="000000"/>
                <w:sz w:val="24"/>
                <w:lang w:val="ru-RU"/>
              </w:rPr>
              <w:t xml:space="preserve">Их географическое положение, столицы, достопримечательности, культурные </w:t>
            </w:r>
            <w:r w:rsidRPr="00087635">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51D7B">
        <w:trPr>
          <w:trHeight w:val="144"/>
          <w:tblCellSpacing w:w="20" w:type="nil"/>
        </w:trPr>
        <w:tc>
          <w:tcPr>
            <w:tcW w:w="412"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3960"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Наименование разделов и тем программы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889"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598"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69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51D7B" w:rsidRDefault="00351D7B">
            <w:pPr>
              <w:spacing w:after="0"/>
              <w:ind w:left="135"/>
              <w:jc w:val="center"/>
            </w:pP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3960" w:type="dxa"/>
            <w:tcMar>
              <w:top w:w="50" w:type="dxa"/>
              <w:left w:w="100" w:type="dxa"/>
            </w:tcMar>
            <w:vAlign w:val="center"/>
          </w:tcPr>
          <w:p w:rsidR="00351D7B" w:rsidRDefault="004E6850">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10</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 xml:space="preserve">Родная страна и страна (страны) изучаемого языка. </w:t>
            </w:r>
            <w:proofErr w:type="gramStart"/>
            <w:r w:rsidRPr="00087635">
              <w:rPr>
                <w:rFonts w:ascii="Times New Roman" w:hAnsi="Times New Roman"/>
                <w:color w:val="000000"/>
                <w:sz w:val="24"/>
                <w:lang w:val="ru-RU"/>
              </w:rPr>
              <w:t xml:space="preserve">Их географическое </w:t>
            </w:r>
            <w:r w:rsidRPr="00087635">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51D7B">
        <w:trPr>
          <w:trHeight w:val="144"/>
          <w:tblCellSpacing w:w="20" w:type="nil"/>
        </w:trPr>
        <w:tc>
          <w:tcPr>
            <w:tcW w:w="412"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3960"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Наименование разделов и тем программы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889"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598"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69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Pr="004E6850" w:rsidRDefault="00351D7B">
            <w:pPr>
              <w:spacing w:after="0"/>
              <w:ind w:left="135"/>
              <w:jc w:val="center"/>
              <w:rPr>
                <w:lang w:val="ru-RU"/>
              </w:rP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51D7B" w:rsidRDefault="00351D7B">
            <w:pPr>
              <w:spacing w:after="0"/>
              <w:ind w:left="135"/>
              <w:jc w:val="center"/>
            </w:pP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3960" w:type="dxa"/>
            <w:tcMar>
              <w:top w:w="50" w:type="dxa"/>
              <w:left w:w="100" w:type="dxa"/>
            </w:tcMar>
            <w:vAlign w:val="center"/>
          </w:tcPr>
          <w:p w:rsidR="00351D7B" w:rsidRPr="00087635" w:rsidRDefault="004E6850">
            <w:pPr>
              <w:spacing w:after="0"/>
              <w:ind w:left="135"/>
              <w:rPr>
                <w:lang w:val="ru-RU"/>
              </w:rPr>
            </w:pPr>
            <w:proofErr w:type="gramStart"/>
            <w:r w:rsidRPr="00087635">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3960" w:type="dxa"/>
            <w:tcMar>
              <w:top w:w="50" w:type="dxa"/>
              <w:left w:w="100" w:type="dxa"/>
            </w:tcMar>
            <w:vAlign w:val="center"/>
          </w:tcPr>
          <w:p w:rsidR="00351D7B" w:rsidRDefault="004E6850">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3960" w:type="dxa"/>
            <w:tcMar>
              <w:top w:w="50" w:type="dxa"/>
              <w:left w:w="100" w:type="dxa"/>
            </w:tcMar>
            <w:vAlign w:val="center"/>
          </w:tcPr>
          <w:p w:rsidR="00351D7B" w:rsidRPr="00087635" w:rsidRDefault="004E6850">
            <w:pPr>
              <w:spacing w:after="0"/>
              <w:ind w:left="135"/>
              <w:rPr>
                <w:lang w:val="ru-RU"/>
              </w:rPr>
            </w:pPr>
            <w:r w:rsidRPr="0008763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351D7B" w:rsidRDefault="004E6850">
            <w:pPr>
              <w:spacing w:after="0"/>
              <w:ind w:left="135"/>
              <w:jc w:val="center"/>
            </w:pPr>
            <w:r w:rsidRPr="0008763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3960" w:type="dxa"/>
            <w:tcMar>
              <w:top w:w="50" w:type="dxa"/>
              <w:left w:w="100" w:type="dxa"/>
            </w:tcMar>
            <w:vAlign w:val="center"/>
          </w:tcPr>
          <w:p w:rsidR="00351D7B" w:rsidRDefault="004E6850">
            <w:pPr>
              <w:spacing w:after="0"/>
              <w:ind w:left="135"/>
            </w:pPr>
            <w:r w:rsidRPr="0008763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51D7B" w:rsidRDefault="00351D7B">
            <w:pPr>
              <w:spacing w:after="0"/>
              <w:ind w:left="135"/>
              <w:jc w:val="center"/>
            </w:pP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11</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Родная страна и страна (страны) изучаемого языка. </w:t>
            </w:r>
            <w:proofErr w:type="gramStart"/>
            <w:r w:rsidRPr="004E685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12</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51D7B">
        <w:trPr>
          <w:trHeight w:val="144"/>
          <w:tblCellSpacing w:w="20" w:type="nil"/>
        </w:trPr>
        <w:tc>
          <w:tcPr>
            <w:tcW w:w="412"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3960"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Наименование разделов и тем программы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889"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598"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69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351D7B" w:rsidRDefault="00351D7B">
            <w:pPr>
              <w:spacing w:after="0"/>
              <w:ind w:left="135"/>
              <w:jc w:val="center"/>
            </w:pP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3960" w:type="dxa"/>
            <w:tcMar>
              <w:top w:w="50" w:type="dxa"/>
              <w:left w:w="100" w:type="dxa"/>
            </w:tcMar>
            <w:vAlign w:val="center"/>
          </w:tcPr>
          <w:p w:rsidR="00351D7B" w:rsidRPr="004E6850" w:rsidRDefault="004E6850">
            <w:pPr>
              <w:spacing w:after="0"/>
              <w:ind w:left="135"/>
              <w:rPr>
                <w:lang w:val="ru-RU"/>
              </w:rPr>
            </w:pPr>
            <w:proofErr w:type="gramStart"/>
            <w:r w:rsidRPr="004E6850">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51D7B" w:rsidRDefault="00351D7B">
            <w:pPr>
              <w:spacing w:after="0"/>
              <w:ind w:left="135"/>
              <w:jc w:val="center"/>
            </w:pP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51D7B" w:rsidRDefault="00351D7B">
            <w:pPr>
              <w:spacing w:after="0"/>
              <w:ind w:left="135"/>
              <w:jc w:val="center"/>
            </w:pP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11</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Родная страна и страна (страны) изучаемого языка. </w:t>
            </w:r>
            <w:proofErr w:type="gramStart"/>
            <w:r w:rsidRPr="004E685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12</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51D7B">
        <w:trPr>
          <w:trHeight w:val="144"/>
          <w:tblCellSpacing w:w="20" w:type="nil"/>
        </w:trPr>
        <w:tc>
          <w:tcPr>
            <w:tcW w:w="412"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3960"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Наименование разделов и тем программы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889"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598"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69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51D7B" w:rsidRDefault="00351D7B">
            <w:pPr>
              <w:spacing w:after="0"/>
              <w:ind w:left="135"/>
              <w:jc w:val="center"/>
            </w:pP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3960" w:type="dxa"/>
            <w:tcMar>
              <w:top w:w="50" w:type="dxa"/>
              <w:left w:w="100" w:type="dxa"/>
            </w:tcMar>
            <w:vAlign w:val="center"/>
          </w:tcPr>
          <w:p w:rsidR="00351D7B" w:rsidRDefault="004E6850">
            <w:pPr>
              <w:spacing w:after="0"/>
              <w:ind w:left="135"/>
            </w:pPr>
            <w:proofErr w:type="gramStart"/>
            <w:r w:rsidRPr="004E6850">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4E6850">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10</w:t>
            </w:r>
          </w:p>
        </w:tc>
        <w:tc>
          <w:tcPr>
            <w:tcW w:w="3960"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Родная страна и страна (страны) изучаемого языка. </w:t>
            </w:r>
            <w:proofErr w:type="gramStart"/>
            <w:r w:rsidRPr="004E6850">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412" w:type="dxa"/>
            <w:tcMar>
              <w:top w:w="50" w:type="dxa"/>
              <w:left w:w="100" w:type="dxa"/>
            </w:tcMar>
            <w:vAlign w:val="center"/>
          </w:tcPr>
          <w:p w:rsidR="00351D7B" w:rsidRDefault="004E6850">
            <w:pPr>
              <w:spacing w:after="0"/>
            </w:pPr>
            <w:r>
              <w:rPr>
                <w:rFonts w:ascii="Times New Roman" w:hAnsi="Times New Roman"/>
                <w:color w:val="000000"/>
                <w:sz w:val="24"/>
              </w:rPr>
              <w:t>11</w:t>
            </w:r>
          </w:p>
        </w:tc>
        <w:tc>
          <w:tcPr>
            <w:tcW w:w="3960" w:type="dxa"/>
            <w:tcMar>
              <w:top w:w="50" w:type="dxa"/>
              <w:left w:w="100" w:type="dxa"/>
            </w:tcMar>
            <w:vAlign w:val="center"/>
          </w:tcPr>
          <w:p w:rsidR="00351D7B" w:rsidRPr="004E6850" w:rsidRDefault="004E6850">
            <w:pPr>
              <w:spacing w:after="0"/>
              <w:ind w:left="135"/>
              <w:rPr>
                <w:lang w:val="ru-RU"/>
              </w:rPr>
            </w:pPr>
            <w:proofErr w:type="gramStart"/>
            <w:r w:rsidRPr="004E685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51D7B" w:rsidRDefault="00351D7B">
            <w:pPr>
              <w:spacing w:after="0"/>
              <w:ind w:left="135"/>
              <w:jc w:val="center"/>
            </w:pPr>
          </w:p>
        </w:tc>
        <w:tc>
          <w:tcPr>
            <w:tcW w:w="2403"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bookmarkStart w:id="10" w:name="block-19390572"/>
      <w:bookmarkEnd w:id="9"/>
      <w:r>
        <w:rPr>
          <w:rFonts w:ascii="Times New Roman" w:hAnsi="Times New Roman"/>
          <w:b/>
          <w:color w:val="000000"/>
          <w:sz w:val="28"/>
        </w:rPr>
        <w:lastRenderedPageBreak/>
        <w:t xml:space="preserve"> ПОУРОЧНОЕ ПЛАНИРОВАНИЕ </w:t>
      </w:r>
    </w:p>
    <w:p w:rsidR="00351D7B" w:rsidRDefault="004E685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351D7B">
        <w:trPr>
          <w:trHeight w:val="144"/>
          <w:tblCellSpacing w:w="20" w:type="nil"/>
        </w:trPr>
        <w:tc>
          <w:tcPr>
            <w:tcW w:w="416"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4019"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Тема урока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Дата изучения </w:t>
            </w:r>
          </w:p>
          <w:p w:rsidR="00351D7B" w:rsidRDefault="00351D7B">
            <w:pPr>
              <w:spacing w:after="0"/>
              <w:ind w:left="135"/>
            </w:pPr>
          </w:p>
        </w:tc>
        <w:tc>
          <w:tcPr>
            <w:tcW w:w="1850"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72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40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510"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4019" w:type="dxa"/>
            <w:tcMar>
              <w:top w:w="50" w:type="dxa"/>
              <w:left w:w="100" w:type="dxa"/>
            </w:tcMar>
            <w:vAlign w:val="center"/>
          </w:tcPr>
          <w:p w:rsidR="00351D7B" w:rsidRPr="004E6850" w:rsidRDefault="004E6850">
            <w:pPr>
              <w:spacing w:after="0"/>
              <w:ind w:left="135"/>
              <w:rPr>
                <w:lang w:val="ru-RU"/>
              </w:rPr>
            </w:pPr>
            <w:proofErr w:type="gramStart"/>
            <w:r w:rsidRPr="004E6850">
              <w:rPr>
                <w:rFonts w:ascii="Times New Roman" w:hAnsi="Times New Roman"/>
                <w:color w:val="000000"/>
                <w:sz w:val="24"/>
                <w:lang w:val="ru-RU"/>
              </w:rPr>
              <w:t>Моя семья (семейные праздники.</w:t>
            </w:r>
            <w:proofErr w:type="gramEnd"/>
            <w:r w:rsidRPr="004E6850">
              <w:rPr>
                <w:rFonts w:ascii="Times New Roman" w:hAnsi="Times New Roman"/>
                <w:color w:val="000000"/>
                <w:sz w:val="24"/>
                <w:lang w:val="ru-RU"/>
              </w:rPr>
              <w:t xml:space="preserve"> </w:t>
            </w:r>
            <w:proofErr w:type="gramStart"/>
            <w:r w:rsidRPr="004E6850">
              <w:rPr>
                <w:rFonts w:ascii="Times New Roman" w:hAnsi="Times New Roman"/>
                <w:color w:val="000000"/>
                <w:sz w:val="24"/>
                <w:lang w:val="ru-RU"/>
              </w:rPr>
              <w:t>Новый год)</w:t>
            </w:r>
            <w:proofErr w:type="gramEnd"/>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4019" w:type="dxa"/>
            <w:tcMar>
              <w:top w:w="50" w:type="dxa"/>
              <w:left w:w="100" w:type="dxa"/>
            </w:tcMar>
            <w:vAlign w:val="center"/>
          </w:tcPr>
          <w:p w:rsidR="00351D7B" w:rsidRPr="004E6850" w:rsidRDefault="004E6850">
            <w:pPr>
              <w:spacing w:after="0"/>
              <w:ind w:left="135"/>
              <w:rPr>
                <w:lang w:val="ru-RU"/>
              </w:rPr>
            </w:pPr>
            <w:proofErr w:type="gramStart"/>
            <w:r w:rsidRPr="004E6850">
              <w:rPr>
                <w:rFonts w:ascii="Times New Roman" w:hAnsi="Times New Roman"/>
                <w:color w:val="000000"/>
                <w:sz w:val="24"/>
                <w:lang w:val="ru-RU"/>
              </w:rPr>
              <w:t>Моя</w:t>
            </w:r>
            <w:proofErr w:type="gramEnd"/>
            <w:r w:rsidRPr="004E6850">
              <w:rPr>
                <w:rFonts w:ascii="Times New Roman" w:hAnsi="Times New Roman"/>
                <w:color w:val="000000"/>
                <w:sz w:val="24"/>
                <w:lang w:val="ru-RU"/>
              </w:rPr>
              <w:t xml:space="preserve"> друзья (в зоопарке и в цирке)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Мои друзья. Внешность и характер человека (описание)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Моя семья. Мои друзья. Внешность и характер литературного персонажа </w:t>
            </w:r>
            <w:r w:rsidRPr="004E6850">
              <w:rPr>
                <w:rFonts w:ascii="Times New Roman" w:hAnsi="Times New Roman"/>
                <w:color w:val="000000"/>
                <w:sz w:val="24"/>
                <w:lang w:val="ru-RU"/>
              </w:rPr>
              <w:lastRenderedPageBreak/>
              <w:t>(описание)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Внешность.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Моя семья. Внешность.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proofErr w:type="gramStart"/>
            <w:r w:rsidRPr="004E6850">
              <w:rPr>
                <w:rFonts w:ascii="Times New Roman" w:hAnsi="Times New Roman"/>
                <w:color w:val="000000"/>
                <w:sz w:val="24"/>
                <w:lang w:val="ru-RU"/>
              </w:rPr>
              <w:t>м</w:t>
            </w:r>
            <w:proofErr w:type="gramEnd"/>
            <w:r w:rsidRPr="004E6850">
              <w:rPr>
                <w:rFonts w:ascii="Times New Roman" w:hAnsi="Times New Roman"/>
                <w:color w:val="000000"/>
                <w:sz w:val="24"/>
                <w:lang w:val="ru-RU"/>
              </w:rPr>
              <w:t>ои занятия спортом)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38</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39</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40</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42</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43</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44</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45</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53</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58</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59</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60</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69</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70</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72</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75</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Родной город (село) (что я могу сделать </w:t>
            </w:r>
            <w:r w:rsidRPr="004E6850">
              <w:rPr>
                <w:rFonts w:ascii="Times New Roman" w:hAnsi="Times New Roman"/>
                <w:color w:val="000000"/>
                <w:sz w:val="24"/>
                <w:lang w:val="ru-RU"/>
              </w:rPr>
              <w:lastRenderedPageBreak/>
              <w:t>для своего города?)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4E6850">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87</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Родная страна и страны изучаемого языка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95</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96</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lastRenderedPageBreak/>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98</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Выдающиеся люди родной страны и страны изучаемого языка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100</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Выдающиеся люди родной страны и страны изучаемого языка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351D7B">
        <w:trPr>
          <w:trHeight w:val="144"/>
          <w:tblCellSpacing w:w="20" w:type="nil"/>
        </w:trPr>
        <w:tc>
          <w:tcPr>
            <w:tcW w:w="416"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4019"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Тема урока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Дата изучения </w:t>
            </w:r>
          </w:p>
          <w:p w:rsidR="00351D7B" w:rsidRDefault="00351D7B">
            <w:pPr>
              <w:spacing w:after="0"/>
              <w:ind w:left="135"/>
            </w:pPr>
          </w:p>
        </w:tc>
        <w:tc>
          <w:tcPr>
            <w:tcW w:w="1850"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72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40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510"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Внешность и характер человека (</w:t>
            </w:r>
            <w:proofErr w:type="gramStart"/>
            <w:r w:rsidRPr="004E6850">
              <w:rPr>
                <w:rFonts w:ascii="Times New Roman" w:hAnsi="Times New Roman"/>
                <w:color w:val="000000"/>
                <w:sz w:val="24"/>
                <w:lang w:val="ru-RU"/>
              </w:rPr>
              <w:t>мои</w:t>
            </w:r>
            <w:proofErr w:type="gramEnd"/>
            <w:r w:rsidRPr="004E6850">
              <w:rPr>
                <w:rFonts w:ascii="Times New Roman" w:hAnsi="Times New Roman"/>
                <w:color w:val="000000"/>
                <w:sz w:val="24"/>
                <w:lang w:val="ru-RU"/>
              </w:rPr>
              <w:t xml:space="preserve"> внешность и характер)</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Внешность и характер человека. Контроль </w:t>
            </w:r>
            <w:r w:rsidRPr="004E6850">
              <w:rPr>
                <w:rFonts w:ascii="Times New Roman" w:hAnsi="Times New Roman"/>
                <w:color w:val="000000"/>
                <w:sz w:val="24"/>
                <w:lang w:val="ru-RU"/>
              </w:rPr>
              <w:lastRenderedPageBreak/>
              <w:t>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18</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Досуг и увлечения (хобби) современного подростка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19</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20</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28</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44</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45</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48</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49</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50</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51</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52</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54</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55</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56</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58</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59</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Путешествия по России и иностранным странам.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Путешествия по России и иностранным странам.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Природа. Климат. Погода. Контроль по </w:t>
            </w:r>
            <w:r w:rsidRPr="004E6850">
              <w:rPr>
                <w:rFonts w:ascii="Times New Roman" w:hAnsi="Times New Roman"/>
                <w:color w:val="000000"/>
                <w:sz w:val="24"/>
                <w:lang w:val="ru-RU"/>
              </w:rPr>
              <w:lastRenderedPageBreak/>
              <w:t>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79</w:t>
            </w:r>
          </w:p>
        </w:tc>
        <w:tc>
          <w:tcPr>
            <w:tcW w:w="4019" w:type="dxa"/>
            <w:tcMar>
              <w:top w:w="50" w:type="dxa"/>
              <w:left w:w="100" w:type="dxa"/>
            </w:tcMar>
            <w:vAlign w:val="center"/>
          </w:tcPr>
          <w:p w:rsidR="00351D7B" w:rsidRDefault="004E6850">
            <w:pPr>
              <w:spacing w:after="0"/>
              <w:ind w:left="135"/>
            </w:pPr>
            <w:proofErr w:type="gramStart"/>
            <w:r w:rsidRPr="004E6850">
              <w:rPr>
                <w:rFonts w:ascii="Times New Roman" w:hAnsi="Times New Roman"/>
                <w:color w:val="000000"/>
                <w:sz w:val="24"/>
                <w:lang w:val="ru-RU"/>
              </w:rPr>
              <w:t>Жизнь в городе и сельской местности (жизнь в сельской местности.</w:t>
            </w:r>
            <w:proofErr w:type="gramEnd"/>
            <w:r w:rsidRPr="004E6850">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(транспорт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proofErr w:type="gramStart"/>
            <w:r w:rsidRPr="004E6850">
              <w:rPr>
                <w:rFonts w:ascii="Times New Roman" w:hAnsi="Times New Roman"/>
                <w:color w:val="000000"/>
                <w:sz w:val="24"/>
                <w:lang w:val="ru-RU"/>
              </w:rPr>
              <w:t>у</w:t>
            </w:r>
            <w:proofErr w:type="gramEnd"/>
            <w:r w:rsidRPr="004E6850">
              <w:rPr>
                <w:rFonts w:ascii="Times New Roman" w:hAnsi="Times New Roman"/>
                <w:color w:val="000000"/>
                <w:sz w:val="24"/>
                <w:lang w:val="ru-RU"/>
              </w:rPr>
              <w:t>лицы и переулки)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(транспорт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proofErr w:type="gramStart"/>
            <w:r w:rsidRPr="004E6850">
              <w:rPr>
                <w:rFonts w:ascii="Times New Roman" w:hAnsi="Times New Roman"/>
                <w:color w:val="000000"/>
                <w:sz w:val="24"/>
                <w:lang w:val="ru-RU"/>
              </w:rPr>
              <w:t>к</w:t>
            </w:r>
            <w:proofErr w:type="gramEnd"/>
            <w:r w:rsidRPr="004E6850">
              <w:rPr>
                <w:rFonts w:ascii="Times New Roman" w:hAnsi="Times New Roman"/>
                <w:color w:val="000000"/>
                <w:sz w:val="24"/>
                <w:lang w:val="ru-RU"/>
              </w:rPr>
              <w:t>ак добраться до …?)</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85</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88</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Родная страна и страны изучаемого языка. </w:t>
            </w:r>
            <w:r w:rsidRPr="004E6850">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95</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Выдающиеся люди родной страны и </w:t>
            </w:r>
            <w:r w:rsidRPr="004E6850">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351D7B">
        <w:trPr>
          <w:trHeight w:val="144"/>
          <w:tblCellSpacing w:w="20" w:type="nil"/>
        </w:trPr>
        <w:tc>
          <w:tcPr>
            <w:tcW w:w="418"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3989"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Тема урока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Дата изучения </w:t>
            </w:r>
          </w:p>
          <w:p w:rsidR="00351D7B" w:rsidRDefault="00351D7B">
            <w:pPr>
              <w:spacing w:after="0"/>
              <w:ind w:left="135"/>
            </w:pPr>
          </w:p>
        </w:tc>
        <w:tc>
          <w:tcPr>
            <w:tcW w:w="1855"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725"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406"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514"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Внешность и характер человека (литературного персонажа)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Внешность и характер человека (литературного персонажа)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10</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Внешность и характер человека </w:t>
            </w:r>
            <w:r w:rsidRPr="004E6850">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12</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13</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14</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16</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17</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18</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19</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20</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22</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23</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24</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Здоровый образ жизни (Олимпийские </w:t>
            </w:r>
            <w:r w:rsidRPr="004E6850">
              <w:rPr>
                <w:rFonts w:ascii="Times New Roman" w:hAnsi="Times New Roman"/>
                <w:color w:val="000000"/>
                <w:sz w:val="24"/>
                <w:lang w:val="ru-RU"/>
              </w:rPr>
              <w:lastRenderedPageBreak/>
              <w:t>игры)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26</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27</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28</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29</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30</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32</w:t>
            </w:r>
          </w:p>
        </w:tc>
        <w:tc>
          <w:tcPr>
            <w:tcW w:w="3989" w:type="dxa"/>
            <w:tcMar>
              <w:top w:w="50" w:type="dxa"/>
              <w:left w:w="100" w:type="dxa"/>
            </w:tcMar>
            <w:vAlign w:val="center"/>
          </w:tcPr>
          <w:p w:rsidR="00351D7B" w:rsidRDefault="004E6850">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33</w:t>
            </w:r>
          </w:p>
        </w:tc>
        <w:tc>
          <w:tcPr>
            <w:tcW w:w="3989" w:type="dxa"/>
            <w:tcMar>
              <w:top w:w="50" w:type="dxa"/>
              <w:left w:w="100" w:type="dxa"/>
            </w:tcMar>
            <w:vAlign w:val="center"/>
          </w:tcPr>
          <w:p w:rsidR="00351D7B" w:rsidRDefault="004E6850">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34</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36</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37</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38</w:t>
            </w:r>
          </w:p>
        </w:tc>
        <w:tc>
          <w:tcPr>
            <w:tcW w:w="3989" w:type="dxa"/>
            <w:tcMar>
              <w:top w:w="50" w:type="dxa"/>
              <w:left w:w="100" w:type="dxa"/>
            </w:tcMar>
            <w:vAlign w:val="center"/>
          </w:tcPr>
          <w:p w:rsidR="00351D7B" w:rsidRDefault="004E6850">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39</w:t>
            </w:r>
          </w:p>
        </w:tc>
        <w:tc>
          <w:tcPr>
            <w:tcW w:w="3989" w:type="dxa"/>
            <w:tcMar>
              <w:top w:w="50" w:type="dxa"/>
              <w:left w:w="100" w:type="dxa"/>
            </w:tcMar>
            <w:vAlign w:val="center"/>
          </w:tcPr>
          <w:p w:rsidR="00351D7B" w:rsidRDefault="004E6850">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40</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42</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43</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44</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46</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47</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48</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49</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50</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52</w:t>
            </w:r>
          </w:p>
        </w:tc>
        <w:tc>
          <w:tcPr>
            <w:tcW w:w="3989" w:type="dxa"/>
            <w:tcMar>
              <w:top w:w="50" w:type="dxa"/>
              <w:left w:w="100" w:type="dxa"/>
            </w:tcMar>
            <w:vAlign w:val="center"/>
          </w:tcPr>
          <w:p w:rsidR="00351D7B" w:rsidRDefault="004E6850">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53</w:t>
            </w:r>
          </w:p>
        </w:tc>
        <w:tc>
          <w:tcPr>
            <w:tcW w:w="3989" w:type="dxa"/>
            <w:tcMar>
              <w:top w:w="50" w:type="dxa"/>
              <w:left w:w="100" w:type="dxa"/>
            </w:tcMar>
            <w:vAlign w:val="center"/>
          </w:tcPr>
          <w:p w:rsidR="00351D7B" w:rsidRDefault="004E6850">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54</w:t>
            </w:r>
          </w:p>
        </w:tc>
        <w:tc>
          <w:tcPr>
            <w:tcW w:w="3989" w:type="dxa"/>
            <w:tcMar>
              <w:top w:w="50" w:type="dxa"/>
              <w:left w:w="100" w:type="dxa"/>
            </w:tcMar>
            <w:vAlign w:val="center"/>
          </w:tcPr>
          <w:p w:rsidR="00351D7B" w:rsidRDefault="004E6850">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Природа: Защита природы (национальные </w:t>
            </w:r>
            <w:r w:rsidRPr="004E6850">
              <w:rPr>
                <w:rFonts w:ascii="Times New Roman" w:hAnsi="Times New Roman"/>
                <w:color w:val="000000"/>
                <w:sz w:val="24"/>
                <w:lang w:val="ru-RU"/>
              </w:rPr>
              <w:lastRenderedPageBreak/>
              <w:t>парки)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57</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58</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59</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60</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62</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63</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64</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66</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67</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68</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70</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72</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73</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74</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75</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76</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журналы,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77</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журналы,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78</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журналы,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79</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80</w:t>
            </w:r>
          </w:p>
        </w:tc>
        <w:tc>
          <w:tcPr>
            <w:tcW w:w="3989" w:type="dxa"/>
            <w:tcMar>
              <w:top w:w="50" w:type="dxa"/>
              <w:left w:w="100" w:type="dxa"/>
            </w:tcMar>
            <w:vAlign w:val="center"/>
          </w:tcPr>
          <w:p w:rsidR="00351D7B" w:rsidRDefault="004E6850">
            <w:pPr>
              <w:spacing w:after="0"/>
              <w:ind w:left="135"/>
            </w:pPr>
            <w:proofErr w:type="gramStart"/>
            <w:r w:rsidRPr="004E6850">
              <w:rPr>
                <w:rFonts w:ascii="Times New Roman" w:hAnsi="Times New Roman"/>
                <w:color w:val="000000"/>
                <w:sz w:val="24"/>
                <w:lang w:val="ru-RU"/>
              </w:rPr>
              <w:t xml:space="preserve">Родная страна и страна (страны) изучаемого языка (географическое </w:t>
            </w:r>
            <w:r w:rsidRPr="004E6850">
              <w:rPr>
                <w:rFonts w:ascii="Times New Roman" w:hAnsi="Times New Roman"/>
                <w:color w:val="000000"/>
                <w:sz w:val="24"/>
                <w:lang w:val="ru-RU"/>
              </w:rPr>
              <w:lastRenderedPageBreak/>
              <w:t>положение.</w:t>
            </w:r>
            <w:proofErr w:type="gramEnd"/>
            <w:r w:rsidRPr="004E6850">
              <w:rPr>
                <w:rFonts w:ascii="Times New Roman" w:hAnsi="Times New Roman"/>
                <w:color w:val="000000"/>
                <w:sz w:val="24"/>
                <w:lang w:val="ru-RU"/>
              </w:rPr>
              <w:t xml:space="preserve"> </w:t>
            </w:r>
            <w:r>
              <w:rPr>
                <w:rFonts w:ascii="Times New Roman" w:hAnsi="Times New Roman"/>
                <w:color w:val="000000"/>
                <w:sz w:val="24"/>
              </w:rPr>
              <w:t>Столицы)</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82</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83</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84</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86</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87</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88</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89</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90</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91</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Родная страна и страна (страны) </w:t>
            </w:r>
            <w:r w:rsidRPr="004E6850">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93</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94</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95</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96</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97</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98</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99</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100</w:t>
            </w:r>
          </w:p>
        </w:tc>
        <w:tc>
          <w:tcPr>
            <w:tcW w:w="398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101</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51D7B" w:rsidRDefault="00351D7B">
            <w:pPr>
              <w:spacing w:after="0"/>
              <w:ind w:left="135"/>
              <w:jc w:val="center"/>
            </w:pP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418" w:type="dxa"/>
            <w:tcMar>
              <w:top w:w="50" w:type="dxa"/>
              <w:left w:w="100" w:type="dxa"/>
            </w:tcMar>
            <w:vAlign w:val="center"/>
          </w:tcPr>
          <w:p w:rsidR="00351D7B" w:rsidRDefault="004E6850">
            <w:pPr>
              <w:spacing w:after="0"/>
            </w:pPr>
            <w:r>
              <w:rPr>
                <w:rFonts w:ascii="Times New Roman" w:hAnsi="Times New Roman"/>
                <w:color w:val="000000"/>
                <w:sz w:val="24"/>
              </w:rPr>
              <w:t>102</w:t>
            </w:r>
          </w:p>
        </w:tc>
        <w:tc>
          <w:tcPr>
            <w:tcW w:w="398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Выдающиеся люди родной страны и </w:t>
            </w:r>
            <w:r w:rsidRPr="004E6850">
              <w:rPr>
                <w:rFonts w:ascii="Times New Roman" w:hAnsi="Times New Roman"/>
                <w:color w:val="000000"/>
                <w:sz w:val="24"/>
                <w:lang w:val="ru-RU"/>
              </w:rPr>
              <w:lastRenderedPageBreak/>
              <w:t xml:space="preserve">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51D7B" w:rsidRDefault="00351D7B">
            <w:pPr>
              <w:spacing w:after="0"/>
              <w:ind w:left="135"/>
              <w:jc w:val="center"/>
            </w:pPr>
          </w:p>
        </w:tc>
        <w:tc>
          <w:tcPr>
            <w:tcW w:w="1057" w:type="dxa"/>
            <w:tcMar>
              <w:top w:w="50" w:type="dxa"/>
              <w:left w:w="100" w:type="dxa"/>
            </w:tcMar>
            <w:vAlign w:val="center"/>
          </w:tcPr>
          <w:p w:rsidR="00351D7B" w:rsidRDefault="00351D7B">
            <w:pPr>
              <w:spacing w:after="0"/>
              <w:ind w:left="135"/>
            </w:pPr>
          </w:p>
        </w:tc>
        <w:tc>
          <w:tcPr>
            <w:tcW w:w="1855"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351D7B">
        <w:trPr>
          <w:trHeight w:val="144"/>
          <w:tblCellSpacing w:w="20" w:type="nil"/>
        </w:trPr>
        <w:tc>
          <w:tcPr>
            <w:tcW w:w="416"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4019"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Тема урока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Дата изучения </w:t>
            </w:r>
          </w:p>
          <w:p w:rsidR="00351D7B" w:rsidRDefault="00351D7B">
            <w:pPr>
              <w:spacing w:after="0"/>
              <w:ind w:left="135"/>
            </w:pPr>
          </w:p>
        </w:tc>
        <w:tc>
          <w:tcPr>
            <w:tcW w:w="1850" w:type="dxa"/>
            <w:vMerge w:val="restart"/>
            <w:tcMar>
              <w:top w:w="50" w:type="dxa"/>
              <w:left w:w="100" w:type="dxa"/>
            </w:tcMar>
            <w:vAlign w:val="center"/>
          </w:tcPr>
          <w:p w:rsidR="00351D7B" w:rsidRPr="00E92269" w:rsidRDefault="004E6850">
            <w:pPr>
              <w:spacing w:after="0"/>
              <w:ind w:left="135"/>
              <w:rPr>
                <w:rFonts w:ascii="Times New Roman" w:hAnsi="Times New Roman" w:cs="Times New Roman"/>
              </w:rPr>
            </w:pPr>
            <w:r w:rsidRPr="00E92269">
              <w:rPr>
                <w:rFonts w:ascii="Times New Roman" w:hAnsi="Times New Roman" w:cs="Times New Roman"/>
                <w:b/>
                <w:color w:val="000000"/>
                <w:sz w:val="24"/>
              </w:rPr>
              <w:t xml:space="preserve">Электронные цифровые образовательные ресурсы </w:t>
            </w:r>
          </w:p>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72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40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510"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Pr="00E92269" w:rsidRDefault="00351D7B">
            <w:pPr>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rsidRPr="00AB49E4">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Внешность и характер человека (литературного персонажа)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rsidP="00AB49E4">
            <w:pPr>
              <w:spacing w:after="0"/>
              <w:ind w:left="135"/>
              <w:rPr>
                <w:rFonts w:ascii="Times New Roman" w:hAnsi="Times New Roman" w:cs="Times New Roman"/>
                <w:lang w:val="de-DE"/>
              </w:rPr>
            </w:pPr>
            <w:r w:rsidRPr="00E92269">
              <w:rPr>
                <w:rFonts w:ascii="Times New Roman" w:hAnsi="Times New Roman" w:cs="Times New Roman"/>
                <w:lang w:val="ru-RU"/>
              </w:rPr>
              <w:t>1.Ресурс: Российская электронная школа Внешность. Гигиена</w:t>
            </w:r>
            <w:r w:rsidRPr="00E92269">
              <w:rPr>
                <w:rFonts w:ascii="Times New Roman" w:hAnsi="Times New Roman" w:cs="Times New Roman"/>
                <w:lang w:val="de-DE"/>
              </w:rPr>
              <w:t xml:space="preserve"> https://resh.edu.ru/ Kleidung. Die Sätze mit „man“</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Внешность и характер человека (литературного персонажа)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proofErr w:type="gramStart"/>
            <w:r w:rsidRPr="004E6850">
              <w:rPr>
                <w:rFonts w:ascii="Times New Roman" w:hAnsi="Times New Roman"/>
                <w:color w:val="000000"/>
                <w:sz w:val="24"/>
                <w:lang w:val="ru-RU"/>
              </w:rPr>
              <w:t>ч</w:t>
            </w:r>
            <w:proofErr w:type="gramEnd"/>
            <w:r w:rsidRPr="004E6850">
              <w:rPr>
                <w:rFonts w:ascii="Times New Roman" w:hAnsi="Times New Roman"/>
                <w:color w:val="000000"/>
                <w:sz w:val="24"/>
                <w:lang w:val="ru-RU"/>
              </w:rPr>
              <w:t>то можно рассказать о друге / подруге?)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rsidP="00AB49E4">
            <w:pPr>
              <w:spacing w:after="0"/>
              <w:ind w:left="135"/>
              <w:rPr>
                <w:rFonts w:ascii="Times New Roman" w:hAnsi="Times New Roman" w:cs="Times New Roman"/>
              </w:rPr>
            </w:pPr>
            <w:r w:rsidRPr="00E92269">
              <w:rPr>
                <w:rFonts w:ascii="Times New Roman" w:hAnsi="Times New Roman" w:cs="Times New Roman"/>
                <w:lang w:val="ru-RU"/>
              </w:rPr>
              <w:t>1.Ресурс: Российская электронная школа Внешность. Гигиена</w:t>
            </w:r>
            <w:r w:rsidRPr="00E92269">
              <w:rPr>
                <w:rFonts w:ascii="Times New Roman" w:hAnsi="Times New Roman" w:cs="Times New Roman"/>
                <w:lang w:val="de-DE"/>
              </w:rPr>
              <w:t xml:space="preserve"> https://resh.edu.ru/ Kleidung. </w:t>
            </w:r>
            <w:r w:rsidRPr="00E92269">
              <w:rPr>
                <w:rFonts w:ascii="Times New Roman" w:hAnsi="Times New Roman" w:cs="Times New Roman"/>
              </w:rPr>
              <w:t>Die Sätze mit „man“</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1.Ресурс: Российская электронная школа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Freunde</w:t>
            </w:r>
            <w:r w:rsidRPr="00E92269">
              <w:rPr>
                <w:rFonts w:ascii="Times New Roman" w:hAnsi="Times New Roman" w:cs="Times New Roman"/>
                <w:lang w:val="ru-RU"/>
              </w:rPr>
              <w:t xml:space="preserve">,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Hobbys</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(чем увлекаются мои друзья?)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1.Ресурс: Российская электронная школа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Freunde</w:t>
            </w:r>
            <w:r w:rsidRPr="00E92269">
              <w:rPr>
                <w:rFonts w:ascii="Times New Roman" w:hAnsi="Times New Roman" w:cs="Times New Roman"/>
                <w:lang w:val="ru-RU"/>
              </w:rPr>
              <w:t xml:space="preserve">,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Hobbys</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1.Ресурс: Российская электронная школа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Freunde</w:t>
            </w:r>
            <w:r w:rsidRPr="00E92269">
              <w:rPr>
                <w:rFonts w:ascii="Times New Roman" w:hAnsi="Times New Roman" w:cs="Times New Roman"/>
                <w:lang w:val="ru-RU"/>
              </w:rPr>
              <w:t xml:space="preserve">,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Hobbys</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1.Ресурс: Российская электронная школа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Freunde</w:t>
            </w:r>
            <w:r w:rsidRPr="00E92269">
              <w:rPr>
                <w:rFonts w:ascii="Times New Roman" w:hAnsi="Times New Roman" w:cs="Times New Roman"/>
                <w:lang w:val="ru-RU"/>
              </w:rPr>
              <w:t xml:space="preserve">,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Hobbys</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1.Ресурс: Российская электронная школа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Freunde</w:t>
            </w:r>
            <w:r w:rsidRPr="00E92269">
              <w:rPr>
                <w:rFonts w:ascii="Times New Roman" w:hAnsi="Times New Roman" w:cs="Times New Roman"/>
                <w:lang w:val="ru-RU"/>
              </w:rPr>
              <w:t xml:space="preserve">,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Hobbys</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15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1.Ресурс: Российская электронная школа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Freunde</w:t>
            </w:r>
            <w:r w:rsidRPr="00E92269">
              <w:rPr>
                <w:rFonts w:ascii="Times New Roman" w:hAnsi="Times New Roman" w:cs="Times New Roman"/>
                <w:lang w:val="ru-RU"/>
              </w:rPr>
              <w:t xml:space="preserve">,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Hobbys</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1.Ресурс: Российская электронная школа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Freunde</w:t>
            </w:r>
            <w:r w:rsidRPr="00E92269">
              <w:rPr>
                <w:rFonts w:ascii="Times New Roman" w:hAnsi="Times New Roman" w:cs="Times New Roman"/>
                <w:lang w:val="ru-RU"/>
              </w:rPr>
              <w:t xml:space="preserve">, </w:t>
            </w:r>
            <w:r w:rsidRPr="00E92269">
              <w:rPr>
                <w:rFonts w:ascii="Times New Roman" w:hAnsi="Times New Roman" w:cs="Times New Roman"/>
              </w:rPr>
              <w:t>viele</w:t>
            </w:r>
            <w:r w:rsidRPr="00E92269">
              <w:rPr>
                <w:rFonts w:ascii="Times New Roman" w:hAnsi="Times New Roman" w:cs="Times New Roman"/>
                <w:lang w:val="ru-RU"/>
              </w:rPr>
              <w:t xml:space="preserve"> </w:t>
            </w:r>
            <w:r w:rsidRPr="00E92269">
              <w:rPr>
                <w:rFonts w:ascii="Times New Roman" w:hAnsi="Times New Roman" w:cs="Times New Roman"/>
              </w:rPr>
              <w:t>Hobbys</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Досуг и увлечения (хобби) современного подростка (спорт </w:t>
            </w:r>
            <w:proofErr w:type="gramStart"/>
            <w:r w:rsidRPr="004E6850">
              <w:rPr>
                <w:rFonts w:ascii="Times New Roman" w:hAnsi="Times New Roman"/>
                <w:color w:val="000000"/>
                <w:sz w:val="24"/>
                <w:lang w:val="ru-RU"/>
              </w:rPr>
              <w:t>на</w:t>
            </w:r>
            <w:proofErr w:type="gramEnd"/>
            <w:r w:rsidRPr="004E6850">
              <w:rPr>
                <w:rFonts w:ascii="Times New Roman" w:hAnsi="Times New Roman"/>
                <w:color w:val="000000"/>
                <w:sz w:val="24"/>
                <w:lang w:val="ru-RU"/>
              </w:rPr>
              <w:t xml:space="preserve"> свежем водухе)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(что нужно, чтобы быть здоровым?)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1.Ресурс «Российская электронная школа», предмет «Немецкий язык»,</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1.Ресурс «Российская электронная школа», предмет «Немецкий язык»,</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1.Ресурс «Российская электронная школа», предмет «Немецкий язык»,</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proofErr w:type="gramStart"/>
            <w:r w:rsidRPr="004E6850">
              <w:rPr>
                <w:rFonts w:ascii="Times New Roman" w:hAnsi="Times New Roman"/>
                <w:color w:val="000000"/>
                <w:sz w:val="24"/>
                <w:lang w:val="ru-RU"/>
              </w:rPr>
              <w:t>п</w:t>
            </w:r>
            <w:proofErr w:type="gramEnd"/>
            <w:r w:rsidRPr="004E6850">
              <w:rPr>
                <w:rFonts w:ascii="Times New Roman" w:hAnsi="Times New Roman"/>
                <w:color w:val="000000"/>
                <w:sz w:val="24"/>
                <w:lang w:val="ru-RU"/>
              </w:rPr>
              <w:t>равильное питание (за и против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1.Ресурс «Российская электронная школа», предмет «Немецкий язык»,</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1.Ресурс «Российская электронная школа», предмет «Немецкий язык»,</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rPr>
            </w:pPr>
            <w:r w:rsidRPr="00E92269">
              <w:rPr>
                <w:rFonts w:ascii="Times New Roman" w:hAnsi="Times New Roman" w:cs="Times New Roman"/>
                <w:lang w:val="ru-RU"/>
              </w:rPr>
              <w:t xml:space="preserve">1.Ресурс «Российская электронная школа», предмет «Немецкий язык», раздел №15 «Еда. </w:t>
            </w:r>
            <w:r w:rsidRPr="00E92269">
              <w:rPr>
                <w:rFonts w:ascii="Times New Roman" w:hAnsi="Times New Roman" w:cs="Times New Roman"/>
              </w:rPr>
              <w:t>Покупки»</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rPr>
            </w:pPr>
            <w:r w:rsidRPr="00E92269">
              <w:rPr>
                <w:rFonts w:ascii="Times New Roman" w:hAnsi="Times New Roman" w:cs="Times New Roman"/>
                <w:lang w:val="ru-RU"/>
              </w:rPr>
              <w:t xml:space="preserve">1.Ресурс «Российская </w:t>
            </w:r>
            <w:r w:rsidRPr="00E92269">
              <w:rPr>
                <w:rFonts w:ascii="Times New Roman" w:hAnsi="Times New Roman" w:cs="Times New Roman"/>
                <w:lang w:val="ru-RU"/>
              </w:rPr>
              <w:lastRenderedPageBreak/>
              <w:t xml:space="preserve">электронная школа», предмет «Немецкий язык», раздел №15 «Еда. </w:t>
            </w:r>
            <w:r w:rsidRPr="00E92269">
              <w:rPr>
                <w:rFonts w:ascii="Times New Roman" w:hAnsi="Times New Roman" w:cs="Times New Roman"/>
              </w:rPr>
              <w:t>Покупки»</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33</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rPr>
            </w:pPr>
            <w:r w:rsidRPr="00E92269">
              <w:rPr>
                <w:rFonts w:ascii="Times New Roman" w:hAnsi="Times New Roman" w:cs="Times New Roman"/>
                <w:lang w:val="ru-RU"/>
              </w:rPr>
              <w:t xml:space="preserve">1.Ресурс «Российская электронная школа», предмет «Немецкий язык», раздел №15 «Еда. </w:t>
            </w:r>
            <w:r w:rsidRPr="00E92269">
              <w:rPr>
                <w:rFonts w:ascii="Times New Roman" w:hAnsi="Times New Roman" w:cs="Times New Roman"/>
              </w:rPr>
              <w:t>Покупки»</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rPr>
            </w:pPr>
            <w:r w:rsidRPr="00E92269">
              <w:rPr>
                <w:rFonts w:ascii="Times New Roman" w:hAnsi="Times New Roman" w:cs="Times New Roman"/>
                <w:lang w:val="ru-RU"/>
              </w:rPr>
              <w:t xml:space="preserve">1.Ресурс «Российская электронная школа», предмет «Немецкий язык», раздел №15 «Еда. </w:t>
            </w:r>
            <w:r w:rsidRPr="00E92269">
              <w:rPr>
                <w:rFonts w:ascii="Times New Roman" w:hAnsi="Times New Roman" w:cs="Times New Roman"/>
              </w:rPr>
              <w:t>Покупки»</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rPr>
            </w:pPr>
            <w:r w:rsidRPr="00E92269">
              <w:rPr>
                <w:rFonts w:ascii="Times New Roman" w:hAnsi="Times New Roman" w:cs="Times New Roman"/>
                <w:lang w:val="ru-RU"/>
              </w:rPr>
              <w:t xml:space="preserve">1.Ресурс «Российская электронная школа», предмет «Немецкий язык», раздел №15 «Еда. </w:t>
            </w:r>
            <w:r w:rsidRPr="00E92269">
              <w:rPr>
                <w:rFonts w:ascii="Times New Roman" w:hAnsi="Times New Roman" w:cs="Times New Roman"/>
              </w:rPr>
              <w:t>Покупки»</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Ресурс «Российская электронная школа», предмет </w:t>
            </w:r>
            <w:r w:rsidRPr="00E92269">
              <w:rPr>
                <w:rFonts w:ascii="Times New Roman" w:hAnsi="Times New Roman" w:cs="Times New Roman"/>
                <w:lang w:val="ru-RU"/>
              </w:rPr>
              <w:lastRenderedPageBreak/>
              <w:t>«Немецкий язык», раздел №8 «Школа</w:t>
            </w:r>
            <w:proofErr w:type="gramStart"/>
            <w:r w:rsidRPr="00E92269">
              <w:rPr>
                <w:rFonts w:ascii="Times New Roman" w:hAnsi="Times New Roman" w:cs="Times New Roman"/>
                <w:lang w:val="ru-RU"/>
              </w:rPr>
              <w:t>.Ш</w:t>
            </w:r>
            <w:proofErr w:type="gramEnd"/>
            <w:r w:rsidRPr="00E92269">
              <w:rPr>
                <w:rFonts w:ascii="Times New Roman" w:hAnsi="Times New Roman" w:cs="Times New Roman"/>
                <w:lang w:val="ru-RU"/>
              </w:rPr>
              <w:t>кольная жизнь», №26</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Ресурс «Российская электронная школа», предмет «Немецкий язык», раздел №8 «Школа</w:t>
            </w:r>
            <w:proofErr w:type="gramStart"/>
            <w:r w:rsidRPr="00E92269">
              <w:rPr>
                <w:rFonts w:ascii="Times New Roman" w:hAnsi="Times New Roman" w:cs="Times New Roman"/>
                <w:lang w:val="ru-RU"/>
              </w:rPr>
              <w:t>.Ш</w:t>
            </w:r>
            <w:proofErr w:type="gramEnd"/>
            <w:r w:rsidRPr="00E92269">
              <w:rPr>
                <w:rFonts w:ascii="Times New Roman" w:hAnsi="Times New Roman" w:cs="Times New Roman"/>
                <w:lang w:val="ru-RU"/>
              </w:rPr>
              <w:t>кольная жизнь», №26</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39</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40</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Ресурс «Российская электронная школа», предмет «Немецкий язык», раздел №8 «Школа</w:t>
            </w:r>
            <w:proofErr w:type="gramStart"/>
            <w:r w:rsidRPr="00E92269">
              <w:rPr>
                <w:rFonts w:ascii="Times New Roman" w:hAnsi="Times New Roman" w:cs="Times New Roman"/>
                <w:lang w:val="ru-RU"/>
              </w:rPr>
              <w:t>.Ш</w:t>
            </w:r>
            <w:proofErr w:type="gramEnd"/>
            <w:r w:rsidRPr="00E92269">
              <w:rPr>
                <w:rFonts w:ascii="Times New Roman" w:hAnsi="Times New Roman" w:cs="Times New Roman"/>
                <w:lang w:val="ru-RU"/>
              </w:rPr>
              <w:t>кольная жизнь», №26</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Ресурс «Российская электронная школа», предмет «Немецкий язык», раздел №8 «Школа</w:t>
            </w:r>
            <w:proofErr w:type="gramStart"/>
            <w:r w:rsidRPr="00E92269">
              <w:rPr>
                <w:rFonts w:ascii="Times New Roman" w:hAnsi="Times New Roman" w:cs="Times New Roman"/>
                <w:lang w:val="ru-RU"/>
              </w:rPr>
              <w:t>.Ш</w:t>
            </w:r>
            <w:proofErr w:type="gramEnd"/>
            <w:r w:rsidRPr="00E92269">
              <w:rPr>
                <w:rFonts w:ascii="Times New Roman" w:hAnsi="Times New Roman" w:cs="Times New Roman"/>
                <w:lang w:val="ru-RU"/>
              </w:rPr>
              <w:t>кольная жизнь», №26</w:t>
            </w: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43</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rsidP="00AB49E4">
            <w:pPr>
              <w:spacing w:after="0"/>
              <w:ind w:left="135"/>
              <w:rPr>
                <w:rFonts w:ascii="Times New Roman" w:hAnsi="Times New Roman" w:cs="Times New Roman"/>
                <w:lang w:val="ru-RU"/>
              </w:rPr>
            </w:pPr>
            <w:r w:rsidRPr="00E92269">
              <w:rPr>
                <w:rFonts w:ascii="Times New Roman" w:hAnsi="Times New Roman" w:cs="Times New Roman"/>
                <w:lang w:val="ru-RU"/>
              </w:rPr>
              <w:t xml:space="preserve">Ресурс «Российская электронная школа», предмет «Немецкий язык», </w:t>
            </w:r>
            <w:r w:rsidRPr="00E92269">
              <w:rPr>
                <w:rFonts w:ascii="Times New Roman" w:hAnsi="Times New Roman" w:cs="Times New Roman"/>
                <w:lang w:val="ru-RU"/>
              </w:rPr>
              <w:lastRenderedPageBreak/>
              <w:t>раздел №8 «Школа</w:t>
            </w:r>
            <w:proofErr w:type="gramStart"/>
            <w:r w:rsidRPr="00E92269">
              <w:rPr>
                <w:rFonts w:ascii="Times New Roman" w:hAnsi="Times New Roman" w:cs="Times New Roman"/>
                <w:lang w:val="ru-RU"/>
              </w:rPr>
              <w:t>.Ш</w:t>
            </w:r>
            <w:proofErr w:type="gramEnd"/>
            <w:r w:rsidRPr="00E92269">
              <w:rPr>
                <w:rFonts w:ascii="Times New Roman" w:hAnsi="Times New Roman" w:cs="Times New Roman"/>
                <w:lang w:val="ru-RU"/>
              </w:rPr>
              <w:t xml:space="preserve">кольная жизнь», </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45</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rsidP="00AB49E4">
            <w:pPr>
              <w:spacing w:after="0"/>
              <w:ind w:left="135"/>
              <w:rPr>
                <w:rFonts w:ascii="Times New Roman" w:hAnsi="Times New Roman" w:cs="Times New Roman"/>
                <w:lang w:val="ru-RU"/>
              </w:rPr>
            </w:pPr>
            <w:r w:rsidRPr="00E92269">
              <w:rPr>
                <w:rFonts w:ascii="Times New Roman" w:hAnsi="Times New Roman" w:cs="Times New Roman"/>
                <w:lang w:val="ru-RU"/>
              </w:rPr>
              <w:t>Ресурс «Российская электронная школа», предмет «Немецкий язык», раздел №8 «Школа</w:t>
            </w:r>
            <w:proofErr w:type="gramStart"/>
            <w:r w:rsidRPr="00E92269">
              <w:rPr>
                <w:rFonts w:ascii="Times New Roman" w:hAnsi="Times New Roman" w:cs="Times New Roman"/>
                <w:lang w:val="ru-RU"/>
              </w:rPr>
              <w:t>.Ш</w:t>
            </w:r>
            <w:proofErr w:type="gramEnd"/>
            <w:r w:rsidRPr="00E92269">
              <w:rPr>
                <w:rFonts w:ascii="Times New Roman" w:hAnsi="Times New Roman" w:cs="Times New Roman"/>
                <w:lang w:val="ru-RU"/>
              </w:rPr>
              <w:t xml:space="preserve">кольная жизнь», </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47</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49</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50</w:t>
            </w:r>
          </w:p>
        </w:tc>
        <w:tc>
          <w:tcPr>
            <w:tcW w:w="4019" w:type="dxa"/>
            <w:tcMar>
              <w:top w:w="50" w:type="dxa"/>
              <w:left w:w="100" w:type="dxa"/>
            </w:tcMar>
            <w:vAlign w:val="center"/>
          </w:tcPr>
          <w:p w:rsidR="00351D7B" w:rsidRPr="004E6850" w:rsidRDefault="004E6850">
            <w:pPr>
              <w:spacing w:after="0"/>
              <w:ind w:left="135"/>
              <w:rPr>
                <w:lang w:val="ru-RU"/>
              </w:rPr>
            </w:pPr>
            <w:proofErr w:type="gramStart"/>
            <w:r w:rsidRPr="004E6850">
              <w:rPr>
                <w:rFonts w:ascii="Times New Roman" w:hAnsi="Times New Roman"/>
                <w:color w:val="000000"/>
                <w:sz w:val="24"/>
                <w:lang w:val="ru-RU"/>
              </w:rPr>
              <w:t>Школа (школьная жизнь (подготовка и реализация проекта)</w:t>
            </w:r>
            <w:proofErr w:type="gramEnd"/>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(лето моих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Виды отдыха в различное время года (куда я </w:t>
            </w:r>
            <w:proofErr w:type="gramStart"/>
            <w:r w:rsidRPr="004E6850">
              <w:rPr>
                <w:rFonts w:ascii="Times New Roman" w:hAnsi="Times New Roman"/>
                <w:color w:val="000000"/>
                <w:sz w:val="24"/>
                <w:lang w:val="ru-RU"/>
              </w:rPr>
              <w:t>хотел</w:t>
            </w:r>
            <w:proofErr w:type="gramEnd"/>
            <w:r w:rsidRPr="004E6850">
              <w:rPr>
                <w:rFonts w:ascii="Times New Roman" w:hAnsi="Times New Roman"/>
                <w:color w:val="000000"/>
                <w:sz w:val="24"/>
                <w:lang w:val="ru-RU"/>
              </w:rPr>
              <w:t>/ а бы поехать отдыхать?)</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69</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Виды отдыха в различное время года. </w:t>
            </w:r>
            <w:r w:rsidRPr="004E6850">
              <w:rPr>
                <w:rFonts w:ascii="Times New Roman" w:hAnsi="Times New Roman"/>
                <w:color w:val="000000"/>
                <w:sz w:val="24"/>
                <w:lang w:val="ru-RU"/>
              </w:rPr>
              <w:lastRenderedPageBreak/>
              <w:t xml:space="preserve">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71</w:t>
            </w:r>
          </w:p>
        </w:tc>
        <w:tc>
          <w:tcPr>
            <w:tcW w:w="4019" w:type="dxa"/>
            <w:tcMar>
              <w:top w:w="50" w:type="dxa"/>
              <w:left w:w="100" w:type="dxa"/>
            </w:tcMar>
            <w:vAlign w:val="center"/>
          </w:tcPr>
          <w:p w:rsidR="00351D7B" w:rsidRDefault="004E6850">
            <w:pPr>
              <w:spacing w:after="0"/>
              <w:ind w:left="135"/>
            </w:pPr>
            <w:proofErr w:type="gramStart"/>
            <w:r w:rsidRPr="004E6850">
              <w:rPr>
                <w:rFonts w:ascii="Times New Roman" w:hAnsi="Times New Roman"/>
                <w:color w:val="000000"/>
                <w:sz w:val="24"/>
                <w:lang w:val="ru-RU"/>
              </w:rPr>
              <w:t>Природа: флора и фауна (климат, погода.</w:t>
            </w:r>
            <w:proofErr w:type="gramEnd"/>
            <w:r w:rsidRPr="004E6850">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73</w:t>
            </w:r>
          </w:p>
        </w:tc>
        <w:tc>
          <w:tcPr>
            <w:tcW w:w="4019" w:type="dxa"/>
            <w:tcMar>
              <w:top w:w="50" w:type="dxa"/>
              <w:left w:w="100" w:type="dxa"/>
            </w:tcMar>
            <w:vAlign w:val="center"/>
          </w:tcPr>
          <w:p w:rsidR="00351D7B" w:rsidRDefault="004E6850">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75</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80</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Условия проживания в городской </w:t>
            </w:r>
            <w:r w:rsidRPr="004E6850">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83</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.О</w:t>
            </w:r>
            <w:proofErr w:type="gramEnd"/>
            <w:r w:rsidRPr="004E6850">
              <w:rPr>
                <w:rFonts w:ascii="Times New Roman" w:hAnsi="Times New Roman"/>
                <w:color w:val="000000"/>
                <w:sz w:val="24"/>
                <w:lang w:val="ru-RU"/>
              </w:rPr>
              <w:t>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86</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87</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Родная страна и страна (страны) изучаемого языка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rPr>
            </w:pPr>
            <w:r w:rsidRPr="00E92269">
              <w:rPr>
                <w:rFonts w:ascii="Times New Roman" w:hAnsi="Times New Roman" w:cs="Times New Roman"/>
              </w:rPr>
              <w:t>https://resh.edu.r Приобщени е обучающих ся к 36 u/subject/lesson/ 1046/ SanktPetersburg https://resh.edu.r u/subject/lesson/ 874/ Hamburg https://resh.edu.r u/subject/lesson/ 882/ Meine Stadt</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Родная страна и страна (страны) </w:t>
            </w:r>
            <w:r w:rsidRPr="004E6850">
              <w:rPr>
                <w:rFonts w:ascii="Times New Roman" w:hAnsi="Times New Roman"/>
                <w:color w:val="000000"/>
                <w:sz w:val="24"/>
                <w:lang w:val="ru-RU"/>
              </w:rPr>
              <w:lastRenderedPageBreak/>
              <w:t>изучаемого языка (интересные места)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rPr>
            </w:pPr>
            <w:r w:rsidRPr="00E92269">
              <w:rPr>
                <w:rFonts w:ascii="Times New Roman" w:hAnsi="Times New Roman" w:cs="Times New Roman"/>
              </w:rPr>
              <w:t xml:space="preserve">https://resh.edu.r </w:t>
            </w:r>
            <w:r w:rsidRPr="00E92269">
              <w:rPr>
                <w:rFonts w:ascii="Times New Roman" w:hAnsi="Times New Roman" w:cs="Times New Roman"/>
              </w:rPr>
              <w:lastRenderedPageBreak/>
              <w:t>Приобщени е обучающих ся к 36 u/subject/lesson/ 1046/ SanktPetersburg https://resh.edu.r u/subject/lesson/ 874/ Hamburg https://resh.edu.r u/subject/lesson/ 882/ Meine Stadt</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rPr>
            </w:pPr>
            <w:r w:rsidRPr="00E92269">
              <w:rPr>
                <w:rFonts w:ascii="Times New Roman" w:hAnsi="Times New Roman" w:cs="Times New Roman"/>
              </w:rPr>
              <w:t>https://resh.edu.r Приобщени е обучающих ся к 36 u/subject/lesson/ 1046/ SanktPetersburg https://resh.edu.r u/subject/lesson/ 874/ Hamburg https://resh.edu.r u/subject/lesson/ 882/ Meine Stadt</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rsidP="00701775">
            <w:pPr>
              <w:spacing w:after="0"/>
              <w:ind w:left="135"/>
              <w:rPr>
                <w:rFonts w:ascii="Times New Roman" w:hAnsi="Times New Roman" w:cs="Times New Roman"/>
              </w:rPr>
            </w:pPr>
            <w:r w:rsidRPr="00E92269">
              <w:rPr>
                <w:rFonts w:ascii="Times New Roman" w:hAnsi="Times New Roman" w:cs="Times New Roman"/>
              </w:rPr>
              <w:t xml:space="preserve">https://resh.edu.r Приобщени е обучающих ся к 36 1046/ SanktPetersburg https://resh.edu.r </w:t>
            </w:r>
            <w:r w:rsidRPr="00E92269">
              <w:rPr>
                <w:rFonts w:ascii="Times New Roman" w:hAnsi="Times New Roman" w:cs="Times New Roman"/>
              </w:rPr>
              <w:lastRenderedPageBreak/>
              <w:t>u/subject/lesson/ 874/ Hamburg https://resh.edu.r u/subject/lesson/ 882/ Meine Stadt</w:t>
            </w: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93</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(великие </w:t>
            </w:r>
            <w:r w:rsidRPr="004E6850">
              <w:rPr>
                <w:rFonts w:ascii="Times New Roman" w:hAnsi="Times New Roman"/>
                <w:color w:val="000000"/>
                <w:sz w:val="24"/>
                <w:lang w:val="ru-RU"/>
              </w:rPr>
              <w:lastRenderedPageBreak/>
              <w:t>художники и их картины)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Ресурс «Российская электронная школа», предмет </w:t>
            </w:r>
            <w:r w:rsidRPr="00E92269">
              <w:rPr>
                <w:rFonts w:ascii="Times New Roman" w:hAnsi="Times New Roman" w:cs="Times New Roman"/>
                <w:lang w:val="ru-RU"/>
              </w:rPr>
              <w:lastRenderedPageBreak/>
              <w:t xml:space="preserve">«Немецкий язык», раздел №7 «Известные Воспитание положитель ных черт личности 37 страны/ стран изучаемог о языка: писатели, поэты люди </w:t>
            </w:r>
            <w:proofErr w:type="gramStart"/>
            <w:r w:rsidRPr="00E92269">
              <w:rPr>
                <w:rFonts w:ascii="Times New Roman" w:hAnsi="Times New Roman" w:cs="Times New Roman"/>
                <w:lang w:val="ru-RU"/>
              </w:rPr>
              <w:t>стр</w:t>
            </w:r>
            <w:proofErr w:type="gramEnd"/>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351D7B" w:rsidRPr="004E6850" w:rsidRDefault="004E6850">
            <w:pPr>
              <w:spacing w:after="0"/>
              <w:ind w:left="135"/>
              <w:rPr>
                <w:lang w:val="ru-RU"/>
              </w:rPr>
            </w:pPr>
            <w:proofErr w:type="gramStart"/>
            <w:r w:rsidRPr="004E6850">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Ресурс «Российская электронная школа», предмет «Немецкий язык», раздел №7 «Известные Воспитание положитель ных черт личности 37 страны/ стран изучаемог о языка: писатели, поэты люди </w:t>
            </w:r>
            <w:proofErr w:type="gramStart"/>
            <w:r w:rsidRPr="00E92269">
              <w:rPr>
                <w:rFonts w:ascii="Times New Roman" w:hAnsi="Times New Roman" w:cs="Times New Roman"/>
                <w:lang w:val="ru-RU"/>
              </w:rPr>
              <w:t>стр</w:t>
            </w:r>
            <w:proofErr w:type="gramEnd"/>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100</w:t>
            </w:r>
          </w:p>
        </w:tc>
        <w:tc>
          <w:tcPr>
            <w:tcW w:w="4019" w:type="dxa"/>
            <w:tcMar>
              <w:top w:w="50" w:type="dxa"/>
              <w:left w:w="100" w:type="dxa"/>
            </w:tcMar>
            <w:vAlign w:val="center"/>
          </w:tcPr>
          <w:p w:rsidR="00351D7B" w:rsidRPr="004E6850" w:rsidRDefault="004E6850">
            <w:pPr>
              <w:spacing w:after="0"/>
              <w:ind w:left="135"/>
              <w:rPr>
                <w:lang w:val="ru-RU"/>
              </w:rPr>
            </w:pPr>
            <w:proofErr w:type="gramStart"/>
            <w:r w:rsidRPr="004E6850">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Ресурс «Российская электронная школа», предмет «Немецкий язык», раздел №7 «Известные Воспитание положитель ных черт личности 37 </w:t>
            </w:r>
            <w:r w:rsidRPr="00E92269">
              <w:rPr>
                <w:rFonts w:ascii="Times New Roman" w:hAnsi="Times New Roman" w:cs="Times New Roman"/>
                <w:lang w:val="ru-RU"/>
              </w:rPr>
              <w:lastRenderedPageBreak/>
              <w:t xml:space="preserve">страны/ стран изучаемог о языка: писатели, поэты люди </w:t>
            </w:r>
            <w:proofErr w:type="gramStart"/>
            <w:r w:rsidRPr="00E92269">
              <w:rPr>
                <w:rFonts w:ascii="Times New Roman" w:hAnsi="Times New Roman" w:cs="Times New Roman"/>
                <w:lang w:val="ru-RU"/>
              </w:rPr>
              <w:t>стр</w:t>
            </w:r>
            <w:proofErr w:type="gramEnd"/>
          </w:p>
        </w:tc>
      </w:tr>
      <w:tr w:rsidR="00351D7B" w:rsidRPr="00E92269">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701775">
            <w:pPr>
              <w:spacing w:after="0"/>
              <w:ind w:left="135"/>
              <w:rPr>
                <w:rFonts w:ascii="Times New Roman" w:hAnsi="Times New Roman" w:cs="Times New Roman"/>
                <w:lang w:val="ru-RU"/>
              </w:rPr>
            </w:pPr>
            <w:r w:rsidRPr="00E92269">
              <w:rPr>
                <w:rFonts w:ascii="Times New Roman" w:hAnsi="Times New Roman" w:cs="Times New Roman"/>
                <w:lang w:val="ru-RU"/>
              </w:rPr>
              <w:t xml:space="preserve">Ресурс «Российская электронная школа», предмет «Немецкий язык», раздел №7 «Известные Воспитание положитель ных черт личности 37 страны/ стран изучаемог о языка: писатели, поэты люди </w:t>
            </w:r>
            <w:proofErr w:type="gramStart"/>
            <w:r w:rsidRPr="00E92269">
              <w:rPr>
                <w:rFonts w:ascii="Times New Roman" w:hAnsi="Times New Roman" w:cs="Times New Roman"/>
                <w:lang w:val="ru-RU"/>
              </w:rPr>
              <w:t>стр</w:t>
            </w:r>
            <w:proofErr w:type="gramEnd"/>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Pr="00E92269" w:rsidRDefault="00351D7B">
            <w:pPr>
              <w:spacing w:after="0"/>
              <w:ind w:left="135"/>
              <w:rPr>
                <w:rFonts w:ascii="Times New Roman" w:hAnsi="Times New Roman" w:cs="Times New Roman"/>
              </w:rPr>
            </w:pPr>
          </w:p>
        </w:tc>
      </w:tr>
      <w:tr w:rsidR="00351D7B">
        <w:trPr>
          <w:trHeight w:val="144"/>
          <w:tblCellSpacing w:w="20" w:type="nil"/>
        </w:trPr>
        <w:tc>
          <w:tcPr>
            <w:tcW w:w="0" w:type="auto"/>
            <w:gridSpan w:val="2"/>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1D7B" w:rsidRPr="00E92269" w:rsidRDefault="00351D7B">
            <w:pPr>
              <w:rPr>
                <w:rFonts w:ascii="Times New Roman" w:hAnsi="Times New Roman" w:cs="Times New Roman"/>
              </w:rPr>
            </w:pPr>
          </w:p>
        </w:tc>
      </w:tr>
    </w:tbl>
    <w:p w:rsidR="00351D7B" w:rsidRDefault="00351D7B">
      <w:pPr>
        <w:sectPr w:rsidR="00351D7B">
          <w:pgSz w:w="16383" w:h="11906" w:orient="landscape"/>
          <w:pgMar w:top="1134" w:right="850" w:bottom="1134" w:left="1701" w:header="720" w:footer="720" w:gutter="0"/>
          <w:cols w:space="720"/>
        </w:sectPr>
      </w:pPr>
    </w:p>
    <w:p w:rsidR="00351D7B" w:rsidRDefault="004E68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351D7B">
        <w:trPr>
          <w:trHeight w:val="144"/>
          <w:tblCellSpacing w:w="20" w:type="nil"/>
        </w:trPr>
        <w:tc>
          <w:tcPr>
            <w:tcW w:w="416"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 п/п </w:t>
            </w:r>
          </w:p>
          <w:p w:rsidR="00351D7B" w:rsidRDefault="00351D7B">
            <w:pPr>
              <w:spacing w:after="0"/>
              <w:ind w:left="135"/>
            </w:pPr>
          </w:p>
        </w:tc>
        <w:tc>
          <w:tcPr>
            <w:tcW w:w="4019"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Тема урока </w:t>
            </w:r>
          </w:p>
          <w:p w:rsidR="00351D7B" w:rsidRDefault="00351D7B">
            <w:pPr>
              <w:spacing w:after="0"/>
              <w:ind w:left="135"/>
            </w:pPr>
          </w:p>
        </w:tc>
        <w:tc>
          <w:tcPr>
            <w:tcW w:w="0" w:type="auto"/>
            <w:gridSpan w:val="3"/>
            <w:tcMar>
              <w:top w:w="50" w:type="dxa"/>
              <w:left w:w="100" w:type="dxa"/>
            </w:tcMar>
            <w:vAlign w:val="center"/>
          </w:tcPr>
          <w:p w:rsidR="00351D7B" w:rsidRDefault="004E685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Дата изучения </w:t>
            </w:r>
          </w:p>
          <w:p w:rsidR="00351D7B" w:rsidRDefault="00351D7B">
            <w:pPr>
              <w:spacing w:after="0"/>
              <w:ind w:left="135"/>
            </w:pPr>
          </w:p>
        </w:tc>
        <w:tc>
          <w:tcPr>
            <w:tcW w:w="1850" w:type="dxa"/>
            <w:vMerge w:val="restart"/>
            <w:tcMar>
              <w:top w:w="50" w:type="dxa"/>
              <w:left w:w="100" w:type="dxa"/>
            </w:tcMar>
            <w:vAlign w:val="center"/>
          </w:tcPr>
          <w:p w:rsidR="00351D7B" w:rsidRDefault="004E6850">
            <w:pPr>
              <w:spacing w:after="0"/>
              <w:ind w:left="135"/>
            </w:pPr>
            <w:r>
              <w:rPr>
                <w:rFonts w:ascii="Times New Roman" w:hAnsi="Times New Roman"/>
                <w:b/>
                <w:color w:val="000000"/>
                <w:sz w:val="24"/>
              </w:rPr>
              <w:t xml:space="preserve">Электронные цифровые образовательные ресурсы </w:t>
            </w:r>
          </w:p>
          <w:p w:rsidR="00351D7B" w:rsidRDefault="00351D7B">
            <w:pPr>
              <w:spacing w:after="0"/>
              <w:ind w:left="135"/>
            </w:pPr>
          </w:p>
        </w:tc>
      </w:tr>
      <w:tr w:rsidR="00351D7B">
        <w:trPr>
          <w:trHeight w:val="144"/>
          <w:tblCellSpacing w:w="20" w:type="nil"/>
        </w:trPr>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c>
          <w:tcPr>
            <w:tcW w:w="72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Всего </w:t>
            </w:r>
          </w:p>
          <w:p w:rsidR="00351D7B" w:rsidRDefault="00351D7B">
            <w:pPr>
              <w:spacing w:after="0"/>
              <w:ind w:left="135"/>
            </w:pPr>
          </w:p>
        </w:tc>
        <w:tc>
          <w:tcPr>
            <w:tcW w:w="1402"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Контрольные работы </w:t>
            </w:r>
          </w:p>
          <w:p w:rsidR="00351D7B" w:rsidRDefault="00351D7B">
            <w:pPr>
              <w:spacing w:after="0"/>
              <w:ind w:left="135"/>
            </w:pPr>
          </w:p>
        </w:tc>
        <w:tc>
          <w:tcPr>
            <w:tcW w:w="1510" w:type="dxa"/>
            <w:tcMar>
              <w:top w:w="50" w:type="dxa"/>
              <w:left w:w="100" w:type="dxa"/>
            </w:tcMar>
            <w:vAlign w:val="center"/>
          </w:tcPr>
          <w:p w:rsidR="00351D7B" w:rsidRDefault="004E6850">
            <w:pPr>
              <w:spacing w:after="0"/>
              <w:ind w:left="135"/>
            </w:pPr>
            <w:r>
              <w:rPr>
                <w:rFonts w:ascii="Times New Roman" w:hAnsi="Times New Roman"/>
                <w:b/>
                <w:color w:val="000000"/>
                <w:sz w:val="24"/>
              </w:rPr>
              <w:t xml:space="preserve">Практические работы </w:t>
            </w:r>
          </w:p>
          <w:p w:rsidR="00351D7B" w:rsidRDefault="00351D7B">
            <w:pPr>
              <w:spacing w:after="0"/>
              <w:ind w:left="135"/>
            </w:pPr>
          </w:p>
        </w:tc>
        <w:tc>
          <w:tcPr>
            <w:tcW w:w="0" w:type="auto"/>
            <w:vMerge/>
            <w:tcBorders>
              <w:top w:val="nil"/>
            </w:tcBorders>
            <w:tcMar>
              <w:top w:w="50" w:type="dxa"/>
              <w:left w:w="100" w:type="dxa"/>
            </w:tcMar>
          </w:tcPr>
          <w:p w:rsidR="00351D7B" w:rsidRDefault="00351D7B"/>
        </w:tc>
        <w:tc>
          <w:tcPr>
            <w:tcW w:w="0" w:type="auto"/>
            <w:vMerge/>
            <w:tcBorders>
              <w:top w:val="nil"/>
            </w:tcBorders>
            <w:tcMar>
              <w:top w:w="50" w:type="dxa"/>
              <w:left w:w="100" w:type="dxa"/>
            </w:tcMar>
          </w:tcPr>
          <w:p w:rsidR="00351D7B" w:rsidRDefault="00351D7B"/>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Взаимоотношения в семье и с друзьями. Конфликты и их решения (подготовка и </w:t>
            </w:r>
            <w:r w:rsidRPr="004E6850">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Внешность и характер человека (литературного персонажа)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выгляжу я?)</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Внешность и характер человека (литературного персонажа)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w:t>
            </w:r>
            <w:r>
              <w:rPr>
                <w:rFonts w:ascii="Times New Roman" w:hAnsi="Times New Roman"/>
                <w:color w:val="000000"/>
                <w:sz w:val="24"/>
                <w:lang w:val="ru-RU"/>
              </w:rPr>
              <w:t>дя</w:t>
            </w:r>
            <w:r>
              <w:rPr>
                <w:rFonts w:ascii="Times New Roman" w:hAnsi="Times New Roman"/>
                <w:color w:val="000000"/>
                <w:sz w:val="24"/>
              </w:rPr>
              <w:t>т мои друзья?)</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13</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Внешность и характер человека (литературного персонажа)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Внешность и характер человека (литературного персонажа)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15</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Досуг и увлечения (хобби) современного подростка. Интересы современного </w:t>
            </w:r>
            <w:r w:rsidRPr="004E6850">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4E6850">
              <w:rPr>
                <w:rFonts w:ascii="Times New Roman" w:hAnsi="Times New Roman"/>
                <w:color w:val="000000"/>
                <w:sz w:val="24"/>
                <w:lang w:val="ru-RU"/>
              </w:rPr>
              <w:t>Роль книги в жизни подростка (современный подросток.</w:t>
            </w:r>
            <w:proofErr w:type="gramEnd"/>
            <w:r w:rsidRPr="004E6850">
              <w:rPr>
                <w:rFonts w:ascii="Times New Roman" w:hAnsi="Times New Roman"/>
                <w:color w:val="000000"/>
                <w:sz w:val="24"/>
                <w:lang w:val="ru-RU"/>
              </w:rPr>
              <w:t xml:space="preserve"> </w:t>
            </w:r>
            <w:r>
              <w:rPr>
                <w:rFonts w:ascii="Times New Roman" w:hAnsi="Times New Roman"/>
                <w:color w:val="000000"/>
                <w:sz w:val="24"/>
              </w:rPr>
              <w:t>Описание книг, какие они)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4E6850">
              <w:rPr>
                <w:rFonts w:ascii="Times New Roman" w:hAnsi="Times New Roman"/>
                <w:color w:val="000000"/>
                <w:sz w:val="24"/>
                <w:lang w:val="ru-RU"/>
              </w:rPr>
              <w:t>тили в музыке)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26</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27</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28</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29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36</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38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Покупки: одежда, обувь и продукты питания. Карманные деньги (как </w:t>
            </w:r>
            <w:r w:rsidRPr="004E6850">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Карманные деньги Родители</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proofErr w:type="gramStart"/>
            <w:r w:rsidRPr="004E6850">
              <w:rPr>
                <w:rFonts w:ascii="Times New Roman" w:hAnsi="Times New Roman"/>
                <w:color w:val="000000"/>
                <w:sz w:val="24"/>
                <w:lang w:val="ru-RU"/>
              </w:rPr>
              <w:t>з</w:t>
            </w:r>
            <w:proofErr w:type="gramEnd"/>
            <w:r w:rsidRPr="004E6850">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49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Школа, школьная жизнь (мои друзья по </w:t>
            </w:r>
            <w:r w:rsidRPr="004E6850">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59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62</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63</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proofErr w:type="gramStart"/>
            <w:r w:rsidRPr="004E6850">
              <w:rPr>
                <w:rFonts w:ascii="Times New Roman" w:hAnsi="Times New Roman"/>
                <w:color w:val="000000"/>
                <w:sz w:val="24"/>
                <w:lang w:val="ru-RU"/>
              </w:rPr>
              <w:t>с</w:t>
            </w:r>
            <w:proofErr w:type="gramEnd"/>
            <w:r w:rsidRPr="004E6850">
              <w:rPr>
                <w:rFonts w:ascii="Times New Roman" w:hAnsi="Times New Roman"/>
                <w:color w:val="000000"/>
                <w:sz w:val="24"/>
                <w:lang w:val="ru-RU"/>
              </w:rPr>
              <w:t>тихийные бедствия)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66</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69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70</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Природа: флора и фауна. Проблемы </w:t>
            </w:r>
            <w:r w:rsidRPr="004E6850">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ачем нужны средства массовой информации?)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73</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книги)</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75</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79</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и</w:t>
            </w:r>
            <w:proofErr w:type="gramEnd"/>
            <w:r>
              <w:rPr>
                <w:rFonts w:ascii="Times New Roman" w:hAnsi="Times New Roman"/>
                <w:color w:val="000000"/>
                <w:sz w:val="24"/>
              </w:rPr>
              <w:t>нтернет или телевидение)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р</w:t>
            </w:r>
            <w:proofErr w:type="gramEnd"/>
            <w:r>
              <w:rPr>
                <w:rFonts w:ascii="Times New Roman" w:hAnsi="Times New Roman"/>
                <w:color w:val="000000"/>
                <w:sz w:val="24"/>
              </w:rPr>
              <w:t>адио)</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w:t>
            </w:r>
            <w:proofErr w:type="gramEnd"/>
            <w:r w:rsidRPr="004E685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Средства массовой информации (телевидение, радио, пресса, Интернет)</w:t>
            </w:r>
            <w:proofErr w:type="gramStart"/>
            <w:r w:rsidRPr="004E6850">
              <w:rPr>
                <w:rFonts w:ascii="Times New Roman" w:hAnsi="Times New Roman"/>
                <w:color w:val="000000"/>
                <w:sz w:val="24"/>
                <w:lang w:val="ru-RU"/>
              </w:rPr>
              <w:t>.О</w:t>
            </w:r>
            <w:proofErr w:type="gramEnd"/>
            <w:r w:rsidRPr="004E6850">
              <w:rPr>
                <w:rFonts w:ascii="Times New Roman" w:hAnsi="Times New Roman"/>
                <w:color w:val="000000"/>
                <w:sz w:val="24"/>
                <w:lang w:val="ru-RU"/>
              </w:rPr>
              <w:t>бобщение по теме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84</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88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90</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91</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92</w:t>
            </w:r>
          </w:p>
        </w:tc>
        <w:tc>
          <w:tcPr>
            <w:tcW w:w="4019" w:type="dxa"/>
            <w:tcMar>
              <w:top w:w="50" w:type="dxa"/>
              <w:left w:w="100" w:type="dxa"/>
            </w:tcMar>
            <w:vAlign w:val="center"/>
          </w:tcPr>
          <w:p w:rsidR="00351D7B" w:rsidRDefault="004E6850">
            <w:pPr>
              <w:spacing w:after="0"/>
              <w:ind w:left="135"/>
            </w:pPr>
            <w:r w:rsidRPr="004E685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93</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94</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95</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96</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97</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 xml:space="preserve">Выдающиеся люди родной страны и страны (стран) изучаемого языка, их вклад </w:t>
            </w:r>
            <w:r w:rsidRPr="004E6850">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99</w:t>
            </w:r>
          </w:p>
        </w:tc>
        <w:tc>
          <w:tcPr>
            <w:tcW w:w="4019" w:type="dxa"/>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100</w:t>
            </w:r>
          </w:p>
        </w:tc>
        <w:tc>
          <w:tcPr>
            <w:tcW w:w="4019" w:type="dxa"/>
            <w:tcMar>
              <w:top w:w="50" w:type="dxa"/>
              <w:left w:w="100" w:type="dxa"/>
            </w:tcMar>
            <w:vAlign w:val="center"/>
          </w:tcPr>
          <w:p w:rsidR="00351D7B" w:rsidRPr="004E6850" w:rsidRDefault="004E6850">
            <w:pPr>
              <w:spacing w:after="0"/>
              <w:ind w:left="135"/>
              <w:rPr>
                <w:lang w:val="ru-RU"/>
              </w:rPr>
            </w:pPr>
            <w:proofErr w:type="gramStart"/>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roofErr w:type="gramEnd"/>
          </w:p>
        </w:tc>
        <w:tc>
          <w:tcPr>
            <w:tcW w:w="722"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101</w:t>
            </w:r>
          </w:p>
        </w:tc>
        <w:tc>
          <w:tcPr>
            <w:tcW w:w="4019" w:type="dxa"/>
            <w:tcMar>
              <w:top w:w="50" w:type="dxa"/>
              <w:left w:w="100" w:type="dxa"/>
            </w:tcMar>
            <w:vAlign w:val="center"/>
          </w:tcPr>
          <w:p w:rsidR="00351D7B" w:rsidRDefault="004E6850">
            <w:pPr>
              <w:spacing w:after="0"/>
              <w:ind w:left="135"/>
            </w:pPr>
            <w:proofErr w:type="gramStart"/>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4E6850">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351D7B">
            <w:pPr>
              <w:spacing w:after="0"/>
              <w:ind w:left="135"/>
              <w:jc w:val="center"/>
            </w:pP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416" w:type="dxa"/>
            <w:tcMar>
              <w:top w:w="50" w:type="dxa"/>
              <w:left w:w="100" w:type="dxa"/>
            </w:tcMar>
            <w:vAlign w:val="center"/>
          </w:tcPr>
          <w:p w:rsidR="00351D7B" w:rsidRDefault="004E6850">
            <w:pPr>
              <w:spacing w:after="0"/>
            </w:pPr>
            <w:r>
              <w:rPr>
                <w:rFonts w:ascii="Times New Roman" w:hAnsi="Times New Roman"/>
                <w:color w:val="000000"/>
                <w:sz w:val="24"/>
              </w:rPr>
              <w:t>102</w:t>
            </w:r>
          </w:p>
        </w:tc>
        <w:tc>
          <w:tcPr>
            <w:tcW w:w="4019" w:type="dxa"/>
            <w:tcMar>
              <w:top w:w="50" w:type="dxa"/>
              <w:left w:w="100" w:type="dxa"/>
            </w:tcMar>
            <w:vAlign w:val="center"/>
          </w:tcPr>
          <w:p w:rsidR="00351D7B" w:rsidRDefault="004E6850">
            <w:pPr>
              <w:spacing w:after="0"/>
              <w:ind w:left="135"/>
            </w:pPr>
            <w:proofErr w:type="gramStart"/>
            <w:r w:rsidRPr="004E6850">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4E6850">
              <w:rPr>
                <w:rFonts w:ascii="Times New Roman" w:hAnsi="Times New Roman"/>
                <w:color w:val="000000"/>
                <w:sz w:val="24"/>
                <w:lang w:val="ru-RU"/>
              </w:rPr>
              <w:t xml:space="preserve"> </w:t>
            </w:r>
            <w:r>
              <w:rPr>
                <w:rFonts w:ascii="Times New Roman" w:hAnsi="Times New Roman"/>
                <w:color w:val="000000"/>
                <w:sz w:val="24"/>
              </w:rPr>
              <w:t>Контроль по теме</w:t>
            </w:r>
          </w:p>
        </w:tc>
        <w:tc>
          <w:tcPr>
            <w:tcW w:w="72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51D7B" w:rsidRDefault="00351D7B">
            <w:pPr>
              <w:spacing w:after="0"/>
              <w:ind w:left="135"/>
              <w:jc w:val="center"/>
            </w:pPr>
          </w:p>
        </w:tc>
        <w:tc>
          <w:tcPr>
            <w:tcW w:w="1054" w:type="dxa"/>
            <w:tcMar>
              <w:top w:w="50" w:type="dxa"/>
              <w:left w:w="100" w:type="dxa"/>
            </w:tcMar>
            <w:vAlign w:val="center"/>
          </w:tcPr>
          <w:p w:rsidR="00351D7B" w:rsidRDefault="00351D7B">
            <w:pPr>
              <w:spacing w:after="0"/>
              <w:ind w:left="135"/>
            </w:pPr>
          </w:p>
        </w:tc>
        <w:tc>
          <w:tcPr>
            <w:tcW w:w="1850" w:type="dxa"/>
            <w:tcMar>
              <w:top w:w="50" w:type="dxa"/>
              <w:left w:w="100" w:type="dxa"/>
            </w:tcMar>
            <w:vAlign w:val="center"/>
          </w:tcPr>
          <w:p w:rsidR="00351D7B" w:rsidRDefault="00351D7B">
            <w:pPr>
              <w:spacing w:after="0"/>
              <w:ind w:left="135"/>
            </w:pPr>
          </w:p>
        </w:tc>
      </w:tr>
      <w:tr w:rsidR="00351D7B">
        <w:trPr>
          <w:trHeight w:val="144"/>
          <w:tblCellSpacing w:w="20" w:type="nil"/>
        </w:trPr>
        <w:tc>
          <w:tcPr>
            <w:tcW w:w="0" w:type="auto"/>
            <w:gridSpan w:val="2"/>
            <w:tcMar>
              <w:top w:w="50" w:type="dxa"/>
              <w:left w:w="100" w:type="dxa"/>
            </w:tcMar>
            <w:vAlign w:val="center"/>
          </w:tcPr>
          <w:p w:rsidR="00351D7B" w:rsidRPr="004E6850" w:rsidRDefault="004E6850">
            <w:pPr>
              <w:spacing w:after="0"/>
              <w:ind w:left="135"/>
              <w:rPr>
                <w:lang w:val="ru-RU"/>
              </w:rPr>
            </w:pPr>
            <w:r w:rsidRPr="004E685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51D7B" w:rsidRDefault="004E6850">
            <w:pPr>
              <w:spacing w:after="0"/>
              <w:ind w:left="135"/>
              <w:jc w:val="center"/>
            </w:pPr>
            <w:r w:rsidRPr="004E68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51D7B" w:rsidRDefault="004E6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1D7B" w:rsidRDefault="00351D7B"/>
        </w:tc>
      </w:tr>
    </w:tbl>
    <w:p w:rsidR="00351D7B" w:rsidRDefault="00351D7B">
      <w:pPr>
        <w:sectPr w:rsidR="00351D7B">
          <w:pgSz w:w="16383" w:h="11906" w:orient="landscape"/>
          <w:pgMar w:top="1134" w:right="850" w:bottom="1134" w:left="1701" w:header="720" w:footer="720" w:gutter="0"/>
          <w:cols w:space="720"/>
        </w:sectPr>
      </w:pPr>
    </w:p>
    <w:p w:rsidR="00351D7B" w:rsidRPr="00E92269" w:rsidRDefault="004E6850">
      <w:pPr>
        <w:spacing w:after="0"/>
        <w:ind w:left="120"/>
        <w:rPr>
          <w:sz w:val="24"/>
          <w:szCs w:val="24"/>
          <w:lang w:val="ru-RU"/>
        </w:rPr>
      </w:pPr>
      <w:bookmarkStart w:id="11" w:name="block-19390573"/>
      <w:bookmarkEnd w:id="10"/>
      <w:r w:rsidRPr="00E92269">
        <w:rPr>
          <w:rFonts w:ascii="Times New Roman" w:hAnsi="Times New Roman"/>
          <w:b/>
          <w:color w:val="000000"/>
          <w:sz w:val="24"/>
          <w:szCs w:val="24"/>
          <w:lang w:val="ru-RU"/>
        </w:rPr>
        <w:lastRenderedPageBreak/>
        <w:t>УЧЕБНО-МЕТОДИЧЕСКОЕ ОБЕСПЕЧЕНИЕ ОБРАЗОВАТЕЛЬНОГО ПРОЦЕССА</w:t>
      </w:r>
    </w:p>
    <w:p w:rsidR="00351D7B" w:rsidRPr="00E92269" w:rsidRDefault="004E6850">
      <w:pPr>
        <w:spacing w:after="0" w:line="480" w:lineRule="auto"/>
        <w:ind w:left="120"/>
        <w:rPr>
          <w:sz w:val="24"/>
          <w:szCs w:val="24"/>
          <w:lang w:val="ru-RU"/>
        </w:rPr>
      </w:pPr>
      <w:r w:rsidRPr="00E92269">
        <w:rPr>
          <w:rFonts w:ascii="Times New Roman" w:hAnsi="Times New Roman"/>
          <w:b/>
          <w:color w:val="000000"/>
          <w:sz w:val="24"/>
          <w:szCs w:val="24"/>
          <w:lang w:val="ru-RU"/>
        </w:rPr>
        <w:t>ОБЯЗАТЕЛЬНЫЕ УЧЕБНЫЕ МАТЕРИАЛЫ ДЛЯ УЧЕНИКА</w:t>
      </w:r>
    </w:p>
    <w:p w:rsidR="00351D7B" w:rsidRPr="00E92269" w:rsidRDefault="004E6850">
      <w:pPr>
        <w:spacing w:after="0" w:line="480" w:lineRule="auto"/>
        <w:ind w:left="120"/>
        <w:rPr>
          <w:sz w:val="24"/>
          <w:szCs w:val="24"/>
          <w:lang w:val="ru-RU"/>
        </w:rPr>
      </w:pPr>
      <w:r w:rsidRPr="00E92269">
        <w:rPr>
          <w:rFonts w:ascii="Times New Roman" w:hAnsi="Times New Roman"/>
          <w:color w:val="000000"/>
          <w:sz w:val="24"/>
          <w:szCs w:val="24"/>
          <w:lang w:val="ru-RU"/>
        </w:rPr>
        <w:t>​‌• Немецкий язык, 8 класс/ Бим И.Л., Садомова Л.В., Крылова Ж.Я. и другие, Акционерное общество «Издательство «Просвещение»</w:t>
      </w:r>
      <w:r w:rsidRPr="00E92269">
        <w:rPr>
          <w:sz w:val="24"/>
          <w:szCs w:val="24"/>
          <w:lang w:val="ru-RU"/>
        </w:rPr>
        <w:br/>
      </w:r>
      <w:bookmarkStart w:id="12" w:name="7309427a-9597-44b9-b302-7e701b5377ac"/>
      <w:r w:rsidRPr="00E92269">
        <w:rPr>
          <w:rFonts w:ascii="Times New Roman" w:hAnsi="Times New Roman"/>
          <w:color w:val="000000"/>
          <w:sz w:val="24"/>
          <w:szCs w:val="24"/>
          <w:lang w:val="ru-RU"/>
        </w:rPr>
        <w:t xml:space="preserve"> • Немецкий язык, 9 класс/ Бим И.Л., Садомова Л.В., Акционерное общество «Издательство «Просвещение»</w:t>
      </w:r>
      <w:bookmarkEnd w:id="12"/>
      <w:r w:rsidRPr="00E92269">
        <w:rPr>
          <w:rFonts w:ascii="Times New Roman" w:hAnsi="Times New Roman"/>
          <w:color w:val="000000"/>
          <w:sz w:val="24"/>
          <w:szCs w:val="24"/>
          <w:lang w:val="ru-RU"/>
        </w:rPr>
        <w:t>‌​</w:t>
      </w:r>
    </w:p>
    <w:p w:rsidR="00351D7B" w:rsidRPr="00E92269" w:rsidRDefault="004E6850">
      <w:pPr>
        <w:spacing w:after="0" w:line="480" w:lineRule="auto"/>
        <w:ind w:left="120"/>
        <w:rPr>
          <w:sz w:val="24"/>
          <w:szCs w:val="24"/>
          <w:lang w:val="ru-RU"/>
        </w:rPr>
      </w:pPr>
      <w:r w:rsidRPr="00E92269">
        <w:rPr>
          <w:rFonts w:ascii="Times New Roman" w:hAnsi="Times New Roman"/>
          <w:color w:val="000000"/>
          <w:sz w:val="24"/>
          <w:szCs w:val="24"/>
          <w:lang w:val="ru-RU"/>
        </w:rPr>
        <w:t>​‌‌</w:t>
      </w:r>
    </w:p>
    <w:p w:rsidR="00351D7B" w:rsidRPr="00E92269" w:rsidRDefault="004E6850">
      <w:pPr>
        <w:spacing w:after="0"/>
        <w:ind w:left="120"/>
        <w:rPr>
          <w:sz w:val="24"/>
          <w:szCs w:val="24"/>
          <w:lang w:val="ru-RU"/>
        </w:rPr>
      </w:pPr>
      <w:r w:rsidRPr="00E92269">
        <w:rPr>
          <w:rFonts w:ascii="Times New Roman" w:hAnsi="Times New Roman"/>
          <w:color w:val="000000"/>
          <w:sz w:val="24"/>
          <w:szCs w:val="24"/>
          <w:lang w:val="ru-RU"/>
        </w:rPr>
        <w:t>​</w:t>
      </w:r>
    </w:p>
    <w:p w:rsidR="00351D7B" w:rsidRPr="00E92269" w:rsidRDefault="004E6850">
      <w:pPr>
        <w:spacing w:after="0" w:line="480" w:lineRule="auto"/>
        <w:ind w:left="120"/>
        <w:rPr>
          <w:sz w:val="24"/>
          <w:szCs w:val="24"/>
          <w:lang w:val="ru-RU"/>
        </w:rPr>
      </w:pPr>
      <w:r w:rsidRPr="00E92269">
        <w:rPr>
          <w:rFonts w:ascii="Times New Roman" w:hAnsi="Times New Roman"/>
          <w:b/>
          <w:color w:val="000000"/>
          <w:sz w:val="24"/>
          <w:szCs w:val="24"/>
          <w:lang w:val="ru-RU"/>
        </w:rPr>
        <w:t>МЕТОДИЧЕСКИЕ МАТЕРИАЛЫ ДЛЯ УЧИТЕЛЯ</w:t>
      </w:r>
    </w:p>
    <w:p w:rsidR="00351D7B" w:rsidRPr="00E92269" w:rsidRDefault="004E6850">
      <w:pPr>
        <w:spacing w:after="0" w:line="480" w:lineRule="auto"/>
        <w:ind w:left="120"/>
        <w:rPr>
          <w:sz w:val="24"/>
          <w:szCs w:val="24"/>
          <w:lang w:val="ru-RU"/>
        </w:rPr>
      </w:pPr>
      <w:r w:rsidRPr="00E92269">
        <w:rPr>
          <w:rFonts w:ascii="Times New Roman" w:hAnsi="Times New Roman"/>
          <w:color w:val="000000"/>
          <w:sz w:val="24"/>
          <w:szCs w:val="24"/>
          <w:lang w:val="ru-RU"/>
        </w:rPr>
        <w:t>​‌Электронный образовательный комплекс на (С</w:t>
      </w:r>
      <w:proofErr w:type="gramStart"/>
      <w:r w:rsidRPr="00E92269">
        <w:rPr>
          <w:rFonts w:ascii="Times New Roman" w:hAnsi="Times New Roman"/>
          <w:color w:val="000000"/>
          <w:sz w:val="24"/>
          <w:szCs w:val="24"/>
        </w:rPr>
        <w:t>D</w:t>
      </w:r>
      <w:proofErr w:type="gramEnd"/>
      <w:r w:rsidRPr="00E92269">
        <w:rPr>
          <w:rFonts w:ascii="Times New Roman" w:hAnsi="Times New Roman"/>
          <w:color w:val="000000"/>
          <w:sz w:val="24"/>
          <w:szCs w:val="24"/>
          <w:lang w:val="ru-RU"/>
        </w:rPr>
        <w:t>-диске).</w:t>
      </w:r>
      <w:r w:rsidRPr="00E92269">
        <w:rPr>
          <w:sz w:val="24"/>
          <w:szCs w:val="24"/>
          <w:lang w:val="ru-RU"/>
        </w:rPr>
        <w:br/>
      </w:r>
      <w:bookmarkStart w:id="13" w:name="096d2316-17c9-45fe-9ccd-50fcdf36cbce"/>
      <w:r w:rsidRPr="00E92269">
        <w:rPr>
          <w:rFonts w:ascii="Times New Roman" w:hAnsi="Times New Roman"/>
          <w:color w:val="000000"/>
          <w:sz w:val="24"/>
          <w:szCs w:val="24"/>
          <w:lang w:val="ru-RU"/>
        </w:rPr>
        <w:t xml:space="preserve"> Бим И.Л. , Каплина О.В. Немецкий язык. Сборник упражнений 5-9 классы. – М.: Просвещение, 2012</w:t>
      </w:r>
      <w:bookmarkEnd w:id="13"/>
      <w:r w:rsidRPr="00E92269">
        <w:rPr>
          <w:rFonts w:ascii="Times New Roman" w:hAnsi="Times New Roman"/>
          <w:color w:val="000000"/>
          <w:sz w:val="24"/>
          <w:szCs w:val="24"/>
          <w:lang w:val="ru-RU"/>
        </w:rPr>
        <w:t>‌​</w:t>
      </w:r>
    </w:p>
    <w:p w:rsidR="00351D7B" w:rsidRPr="00E92269" w:rsidRDefault="00351D7B">
      <w:pPr>
        <w:spacing w:after="0"/>
        <w:ind w:left="120"/>
        <w:rPr>
          <w:sz w:val="24"/>
          <w:szCs w:val="24"/>
          <w:lang w:val="ru-RU"/>
        </w:rPr>
      </w:pPr>
    </w:p>
    <w:p w:rsidR="00351D7B" w:rsidRPr="00E92269" w:rsidRDefault="004E6850">
      <w:pPr>
        <w:spacing w:after="0" w:line="480" w:lineRule="auto"/>
        <w:ind w:left="120"/>
        <w:rPr>
          <w:sz w:val="24"/>
          <w:szCs w:val="24"/>
          <w:lang w:val="ru-RU"/>
        </w:rPr>
      </w:pPr>
      <w:r w:rsidRPr="00E92269">
        <w:rPr>
          <w:rFonts w:ascii="Times New Roman" w:hAnsi="Times New Roman"/>
          <w:b/>
          <w:color w:val="000000"/>
          <w:sz w:val="24"/>
          <w:szCs w:val="24"/>
          <w:lang w:val="ru-RU"/>
        </w:rPr>
        <w:t>ЦИФРОВЫЕ ОБРАЗОВАТЕЛЬНЫЕ РЕСУРСЫ И РЕСУРСЫ СЕТИ ИНТЕРНЕТ</w:t>
      </w:r>
    </w:p>
    <w:p w:rsidR="00351D7B" w:rsidRPr="00E92269" w:rsidRDefault="004E6850" w:rsidP="00AB49E4">
      <w:pPr>
        <w:spacing w:after="0" w:line="480" w:lineRule="auto"/>
        <w:ind w:left="120"/>
        <w:rPr>
          <w:rFonts w:ascii="Times New Roman" w:hAnsi="Times New Roman"/>
          <w:color w:val="000000"/>
          <w:sz w:val="24"/>
          <w:szCs w:val="24"/>
          <w:lang w:val="ru-RU"/>
        </w:rPr>
      </w:pPr>
      <w:r w:rsidRPr="00E92269">
        <w:rPr>
          <w:rFonts w:ascii="Times New Roman" w:hAnsi="Times New Roman"/>
          <w:color w:val="000000"/>
          <w:sz w:val="24"/>
          <w:szCs w:val="24"/>
          <w:lang w:val="ru-RU"/>
        </w:rPr>
        <w:t>​</w:t>
      </w:r>
      <w:r w:rsidRPr="00E92269">
        <w:rPr>
          <w:rFonts w:ascii="Times New Roman" w:hAnsi="Times New Roman"/>
          <w:color w:val="333333"/>
          <w:sz w:val="24"/>
          <w:szCs w:val="24"/>
          <w:lang w:val="ru-RU"/>
        </w:rPr>
        <w:t>​‌</w:t>
      </w:r>
      <w:bookmarkStart w:id="14" w:name="a9a478bc-4688-4f98-b2ec-4850a6d88b01"/>
      <w:r w:rsidRPr="00E92269">
        <w:rPr>
          <w:rFonts w:ascii="Times New Roman" w:hAnsi="Times New Roman"/>
          <w:color w:val="000000"/>
          <w:sz w:val="24"/>
          <w:szCs w:val="24"/>
          <w:lang w:val="ru-RU"/>
        </w:rPr>
        <w:t>Бим И.Л. , Каплина О.В. Немецкий язык. Сборник упражнений 5-9 классы. – М.: Просвещение</w:t>
      </w:r>
      <w:bookmarkEnd w:id="14"/>
    </w:p>
    <w:p w:rsidR="00AB49E4" w:rsidRPr="00E92269" w:rsidRDefault="00AB49E4" w:rsidP="00AB49E4">
      <w:pPr>
        <w:spacing w:after="0" w:line="480" w:lineRule="auto"/>
        <w:ind w:left="120"/>
        <w:rPr>
          <w:rFonts w:ascii="Times New Roman" w:hAnsi="Times New Roman" w:cs="Times New Roman"/>
          <w:color w:val="000000"/>
          <w:sz w:val="24"/>
          <w:szCs w:val="24"/>
          <w:lang w:val="ru-RU"/>
        </w:rPr>
      </w:pPr>
    </w:p>
    <w:p w:rsidR="00AB49E4" w:rsidRPr="00AB49E4" w:rsidRDefault="00E92269" w:rsidP="00E92269">
      <w:pPr>
        <w:spacing w:after="0" w:line="480" w:lineRule="auto"/>
        <w:ind w:left="120"/>
        <w:jc w:val="right"/>
        <w:rPr>
          <w:rFonts w:ascii="Times New Roman" w:hAnsi="Times New Roman" w:cs="Times New Roman"/>
          <w:sz w:val="28"/>
          <w:szCs w:val="28"/>
          <w:lang w:val="ru-RU"/>
        </w:rPr>
        <w:sectPr w:rsidR="00AB49E4" w:rsidRPr="00AB49E4" w:rsidSect="00E92269">
          <w:pgSz w:w="11906" w:h="16383"/>
          <w:pgMar w:top="1134" w:right="850" w:bottom="1134" w:left="1134" w:header="720" w:footer="720" w:gutter="0"/>
          <w:cols w:space="720"/>
        </w:sectPr>
      </w:pPr>
      <w:r>
        <w:rPr>
          <w:rFonts w:ascii="Times New Roman" w:hAnsi="Times New Roman" w:cs="Times New Roman"/>
          <w:sz w:val="24"/>
          <w:szCs w:val="24"/>
          <w:lang w:val="ru-RU"/>
        </w:rPr>
        <w:t xml:space="preserve">Аудиозаписи </w:t>
      </w:r>
    </w:p>
    <w:bookmarkEnd w:id="11"/>
    <w:p w:rsidR="00760DBC" w:rsidRDefault="00760DBC" w:rsidP="00E9226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760DBC" w:rsidRDefault="00760DBC" w:rsidP="00760DBC">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760DBC" w:rsidRPr="00C8096B" w:rsidRDefault="00760DBC" w:rsidP="00760DBC">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Немецкий </w:t>
      </w:r>
      <w:r w:rsidRPr="00C8096B">
        <w:rPr>
          <w:rFonts w:ascii="Times New Roman" w:hAnsi="Times New Roman" w:cs="Times New Roman"/>
          <w:sz w:val="24"/>
          <w:szCs w:val="24"/>
          <w:lang w:val="ru-RU"/>
        </w:rPr>
        <w:t xml:space="preserve"> язык. Базовый уровень</w:t>
      </w:r>
    </w:p>
    <w:p w:rsidR="00760DBC" w:rsidRPr="00C8096B" w:rsidRDefault="00760DBC" w:rsidP="00760DBC">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760DBC" w:rsidRPr="00056F25" w:rsidRDefault="00760DBC" w:rsidP="00760DBC">
      <w:pPr>
        <w:rPr>
          <w:rFonts w:ascii="Times New Roman" w:hAnsi="Times New Roman" w:cs="Times New Roman"/>
          <w:sz w:val="24"/>
          <w:szCs w:val="24"/>
          <w:lang w:val="ru-RU"/>
        </w:rPr>
      </w:pPr>
    </w:p>
    <w:p w:rsidR="00760DBC" w:rsidRPr="00195287" w:rsidRDefault="00760DBC" w:rsidP="00760DBC">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Виды и формы контроля</w:t>
      </w:r>
    </w:p>
    <w:p w:rsidR="00760DBC" w:rsidRDefault="00760DBC" w:rsidP="00760DBC">
      <w:pPr>
        <w:pStyle w:val="af"/>
        <w:numPr>
          <w:ilvl w:val="0"/>
          <w:numId w:val="1"/>
        </w:numPr>
        <w:rPr>
          <w:rFonts w:ascii="Times New Roman" w:hAnsi="Times New Roman" w:cs="Times New Roman"/>
          <w:sz w:val="24"/>
          <w:szCs w:val="24"/>
          <w:lang w:val="ru-RU"/>
        </w:rPr>
      </w:pPr>
      <w:r>
        <w:rPr>
          <w:rFonts w:ascii="Times New Roman" w:hAnsi="Times New Roman" w:cs="Times New Roman"/>
          <w:sz w:val="24"/>
          <w:szCs w:val="24"/>
          <w:lang w:val="ru-RU"/>
        </w:rPr>
        <w:t>Устный ответ</w:t>
      </w:r>
    </w:p>
    <w:p w:rsidR="00760DBC" w:rsidRDefault="00760DBC" w:rsidP="00760DBC">
      <w:pPr>
        <w:pStyle w:val="af"/>
        <w:numPr>
          <w:ilvl w:val="0"/>
          <w:numId w:val="1"/>
        </w:numPr>
        <w:rPr>
          <w:rFonts w:ascii="Times New Roman" w:hAnsi="Times New Roman" w:cs="Times New Roman"/>
          <w:sz w:val="24"/>
          <w:szCs w:val="24"/>
          <w:lang w:val="ru-RU"/>
        </w:rPr>
      </w:pPr>
      <w:r>
        <w:rPr>
          <w:rFonts w:ascii="Times New Roman" w:hAnsi="Times New Roman" w:cs="Times New Roman"/>
          <w:sz w:val="24"/>
          <w:szCs w:val="24"/>
          <w:lang w:val="ru-RU"/>
        </w:rPr>
        <w:t>Словарный диктант</w:t>
      </w:r>
    </w:p>
    <w:p w:rsidR="00760DBC" w:rsidRDefault="00760DBC" w:rsidP="00760DBC">
      <w:pPr>
        <w:pStyle w:val="af"/>
        <w:numPr>
          <w:ilvl w:val="0"/>
          <w:numId w:val="1"/>
        </w:numPr>
        <w:rPr>
          <w:rFonts w:ascii="Times New Roman" w:hAnsi="Times New Roman" w:cs="Times New Roman"/>
          <w:sz w:val="24"/>
          <w:szCs w:val="24"/>
          <w:lang w:val="ru-RU"/>
        </w:rPr>
      </w:pPr>
      <w:r>
        <w:rPr>
          <w:rFonts w:ascii="Times New Roman" w:hAnsi="Times New Roman" w:cs="Times New Roman"/>
          <w:sz w:val="24"/>
          <w:szCs w:val="24"/>
          <w:lang w:val="ru-RU"/>
        </w:rPr>
        <w:t xml:space="preserve">Контрольная работа </w:t>
      </w:r>
    </w:p>
    <w:p w:rsidR="00760DBC" w:rsidRDefault="00760DBC" w:rsidP="00760DBC">
      <w:pPr>
        <w:pStyle w:val="af"/>
        <w:numPr>
          <w:ilvl w:val="0"/>
          <w:numId w:val="1"/>
        </w:numPr>
        <w:rPr>
          <w:rFonts w:ascii="Times New Roman" w:hAnsi="Times New Roman" w:cs="Times New Roman"/>
          <w:sz w:val="24"/>
          <w:szCs w:val="24"/>
          <w:lang w:val="ru-RU"/>
        </w:rPr>
      </w:pPr>
      <w:r>
        <w:rPr>
          <w:rFonts w:ascii="Times New Roman" w:hAnsi="Times New Roman" w:cs="Times New Roman"/>
          <w:sz w:val="24"/>
          <w:szCs w:val="24"/>
          <w:lang w:val="ru-RU"/>
        </w:rPr>
        <w:t>Контроль аудирования</w:t>
      </w:r>
    </w:p>
    <w:p w:rsidR="00760DBC" w:rsidRDefault="00760DBC" w:rsidP="00760DBC">
      <w:pPr>
        <w:pStyle w:val="af"/>
        <w:numPr>
          <w:ilvl w:val="0"/>
          <w:numId w:val="1"/>
        </w:numPr>
        <w:rPr>
          <w:rFonts w:ascii="Times New Roman" w:hAnsi="Times New Roman" w:cs="Times New Roman"/>
          <w:sz w:val="24"/>
          <w:szCs w:val="24"/>
          <w:lang w:val="ru-RU"/>
        </w:rPr>
      </w:pPr>
      <w:r>
        <w:rPr>
          <w:rFonts w:ascii="Times New Roman" w:hAnsi="Times New Roman" w:cs="Times New Roman"/>
          <w:sz w:val="24"/>
          <w:szCs w:val="24"/>
          <w:lang w:val="ru-RU"/>
        </w:rPr>
        <w:t>Контроль говорения</w:t>
      </w:r>
    </w:p>
    <w:p w:rsidR="00760DBC" w:rsidRDefault="00760DBC" w:rsidP="00760DBC">
      <w:pPr>
        <w:pStyle w:val="af"/>
        <w:numPr>
          <w:ilvl w:val="0"/>
          <w:numId w:val="1"/>
        </w:numPr>
        <w:rPr>
          <w:rFonts w:ascii="Times New Roman" w:hAnsi="Times New Roman" w:cs="Times New Roman"/>
          <w:sz w:val="24"/>
          <w:szCs w:val="24"/>
          <w:lang w:val="ru-RU"/>
        </w:rPr>
      </w:pPr>
      <w:r>
        <w:rPr>
          <w:rFonts w:ascii="Times New Roman" w:hAnsi="Times New Roman" w:cs="Times New Roman"/>
          <w:sz w:val="24"/>
          <w:szCs w:val="24"/>
          <w:lang w:val="ru-RU"/>
        </w:rPr>
        <w:t>Тестирование</w:t>
      </w:r>
    </w:p>
    <w:p w:rsidR="00760DBC" w:rsidRPr="00195287" w:rsidRDefault="00760DBC" w:rsidP="00760DBC">
      <w:pPr>
        <w:rPr>
          <w:rFonts w:ascii="Times New Roman" w:hAnsi="Times New Roman" w:cs="Times New Roman"/>
          <w:sz w:val="24"/>
          <w:szCs w:val="24"/>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E92269" w:rsidRDefault="00E92269" w:rsidP="00760DBC">
      <w:pPr>
        <w:rPr>
          <w:lang w:val="ru-RU"/>
        </w:rPr>
      </w:pPr>
    </w:p>
    <w:p w:rsidR="00E92269" w:rsidRDefault="00E92269" w:rsidP="00760DBC">
      <w:pPr>
        <w:rPr>
          <w:lang w:val="ru-RU"/>
        </w:rPr>
      </w:pPr>
    </w:p>
    <w:p w:rsidR="00760DBC" w:rsidRDefault="00760DBC" w:rsidP="00760DBC">
      <w:pPr>
        <w:rPr>
          <w:lang w:val="ru-RU"/>
        </w:rPr>
      </w:pPr>
    </w:p>
    <w:p w:rsidR="00760DBC" w:rsidRDefault="00760DBC" w:rsidP="00E92269">
      <w:pPr>
        <w:tabs>
          <w:tab w:val="left" w:pos="7960"/>
          <w:tab w:val="right" w:pos="10206"/>
        </w:tabs>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№2</w:t>
      </w:r>
    </w:p>
    <w:p w:rsidR="00760DBC" w:rsidRDefault="00760DBC" w:rsidP="00760DBC">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760DBC" w:rsidRPr="00C8096B" w:rsidRDefault="00760DBC" w:rsidP="00760DBC">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Немецкий </w:t>
      </w:r>
      <w:r w:rsidRPr="00C8096B">
        <w:rPr>
          <w:rFonts w:ascii="Times New Roman" w:hAnsi="Times New Roman" w:cs="Times New Roman"/>
          <w:sz w:val="24"/>
          <w:szCs w:val="24"/>
          <w:lang w:val="ru-RU"/>
        </w:rPr>
        <w:t xml:space="preserve"> язык. Базовый уровень</w:t>
      </w:r>
    </w:p>
    <w:p w:rsidR="00760DBC" w:rsidRPr="00C8096B" w:rsidRDefault="00760DBC" w:rsidP="00760DBC">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760DBC" w:rsidRDefault="00760DBC" w:rsidP="00760DBC">
      <w:pPr>
        <w:rPr>
          <w:lang w:val="ru-RU"/>
        </w:rPr>
      </w:pPr>
    </w:p>
    <w:p w:rsidR="00760DBC" w:rsidRDefault="00760DBC" w:rsidP="00760DBC">
      <w:pPr>
        <w:rPr>
          <w:lang w:val="ru-RU"/>
        </w:rPr>
      </w:pPr>
    </w:p>
    <w:p w:rsidR="00760DBC" w:rsidRPr="00E92269"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НОРМЫ ОЦЕНКИ ЗНАНИЙ, УМЕНИЙ, НАВЫКОВ УЧАЩИХСЯ</w:t>
      </w:r>
      <w:r w:rsidRPr="00E92269">
        <w:rPr>
          <w:rFonts w:ascii="Times New Roman" w:eastAsia="Times New Roman" w:hAnsi="Times New Roman" w:cs="Times New Roman"/>
          <w:b/>
          <w:bCs/>
          <w:color w:val="000000"/>
          <w:sz w:val="24"/>
          <w:szCs w:val="24"/>
          <w:lang w:eastAsia="ru-RU"/>
        </w:rPr>
        <w:t> </w:t>
      </w:r>
      <w:r w:rsidRPr="00E92269">
        <w:rPr>
          <w:rFonts w:ascii="Times New Roman" w:eastAsia="Times New Roman" w:hAnsi="Times New Roman" w:cs="Times New Roman"/>
          <w:b/>
          <w:bCs/>
          <w:color w:val="000000"/>
          <w:sz w:val="24"/>
          <w:szCs w:val="24"/>
          <w:lang w:val="ru-RU" w:eastAsia="ru-RU"/>
        </w:rPr>
        <w:t xml:space="preserve"> </w:t>
      </w:r>
      <w:proofErr w:type="gramStart"/>
      <w:r w:rsidRPr="00E92269">
        <w:rPr>
          <w:rFonts w:ascii="Times New Roman" w:eastAsia="Times New Roman" w:hAnsi="Times New Roman" w:cs="Times New Roman"/>
          <w:b/>
          <w:bCs/>
          <w:color w:val="000000"/>
          <w:sz w:val="24"/>
          <w:szCs w:val="24"/>
          <w:lang w:val="ru-RU" w:eastAsia="ru-RU"/>
        </w:rPr>
        <w:t>ПО ИНОСТРАННОМУ</w:t>
      </w:r>
      <w:proofErr w:type="gramEnd"/>
      <w:r w:rsidRPr="00E92269">
        <w:rPr>
          <w:rFonts w:ascii="Times New Roman" w:eastAsia="Times New Roman" w:hAnsi="Times New Roman" w:cs="Times New Roman"/>
          <w:b/>
          <w:bCs/>
          <w:color w:val="000000"/>
          <w:sz w:val="24"/>
          <w:szCs w:val="24"/>
          <w:lang w:val="ru-RU" w:eastAsia="ru-RU"/>
        </w:rPr>
        <w:t xml:space="preserve"> ЯЗЫК</w:t>
      </w:r>
    </w:p>
    <w:p w:rsidR="00760DBC" w:rsidRPr="00E92269"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Аудирование</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«5»</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«4»</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 за исключением отдельных подробностей, не влияющих на понимание содержания услышанного в целом.</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«3»</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 для каждого класса.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«2»</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ставится в том случае, если обучающиеся не поняли смысла иноязычной речи, соответствующей программным требованиям для каждого класса.</w:t>
      </w:r>
    </w:p>
    <w:p w:rsidR="00760DBC" w:rsidRPr="00E92269"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Говорение</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«5»</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«4»</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«3»</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«2»</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ставится в том случае, если общение не осуществилось или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p>
    <w:p w:rsidR="00760DBC" w:rsidRPr="00E92269"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Чтение</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«5»</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E92269">
        <w:rPr>
          <w:rFonts w:ascii="Times New Roman" w:eastAsia="Times New Roman" w:hAnsi="Times New Roman" w:cs="Times New Roman"/>
          <w:color w:val="000000"/>
          <w:sz w:val="24"/>
          <w:szCs w:val="24"/>
          <w:lang w:val="ru-RU" w:eastAsia="ru-RU"/>
        </w:rPr>
        <w:t>обучающиеся</w:t>
      </w:r>
      <w:proofErr w:type="gramEnd"/>
      <w:r w:rsidRPr="00E92269">
        <w:rPr>
          <w:rFonts w:ascii="Times New Roman" w:eastAsia="Times New Roman" w:hAnsi="Times New Roman" w:cs="Times New Roman"/>
          <w:color w:val="000000"/>
          <w:sz w:val="24"/>
          <w:szCs w:val="24"/>
          <w:lang w:val="ru-RU" w:eastAsia="ru-RU"/>
        </w:rPr>
        <w:t xml:space="preserve"> полностью поняли и осмыслили содержание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lastRenderedPageBreak/>
        <w:t>Отметка «4</w:t>
      </w:r>
      <w:r w:rsidRPr="00E92269">
        <w:rPr>
          <w:rFonts w:ascii="Times New Roman" w:eastAsia="Times New Roman" w:hAnsi="Times New Roman" w:cs="Times New Roman"/>
          <w:b/>
          <w:bCs/>
          <w:color w:val="000000"/>
          <w:sz w:val="24"/>
          <w:szCs w:val="24"/>
          <w:lang w:eastAsia="ru-RU"/>
        </w:rPr>
        <w:t> </w:t>
      </w:r>
      <w:r w:rsidRPr="00E92269">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E92269">
        <w:rPr>
          <w:rFonts w:ascii="Times New Roman" w:eastAsia="Times New Roman" w:hAnsi="Times New Roman" w:cs="Times New Roman"/>
          <w:color w:val="000000"/>
          <w:sz w:val="24"/>
          <w:szCs w:val="24"/>
          <w:lang w:val="ru-RU" w:eastAsia="ru-RU"/>
        </w:rPr>
        <w:t>обучающиеся</w:t>
      </w:r>
      <w:proofErr w:type="gramEnd"/>
      <w:r w:rsidRPr="00E92269">
        <w:rPr>
          <w:rFonts w:ascii="Times New Roman" w:eastAsia="Times New Roman" w:hAnsi="Times New Roman" w:cs="Times New Roman"/>
          <w:color w:val="000000"/>
          <w:sz w:val="24"/>
          <w:szCs w:val="24"/>
          <w:lang w:val="ru-RU" w:eastAsia="ru-RU"/>
        </w:rPr>
        <w:t xml:space="preserve">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объёме, предусмотренном заданием, чтение обучающихся</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 xml:space="preserve"> соответствовало</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 xml:space="preserve"> программным требованиям для данного класса.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«3»</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E92269">
        <w:rPr>
          <w:rFonts w:ascii="Times New Roman" w:eastAsia="Times New Roman" w:hAnsi="Times New Roman" w:cs="Times New Roman"/>
          <w:color w:val="000000"/>
          <w:sz w:val="24"/>
          <w:szCs w:val="24"/>
          <w:lang w:val="ru-RU" w:eastAsia="ru-RU"/>
        </w:rPr>
        <w:t>обучающиеся</w:t>
      </w:r>
      <w:proofErr w:type="gramEnd"/>
      <w:r w:rsidRPr="00E92269">
        <w:rPr>
          <w:rFonts w:ascii="Times New Roman" w:eastAsia="Times New Roman" w:hAnsi="Times New Roman" w:cs="Times New Roman"/>
          <w:color w:val="000000"/>
          <w:sz w:val="24"/>
          <w:szCs w:val="24"/>
          <w:lang w:val="ru-RU" w:eastAsia="ru-RU"/>
        </w:rPr>
        <w:t xml:space="preserve"> поняли, осмыслили главную идею прочитанного иноязычного текста в объёме, предусмотренном заданием, чтение обучающихся в основном соответствует программным требованиям для данного класса.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Отметка «2»</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не решена, </w:t>
      </w:r>
      <w:proofErr w:type="gramStart"/>
      <w:r w:rsidRPr="00E92269">
        <w:rPr>
          <w:rFonts w:ascii="Times New Roman" w:eastAsia="Times New Roman" w:hAnsi="Times New Roman" w:cs="Times New Roman"/>
          <w:color w:val="000000"/>
          <w:sz w:val="24"/>
          <w:szCs w:val="24"/>
          <w:lang w:val="ru-RU" w:eastAsia="ru-RU"/>
        </w:rPr>
        <w:t>обучающиеся</w:t>
      </w:r>
      <w:proofErr w:type="gramEnd"/>
      <w:r w:rsidRPr="00E92269">
        <w:rPr>
          <w:rFonts w:ascii="Times New Roman" w:eastAsia="Times New Roman" w:hAnsi="Times New Roman" w:cs="Times New Roman"/>
          <w:color w:val="000000"/>
          <w:sz w:val="24"/>
          <w:szCs w:val="24"/>
          <w:lang w:val="ru-RU" w:eastAsia="ru-RU"/>
        </w:rPr>
        <w:t xml:space="preserve"> не поняли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760DBC" w:rsidRPr="00E92269"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br/>
      </w:r>
    </w:p>
    <w:p w:rsidR="00760DBC" w:rsidRPr="00E92269"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Оценивание письменной речи учащихся</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Оценка «5»</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Оценка «4»</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Оценка «3»</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lang w:val="ru-RU" w:eastAsia="ru-RU"/>
        </w:rPr>
        <w:t>Оценка «2»</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760DBC" w:rsidRPr="00E92269" w:rsidRDefault="00760DBC" w:rsidP="00760DBC">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b/>
          <w:bCs/>
          <w:color w:val="000000"/>
          <w:sz w:val="24"/>
          <w:szCs w:val="24"/>
          <w:u w:val="single"/>
          <w:lang w:val="ru-RU" w:eastAsia="ru-RU"/>
        </w:rPr>
        <w:lastRenderedPageBreak/>
        <w:t>За письменные работы</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(контрольные работы, самостоятельные работы, словарные диктанты) оценка вычисляется исходя из процента правильных ответов:</w:t>
      </w:r>
    </w:p>
    <w:tbl>
      <w:tblPr>
        <w:tblW w:w="10170" w:type="dxa"/>
        <w:shd w:val="clear" w:color="auto" w:fill="FFFFFF"/>
        <w:tblCellMar>
          <w:top w:w="105" w:type="dxa"/>
          <w:left w:w="105" w:type="dxa"/>
          <w:bottom w:w="105" w:type="dxa"/>
          <w:right w:w="105" w:type="dxa"/>
        </w:tblCellMar>
        <w:tblLook w:val="04A0" w:firstRow="1" w:lastRow="0" w:firstColumn="1" w:lastColumn="0" w:noHBand="0" w:noVBand="1"/>
      </w:tblPr>
      <w:tblGrid>
        <w:gridCol w:w="3241"/>
        <w:gridCol w:w="2282"/>
        <w:gridCol w:w="2282"/>
        <w:gridCol w:w="2365"/>
      </w:tblGrid>
      <w:tr w:rsidR="00760DBC" w:rsidRPr="00E92269" w:rsidTr="00674181">
        <w:tc>
          <w:tcPr>
            <w:tcW w:w="2940" w:type="dxa"/>
            <w:tcBorders>
              <w:top w:val="double" w:sz="4" w:space="0" w:color="00000A"/>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Виды работ</w:t>
            </w:r>
          </w:p>
        </w:tc>
        <w:tc>
          <w:tcPr>
            <w:tcW w:w="2070" w:type="dxa"/>
            <w:tcBorders>
              <w:top w:val="double" w:sz="4" w:space="0" w:color="00000A"/>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Оценка «3»</w:t>
            </w:r>
          </w:p>
        </w:tc>
        <w:tc>
          <w:tcPr>
            <w:tcW w:w="2070" w:type="dxa"/>
            <w:tcBorders>
              <w:top w:val="double" w:sz="4" w:space="0" w:color="00000A"/>
              <w:left w:val="nil"/>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Оценка «4»</w:t>
            </w:r>
          </w:p>
        </w:tc>
        <w:tc>
          <w:tcPr>
            <w:tcW w:w="2145" w:type="dxa"/>
            <w:tcBorders>
              <w:top w:val="double" w:sz="4" w:space="0" w:color="00000A"/>
              <w:left w:val="nil"/>
              <w:bottom w:val="double" w:sz="4" w:space="0" w:color="00000A"/>
              <w:right w:val="double" w:sz="4"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Оценка «5»</w:t>
            </w:r>
          </w:p>
        </w:tc>
      </w:tr>
      <w:tr w:rsidR="00760DBC" w:rsidRPr="00E92269" w:rsidTr="00674181">
        <w:tc>
          <w:tcPr>
            <w:tcW w:w="2940" w:type="dxa"/>
            <w:tcBorders>
              <w:top w:val="nil"/>
              <w:left w:val="double" w:sz="4"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Контрольные работы</w:t>
            </w:r>
          </w:p>
        </w:tc>
        <w:tc>
          <w:tcPr>
            <w:tcW w:w="2070" w:type="dxa"/>
            <w:tcBorders>
              <w:top w:val="nil"/>
              <w:left w:val="nil"/>
              <w:bottom w:val="single" w:sz="8" w:space="0" w:color="00000A"/>
              <w:right w:val="single" w:sz="8" w:space="0" w:color="00000A"/>
            </w:tcBorders>
            <w:shd w:val="clear" w:color="auto" w:fill="FFFFFF"/>
            <w:tcMar>
              <w:top w:w="0" w:type="dxa"/>
              <w:left w:w="0"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От 50% до 69%</w:t>
            </w:r>
          </w:p>
        </w:tc>
        <w:tc>
          <w:tcPr>
            <w:tcW w:w="207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От 70% до 90%</w:t>
            </w:r>
          </w:p>
        </w:tc>
        <w:tc>
          <w:tcPr>
            <w:tcW w:w="2145" w:type="dxa"/>
            <w:tcBorders>
              <w:top w:val="nil"/>
              <w:left w:val="nil"/>
              <w:bottom w:val="single" w:sz="8" w:space="0" w:color="00000A"/>
              <w:right w:val="double" w:sz="4"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От 91% до 100%</w:t>
            </w:r>
          </w:p>
        </w:tc>
      </w:tr>
      <w:tr w:rsidR="00760DBC" w:rsidRPr="00E92269" w:rsidTr="00674181">
        <w:tc>
          <w:tcPr>
            <w:tcW w:w="2940" w:type="dxa"/>
            <w:tcBorders>
              <w:top w:val="nil"/>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Самостоятельные работы, словарные диктанты</w:t>
            </w:r>
          </w:p>
        </w:tc>
        <w:tc>
          <w:tcPr>
            <w:tcW w:w="2070" w:type="dxa"/>
            <w:tcBorders>
              <w:top w:val="nil"/>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От 60% до 74%</w:t>
            </w:r>
          </w:p>
        </w:tc>
        <w:tc>
          <w:tcPr>
            <w:tcW w:w="2070" w:type="dxa"/>
            <w:tcBorders>
              <w:top w:val="nil"/>
              <w:left w:val="nil"/>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От 75% до 94%</w:t>
            </w:r>
          </w:p>
        </w:tc>
        <w:tc>
          <w:tcPr>
            <w:tcW w:w="2145" w:type="dxa"/>
            <w:tcBorders>
              <w:top w:val="nil"/>
              <w:left w:val="nil"/>
              <w:bottom w:val="double" w:sz="4" w:space="0" w:color="00000A"/>
              <w:right w:val="double" w:sz="4"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От 95% до 100%</w:t>
            </w:r>
          </w:p>
        </w:tc>
      </w:tr>
    </w:tbl>
    <w:p w:rsidR="00760DBC" w:rsidRPr="00E92269" w:rsidRDefault="00760DBC" w:rsidP="00760DBC">
      <w:pPr>
        <w:shd w:val="clear" w:color="auto" w:fill="FFFFFF"/>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 </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2.</w:t>
      </w:r>
      <w:r w:rsidRPr="00E92269">
        <w:rPr>
          <w:rFonts w:ascii="Times New Roman" w:eastAsia="Times New Roman" w:hAnsi="Times New Roman" w:cs="Times New Roman"/>
          <w:b/>
          <w:bCs/>
          <w:color w:val="000000"/>
          <w:sz w:val="24"/>
          <w:szCs w:val="24"/>
          <w:u w:val="single"/>
          <w:lang w:val="ru-RU" w:eastAsia="ru-RU"/>
        </w:rPr>
        <w:t>Творческие письменные работы</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(письма, разные виды сочинений) оцениваются по пяти критериям:</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 xml:space="preserve">ПРИ НЕУДОВЛЕТВОРИТЕЛЬНОЙ ОЦЕНКЕ ЗА СОДЕРЖАНИЕ ОСТАЛЬНЫЕ КРИТЕРИИ НЕ </w:t>
      </w:r>
      <w:proofErr w:type="gramStart"/>
      <w:r w:rsidRPr="00E92269">
        <w:rPr>
          <w:rFonts w:ascii="Times New Roman" w:eastAsia="Times New Roman" w:hAnsi="Times New Roman" w:cs="Times New Roman"/>
          <w:color w:val="000000"/>
          <w:sz w:val="24"/>
          <w:szCs w:val="24"/>
          <w:lang w:val="ru-RU" w:eastAsia="ru-RU"/>
        </w:rPr>
        <w:t>ОЦЕНИВАЮТСЯ</w:t>
      </w:r>
      <w:proofErr w:type="gramEnd"/>
      <w:r w:rsidRPr="00E92269">
        <w:rPr>
          <w:rFonts w:ascii="Times New Roman" w:eastAsia="Times New Roman" w:hAnsi="Times New Roman" w:cs="Times New Roman"/>
          <w:color w:val="000000"/>
          <w:sz w:val="24"/>
          <w:szCs w:val="24"/>
          <w:lang w:val="ru-RU" w:eastAsia="ru-RU"/>
        </w:rPr>
        <w:t xml:space="preserve"> И РАБОТА ПОЛУЧАЕТ НЕУДОВЛЕТВОРИТЕЛЬНУЮ ОЦЕНКУ;</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в) Лексика (словарный запас соответствует поставленной задаче и требованиям данного года обучения языку);</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760DBC" w:rsidRPr="00E92269"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w:t>
      </w:r>
      <w:r w:rsidRPr="00E92269">
        <w:rPr>
          <w:rFonts w:ascii="Times New Roman" w:eastAsia="Times New Roman" w:hAnsi="Times New Roman" w:cs="Times New Roman"/>
          <w:color w:val="000000"/>
          <w:sz w:val="24"/>
          <w:szCs w:val="24"/>
          <w:lang w:eastAsia="ru-RU"/>
        </w:rPr>
        <w:t> </w:t>
      </w:r>
      <w:r w:rsidRPr="00E92269">
        <w:rPr>
          <w:rFonts w:ascii="Times New Roman" w:eastAsia="Times New Roman" w:hAnsi="Times New Roman" w:cs="Times New Roman"/>
          <w:color w:val="000000"/>
          <w:sz w:val="24"/>
          <w:szCs w:val="24"/>
          <w:lang w:val="ru-RU" w:eastAsia="ru-RU"/>
        </w:rPr>
        <w:t>восклицательный знак, а также соблюдение основных правил расстановки запятых).</w:t>
      </w:r>
    </w:p>
    <w:p w:rsidR="00760DBC" w:rsidRPr="00E92269"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val="ru-RU" w:eastAsia="ru-RU"/>
        </w:rPr>
        <w:br/>
      </w:r>
      <w:r w:rsidRPr="00E92269">
        <w:rPr>
          <w:rFonts w:ascii="Times New Roman" w:eastAsia="Times New Roman" w:hAnsi="Times New Roman" w:cs="Times New Roman"/>
          <w:b/>
          <w:bCs/>
          <w:color w:val="000000"/>
          <w:sz w:val="24"/>
          <w:szCs w:val="24"/>
          <w:lang w:eastAsia="ru-RU"/>
        </w:rPr>
        <w:t>Критерии оценивания говорения</w:t>
      </w:r>
    </w:p>
    <w:tbl>
      <w:tblPr>
        <w:tblW w:w="10038" w:type="dxa"/>
        <w:shd w:val="clear" w:color="auto" w:fill="FFFFFF"/>
        <w:tblCellMar>
          <w:top w:w="105" w:type="dxa"/>
          <w:left w:w="105" w:type="dxa"/>
          <w:bottom w:w="105" w:type="dxa"/>
          <w:right w:w="105" w:type="dxa"/>
        </w:tblCellMar>
        <w:tblLook w:val="04A0" w:firstRow="1" w:lastRow="0" w:firstColumn="1" w:lastColumn="0" w:noHBand="0" w:noVBand="1"/>
      </w:tblPr>
      <w:tblGrid>
        <w:gridCol w:w="1197"/>
        <w:gridCol w:w="4305"/>
        <w:gridCol w:w="4536"/>
      </w:tblGrid>
      <w:tr w:rsidR="00760DBC" w:rsidRPr="00E92269" w:rsidTr="00674181">
        <w:tc>
          <w:tcPr>
            <w:tcW w:w="119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t>Оценка</w:t>
            </w:r>
          </w:p>
        </w:tc>
        <w:tc>
          <w:tcPr>
            <w:tcW w:w="8841"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t>Характеристика ответа</w:t>
            </w:r>
          </w:p>
        </w:tc>
      </w:tr>
      <w:tr w:rsidR="00760DBC" w:rsidRPr="00E92269" w:rsidTr="00674181">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760DBC" w:rsidRPr="00E92269" w:rsidRDefault="00760DBC" w:rsidP="00674181">
            <w:pPr>
              <w:spacing w:after="0" w:line="240" w:lineRule="auto"/>
              <w:rPr>
                <w:rFonts w:ascii="Times New Roman" w:eastAsia="Times New Roman" w:hAnsi="Times New Roman" w:cs="Times New Roman"/>
                <w:color w:val="000000"/>
                <w:sz w:val="24"/>
                <w:szCs w:val="24"/>
                <w:lang w:eastAsia="ru-RU"/>
              </w:rPr>
            </w:pP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t>Монологическая форма</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760DBC" w:rsidRPr="00E92269" w:rsidRDefault="00760DBC" w:rsidP="00674181">
            <w:pPr>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t>Диалогическая форма</w:t>
            </w:r>
          </w:p>
        </w:tc>
      </w:tr>
      <w:tr w:rsidR="00760DBC" w:rsidRPr="00E92269" w:rsidTr="00674181">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674181">
            <w:pPr>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t>5</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760DBC">
            <w:pPr>
              <w:numPr>
                <w:ilvl w:val="0"/>
                <w:numId w:val="3"/>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Учащийся логично строит монологическое высказывание в соответствии с коммуникативной задачей, сформулированной в задании.</w:t>
            </w:r>
          </w:p>
          <w:p w:rsidR="00760DBC" w:rsidRPr="00E92269" w:rsidRDefault="00760DBC" w:rsidP="00760DBC">
            <w:pPr>
              <w:numPr>
                <w:ilvl w:val="0"/>
                <w:numId w:val="3"/>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Лексические единицы и грамматические структуры используются уместно.</w:t>
            </w:r>
          </w:p>
          <w:p w:rsidR="00760DBC" w:rsidRPr="00E92269" w:rsidRDefault="00760DBC" w:rsidP="00760DBC">
            <w:pPr>
              <w:numPr>
                <w:ilvl w:val="0"/>
                <w:numId w:val="3"/>
              </w:num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Ошибки практически отсутствуют.</w:t>
            </w:r>
          </w:p>
          <w:p w:rsidR="00760DBC" w:rsidRPr="00E92269" w:rsidRDefault="00760DBC" w:rsidP="00760DBC">
            <w:pPr>
              <w:numPr>
                <w:ilvl w:val="0"/>
                <w:numId w:val="3"/>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 xml:space="preserve">Речь понятна: практически все звуки произносятся правильно, соблюдается правильная </w:t>
            </w:r>
            <w:r w:rsidRPr="00E92269">
              <w:rPr>
                <w:rFonts w:ascii="Times New Roman" w:eastAsia="Times New Roman" w:hAnsi="Times New Roman" w:cs="Times New Roman"/>
                <w:color w:val="000000"/>
                <w:sz w:val="24"/>
                <w:szCs w:val="24"/>
                <w:lang w:val="ru-RU" w:eastAsia="ru-RU"/>
              </w:rPr>
              <w:lastRenderedPageBreak/>
              <w:t>интонация.</w:t>
            </w:r>
          </w:p>
          <w:p w:rsidR="00760DBC" w:rsidRPr="00E92269" w:rsidRDefault="00760DBC" w:rsidP="00760DBC">
            <w:pPr>
              <w:numPr>
                <w:ilvl w:val="0"/>
                <w:numId w:val="3"/>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Объём высказывания не менее 7-8 фраз.</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760DBC">
            <w:pPr>
              <w:numPr>
                <w:ilvl w:val="0"/>
                <w:numId w:val="4"/>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lastRenderedPageBreak/>
              <w:t>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w:t>
            </w:r>
          </w:p>
          <w:p w:rsidR="00760DBC" w:rsidRPr="00E92269" w:rsidRDefault="00760DBC" w:rsidP="00760DBC">
            <w:pPr>
              <w:numPr>
                <w:ilvl w:val="0"/>
                <w:numId w:val="4"/>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Лексические единицы и грамматические структуры соответствуют поставленной коммуникативной задаче.</w:t>
            </w:r>
          </w:p>
          <w:p w:rsidR="00760DBC" w:rsidRPr="00E92269" w:rsidRDefault="00760DBC" w:rsidP="00760DBC">
            <w:pPr>
              <w:numPr>
                <w:ilvl w:val="0"/>
                <w:numId w:val="4"/>
              </w:num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Ошибки практически отсутствуют.</w:t>
            </w:r>
          </w:p>
          <w:p w:rsidR="00760DBC" w:rsidRPr="00E92269" w:rsidRDefault="00760DBC" w:rsidP="00760DBC">
            <w:pPr>
              <w:numPr>
                <w:ilvl w:val="0"/>
                <w:numId w:val="4"/>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lastRenderedPageBreak/>
              <w:t>Речь понятна: практически все звуки произносятся правильно, соблюдается правильная интонация.</w:t>
            </w:r>
          </w:p>
          <w:p w:rsidR="00760DBC" w:rsidRPr="00E92269" w:rsidRDefault="00760DBC" w:rsidP="00760DBC">
            <w:pPr>
              <w:numPr>
                <w:ilvl w:val="0"/>
                <w:numId w:val="4"/>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Объём высказывания не менее 5-6 реплик с каждой стороны.</w:t>
            </w:r>
          </w:p>
        </w:tc>
      </w:tr>
      <w:tr w:rsidR="00760DBC" w:rsidRPr="00E92269" w:rsidTr="00674181">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674181">
            <w:pPr>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lastRenderedPageBreak/>
              <w:t>4</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760DBC">
            <w:pPr>
              <w:numPr>
                <w:ilvl w:val="1"/>
                <w:numId w:val="5"/>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Учащийся логично строит монологическое высказывание в соответствии с коммуникативной задачей, сформулированной в задании.</w:t>
            </w:r>
          </w:p>
          <w:p w:rsidR="00760DBC" w:rsidRPr="00E92269" w:rsidRDefault="00760DBC" w:rsidP="00760DBC">
            <w:pPr>
              <w:numPr>
                <w:ilvl w:val="1"/>
                <w:numId w:val="5"/>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Лексические единицы и грамматические структуры соответствуют поставленной коммуникативной задаче.</w:t>
            </w:r>
          </w:p>
          <w:p w:rsidR="00760DBC" w:rsidRPr="00E92269" w:rsidRDefault="00760DBC" w:rsidP="00760DBC">
            <w:pPr>
              <w:numPr>
                <w:ilvl w:val="1"/>
                <w:numId w:val="5"/>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Учащийся допускает отдельные лексические или грамматические ошибки, которые не препятствуют пониманию его речи.</w:t>
            </w:r>
          </w:p>
          <w:p w:rsidR="00760DBC" w:rsidRPr="00E92269" w:rsidRDefault="00760DBC" w:rsidP="00760DBC">
            <w:pPr>
              <w:numPr>
                <w:ilvl w:val="1"/>
                <w:numId w:val="5"/>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Речь понятна, учащийся не допускает фонематических ошибок.</w:t>
            </w:r>
          </w:p>
          <w:p w:rsidR="00760DBC" w:rsidRPr="00E92269" w:rsidRDefault="00760DBC" w:rsidP="00760DBC">
            <w:pPr>
              <w:numPr>
                <w:ilvl w:val="1"/>
                <w:numId w:val="5"/>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Объём высказывания не менее 7-8 фраз.</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760DBC">
            <w:pPr>
              <w:numPr>
                <w:ilvl w:val="1"/>
                <w:numId w:val="6"/>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Учащийся логично строит диалогическое общение в соответствии с коммуникативной задачей.</w:t>
            </w:r>
          </w:p>
          <w:p w:rsidR="00760DBC" w:rsidRPr="00E92269" w:rsidRDefault="00760DBC" w:rsidP="00760DBC">
            <w:pPr>
              <w:numPr>
                <w:ilvl w:val="1"/>
                <w:numId w:val="6"/>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Учащийся в целом демонстрирует умения речевого взаимодействия с партнёром: способен начать, поддержать и закончить разговор.</w:t>
            </w:r>
          </w:p>
          <w:p w:rsidR="00760DBC" w:rsidRPr="00E92269" w:rsidRDefault="00760DBC" w:rsidP="00760DBC">
            <w:pPr>
              <w:numPr>
                <w:ilvl w:val="1"/>
                <w:numId w:val="6"/>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 xml:space="preserve">Используемый словарный </w:t>
            </w:r>
            <w:proofErr w:type="gramStart"/>
            <w:r w:rsidRPr="00E92269">
              <w:rPr>
                <w:rFonts w:ascii="Times New Roman" w:eastAsia="Times New Roman" w:hAnsi="Times New Roman" w:cs="Times New Roman"/>
                <w:color w:val="000000"/>
                <w:sz w:val="24"/>
                <w:szCs w:val="24"/>
                <w:lang w:val="ru-RU" w:eastAsia="ru-RU"/>
              </w:rPr>
              <w:t>запас</w:t>
            </w:r>
            <w:proofErr w:type="gramEnd"/>
            <w:r w:rsidRPr="00E92269">
              <w:rPr>
                <w:rFonts w:ascii="Times New Roman" w:eastAsia="Times New Roman" w:hAnsi="Times New Roman" w:cs="Times New Roman"/>
                <w:color w:val="000000"/>
                <w:sz w:val="24"/>
                <w:szCs w:val="24"/>
                <w:lang w:val="ru-RU" w:eastAsia="ru-RU"/>
              </w:rPr>
              <w:t xml:space="preserve"> и грамматические структуры соответствуют поставленной коммуникативной задаче.</w:t>
            </w:r>
          </w:p>
          <w:p w:rsidR="00760DBC" w:rsidRPr="00E92269" w:rsidRDefault="00760DBC" w:rsidP="00760DBC">
            <w:pPr>
              <w:numPr>
                <w:ilvl w:val="1"/>
                <w:numId w:val="6"/>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Могут допускаться некоторые лексико-грамматические ошибки, не препятствующие пониманию.</w:t>
            </w:r>
          </w:p>
          <w:p w:rsidR="00760DBC" w:rsidRPr="00E92269" w:rsidRDefault="00760DBC" w:rsidP="00760DBC">
            <w:pPr>
              <w:numPr>
                <w:ilvl w:val="1"/>
                <w:numId w:val="6"/>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Речь понятна: практически все звуки произносятся правильно, в основном соблюдается правильная интонация.</w:t>
            </w:r>
          </w:p>
          <w:p w:rsidR="00760DBC" w:rsidRPr="00E92269" w:rsidRDefault="00760DBC" w:rsidP="00760DBC">
            <w:pPr>
              <w:numPr>
                <w:ilvl w:val="1"/>
                <w:numId w:val="6"/>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Объём высказывания не менее 5-6 реплик с каждой стороны.</w:t>
            </w:r>
          </w:p>
        </w:tc>
      </w:tr>
      <w:tr w:rsidR="00760DBC" w:rsidRPr="00E92269" w:rsidTr="00674181">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674181">
            <w:pPr>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t>3</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760DBC">
            <w:pPr>
              <w:numPr>
                <w:ilvl w:val="0"/>
                <w:numId w:val="7"/>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Учащийся логично строит монологическое высказывание в соответствии с коммуникативной задачей, сформулированной в задании.</w:t>
            </w:r>
          </w:p>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t>Но:</w:t>
            </w:r>
          </w:p>
          <w:p w:rsidR="00760DBC" w:rsidRPr="00E92269" w:rsidRDefault="00760DBC" w:rsidP="00760DBC">
            <w:pPr>
              <w:numPr>
                <w:ilvl w:val="0"/>
                <w:numId w:val="8"/>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высказывание не всегда логично, имеются повторы.</w:t>
            </w:r>
          </w:p>
          <w:p w:rsidR="00760DBC" w:rsidRPr="00E92269" w:rsidRDefault="00760DBC" w:rsidP="00760DBC">
            <w:pPr>
              <w:numPr>
                <w:ilvl w:val="0"/>
                <w:numId w:val="8"/>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Допускаются лексические и грамматические ошибки, которые затрудняют понимание.</w:t>
            </w:r>
          </w:p>
          <w:p w:rsidR="00760DBC" w:rsidRPr="00E92269" w:rsidRDefault="00760DBC" w:rsidP="00760DBC">
            <w:pPr>
              <w:numPr>
                <w:ilvl w:val="0"/>
                <w:numId w:val="8"/>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 xml:space="preserve">Речь в целом понятна, учащийся </w:t>
            </w:r>
            <w:r w:rsidRPr="00E92269">
              <w:rPr>
                <w:rFonts w:ascii="Times New Roman" w:eastAsia="Times New Roman" w:hAnsi="Times New Roman" w:cs="Times New Roman"/>
                <w:color w:val="000000"/>
                <w:sz w:val="24"/>
                <w:szCs w:val="24"/>
                <w:lang w:val="ru-RU" w:eastAsia="ru-RU"/>
              </w:rPr>
              <w:lastRenderedPageBreak/>
              <w:t>в основном соблюдает правильную интонацию.</w:t>
            </w:r>
          </w:p>
          <w:p w:rsidR="00760DBC" w:rsidRPr="00E92269" w:rsidRDefault="00760DBC" w:rsidP="00760DBC">
            <w:pPr>
              <w:numPr>
                <w:ilvl w:val="0"/>
                <w:numId w:val="8"/>
              </w:num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Объём высказывания – менее 5 фраз.</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760DBC">
            <w:pPr>
              <w:numPr>
                <w:ilvl w:val="0"/>
                <w:numId w:val="9"/>
              </w:num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val="ru-RU" w:eastAsia="ru-RU"/>
              </w:rPr>
              <w:lastRenderedPageBreak/>
              <w:t xml:space="preserve">Учащийся логично строит диалогическое общение в соответствии с коммуникативной задачей. </w:t>
            </w:r>
            <w:r w:rsidRPr="00E92269">
              <w:rPr>
                <w:rFonts w:ascii="Times New Roman" w:eastAsia="Times New Roman" w:hAnsi="Times New Roman" w:cs="Times New Roman"/>
                <w:color w:val="000000"/>
                <w:sz w:val="24"/>
                <w:szCs w:val="24"/>
                <w:lang w:eastAsia="ru-RU"/>
              </w:rPr>
              <w:t>Однако учащийся не стремится поддерживать беседу.</w:t>
            </w:r>
          </w:p>
          <w:p w:rsidR="00760DBC" w:rsidRPr="00E92269" w:rsidRDefault="00760DBC" w:rsidP="00760DBC">
            <w:pPr>
              <w:numPr>
                <w:ilvl w:val="0"/>
                <w:numId w:val="9"/>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Используемые лексические единицы и грамматические структуры соответствуют поставленной коммуникативной задаче.</w:t>
            </w:r>
          </w:p>
          <w:p w:rsidR="00760DBC" w:rsidRPr="00E92269" w:rsidRDefault="00760DBC" w:rsidP="00760DBC">
            <w:pPr>
              <w:numPr>
                <w:ilvl w:val="0"/>
                <w:numId w:val="9"/>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 xml:space="preserve">Фонематические, лексические и грамматические ошибки не </w:t>
            </w:r>
            <w:r w:rsidRPr="00E92269">
              <w:rPr>
                <w:rFonts w:ascii="Times New Roman" w:eastAsia="Times New Roman" w:hAnsi="Times New Roman" w:cs="Times New Roman"/>
                <w:color w:val="000000"/>
                <w:sz w:val="24"/>
                <w:szCs w:val="24"/>
                <w:lang w:val="ru-RU" w:eastAsia="ru-RU"/>
              </w:rPr>
              <w:lastRenderedPageBreak/>
              <w:t>затрудняют общение.</w:t>
            </w:r>
          </w:p>
          <w:p w:rsidR="00760DBC" w:rsidRPr="00E92269" w:rsidRDefault="00760DBC" w:rsidP="00674181">
            <w:p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t>Но:</w:t>
            </w:r>
          </w:p>
          <w:p w:rsidR="00760DBC" w:rsidRPr="00E92269" w:rsidRDefault="00760DBC" w:rsidP="00760DBC">
            <w:pPr>
              <w:numPr>
                <w:ilvl w:val="0"/>
                <w:numId w:val="10"/>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встречаются нарушения в использовании лексики.</w:t>
            </w:r>
          </w:p>
          <w:p w:rsidR="00760DBC" w:rsidRPr="00E92269" w:rsidRDefault="00760DBC" w:rsidP="00760DBC">
            <w:pPr>
              <w:numPr>
                <w:ilvl w:val="0"/>
                <w:numId w:val="10"/>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Допускаются отдельные грубые грамматические ошибки.</w:t>
            </w:r>
          </w:p>
          <w:p w:rsidR="00760DBC" w:rsidRPr="00E92269" w:rsidRDefault="00760DBC" w:rsidP="00760DBC">
            <w:pPr>
              <w:numPr>
                <w:ilvl w:val="0"/>
                <w:numId w:val="10"/>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Объём высказывания – менее 4 реплик с каждой стороны.</w:t>
            </w:r>
          </w:p>
        </w:tc>
      </w:tr>
      <w:tr w:rsidR="00760DBC" w:rsidRPr="00E92269" w:rsidTr="00674181">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674181">
            <w:pPr>
              <w:spacing w:after="150" w:line="240" w:lineRule="auto"/>
              <w:jc w:val="center"/>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b/>
                <w:bCs/>
                <w:color w:val="000000"/>
                <w:sz w:val="24"/>
                <w:szCs w:val="24"/>
                <w:lang w:eastAsia="ru-RU"/>
              </w:rPr>
              <w:lastRenderedPageBreak/>
              <w:t>2</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760DBC">
            <w:pPr>
              <w:numPr>
                <w:ilvl w:val="0"/>
                <w:numId w:val="11"/>
              </w:num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Коммуникативная задача не выполнена.</w:t>
            </w:r>
          </w:p>
          <w:p w:rsidR="00760DBC" w:rsidRPr="00E92269" w:rsidRDefault="00760DBC" w:rsidP="00760DBC">
            <w:pPr>
              <w:numPr>
                <w:ilvl w:val="0"/>
                <w:numId w:val="11"/>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Допускаются многочисленные лексические и грамматические ошибки, которые затрудняют понимание.</w:t>
            </w:r>
          </w:p>
          <w:p w:rsidR="00760DBC" w:rsidRPr="00E92269" w:rsidRDefault="00760DBC" w:rsidP="00760DBC">
            <w:pPr>
              <w:numPr>
                <w:ilvl w:val="0"/>
                <w:numId w:val="11"/>
              </w:num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Большое количество фонематических ошибок.</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E92269" w:rsidRDefault="00760DBC" w:rsidP="00760DBC">
            <w:pPr>
              <w:numPr>
                <w:ilvl w:val="0"/>
                <w:numId w:val="12"/>
              </w:num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Коммуникативная задача не выполнена.</w:t>
            </w:r>
          </w:p>
          <w:p w:rsidR="00760DBC" w:rsidRPr="00E92269" w:rsidRDefault="00760DBC" w:rsidP="00760DBC">
            <w:pPr>
              <w:numPr>
                <w:ilvl w:val="0"/>
                <w:numId w:val="12"/>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Учащийся не умеет строить диалогическое общение, не может поддержать беседу.</w:t>
            </w:r>
          </w:p>
          <w:p w:rsidR="00760DBC" w:rsidRPr="00E92269" w:rsidRDefault="00760DBC" w:rsidP="00760DBC">
            <w:pPr>
              <w:numPr>
                <w:ilvl w:val="0"/>
                <w:numId w:val="12"/>
              </w:numPr>
              <w:spacing w:after="150" w:line="240" w:lineRule="auto"/>
              <w:rPr>
                <w:rFonts w:ascii="Times New Roman" w:eastAsia="Times New Roman" w:hAnsi="Times New Roman" w:cs="Times New Roman"/>
                <w:color w:val="000000"/>
                <w:sz w:val="24"/>
                <w:szCs w:val="24"/>
                <w:lang w:val="ru-RU" w:eastAsia="ru-RU"/>
              </w:rPr>
            </w:pPr>
            <w:r w:rsidRPr="00E92269">
              <w:rPr>
                <w:rFonts w:ascii="Times New Roman" w:eastAsia="Times New Roman" w:hAnsi="Times New Roman" w:cs="Times New Roman"/>
                <w:color w:val="000000"/>
                <w:sz w:val="24"/>
                <w:szCs w:val="24"/>
                <w:lang w:val="ru-RU" w:eastAsia="ru-RU"/>
              </w:rPr>
              <w:t>Используется крайне ограниченный словарный запас, допускаются многочисленные лексические и грамматические ошибки, которые затрудняют понимание.</w:t>
            </w:r>
          </w:p>
          <w:p w:rsidR="00760DBC" w:rsidRPr="00E92269" w:rsidRDefault="00760DBC" w:rsidP="00760DBC">
            <w:pPr>
              <w:numPr>
                <w:ilvl w:val="0"/>
                <w:numId w:val="12"/>
              </w:numPr>
              <w:spacing w:after="150" w:line="240" w:lineRule="auto"/>
              <w:rPr>
                <w:rFonts w:ascii="Times New Roman" w:eastAsia="Times New Roman" w:hAnsi="Times New Roman" w:cs="Times New Roman"/>
                <w:color w:val="000000"/>
                <w:sz w:val="24"/>
                <w:szCs w:val="24"/>
                <w:lang w:eastAsia="ru-RU"/>
              </w:rPr>
            </w:pPr>
            <w:r w:rsidRPr="00E92269">
              <w:rPr>
                <w:rFonts w:ascii="Times New Roman" w:eastAsia="Times New Roman" w:hAnsi="Times New Roman" w:cs="Times New Roman"/>
                <w:color w:val="000000"/>
                <w:sz w:val="24"/>
                <w:szCs w:val="24"/>
                <w:lang w:eastAsia="ru-RU"/>
              </w:rPr>
              <w:t>Большое количество фонематических ошибок.</w:t>
            </w:r>
          </w:p>
        </w:tc>
      </w:tr>
    </w:tbl>
    <w:p w:rsidR="00760DBC" w:rsidRPr="00E92269" w:rsidRDefault="00760DBC" w:rsidP="00760DBC">
      <w:pPr>
        <w:rPr>
          <w:sz w:val="24"/>
          <w:szCs w:val="24"/>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760DBC" w:rsidRDefault="00760DBC" w:rsidP="00760DBC">
      <w:pPr>
        <w:rPr>
          <w:lang w:val="ru-RU"/>
        </w:rPr>
      </w:pPr>
    </w:p>
    <w:p w:rsidR="00E92269" w:rsidRDefault="00E92269" w:rsidP="00760DBC">
      <w:pPr>
        <w:rPr>
          <w:lang w:val="ru-RU"/>
        </w:rPr>
      </w:pPr>
    </w:p>
    <w:p w:rsidR="00E92269" w:rsidRDefault="00E92269" w:rsidP="00760DBC">
      <w:pPr>
        <w:rPr>
          <w:lang w:val="ru-RU"/>
        </w:rPr>
      </w:pPr>
    </w:p>
    <w:p w:rsidR="00E92269" w:rsidRDefault="00E92269" w:rsidP="00760DBC">
      <w:pPr>
        <w:rPr>
          <w:lang w:val="ru-RU"/>
        </w:rPr>
      </w:pPr>
    </w:p>
    <w:p w:rsidR="00E92269" w:rsidRDefault="00E92269" w:rsidP="00760DBC">
      <w:pPr>
        <w:rPr>
          <w:lang w:val="ru-RU"/>
        </w:rPr>
      </w:pPr>
    </w:p>
    <w:p w:rsidR="00E92269" w:rsidRDefault="00E92269" w:rsidP="00760DBC">
      <w:pPr>
        <w:rPr>
          <w:lang w:val="ru-RU"/>
        </w:rPr>
      </w:pPr>
    </w:p>
    <w:p w:rsidR="00E92269" w:rsidRDefault="00E92269" w:rsidP="00760DBC">
      <w:pPr>
        <w:rPr>
          <w:lang w:val="ru-RU"/>
        </w:rPr>
      </w:pPr>
    </w:p>
    <w:p w:rsidR="00E92269" w:rsidRDefault="00E92269" w:rsidP="00760DBC">
      <w:pPr>
        <w:rPr>
          <w:lang w:val="ru-RU"/>
        </w:rPr>
      </w:pPr>
    </w:p>
    <w:p w:rsidR="00E92269" w:rsidRDefault="00E92269" w:rsidP="00760DBC">
      <w:pPr>
        <w:rPr>
          <w:lang w:val="ru-RU"/>
        </w:rPr>
      </w:pPr>
    </w:p>
    <w:p w:rsidR="00E92269" w:rsidRDefault="00E92269" w:rsidP="00760DBC">
      <w:pPr>
        <w:rPr>
          <w:lang w:val="ru-RU"/>
        </w:rPr>
      </w:pPr>
    </w:p>
    <w:p w:rsidR="00CA1F41" w:rsidRDefault="00CA1F41" w:rsidP="00CA1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№3</w:t>
      </w:r>
    </w:p>
    <w:p w:rsidR="00CA1F41" w:rsidRDefault="00CA1F41" w:rsidP="00CA1F4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CA1F41" w:rsidRPr="00C8096B" w:rsidRDefault="00CA1F41" w:rsidP="00CA1F41">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 xml:space="preserve"> Русский язык. Базовый уровень</w:t>
      </w:r>
    </w:p>
    <w:p w:rsidR="00CA1F41" w:rsidRPr="00E92269" w:rsidRDefault="00CA1F41" w:rsidP="00E92269">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bookmarkStart w:id="15" w:name="_GoBack"/>
      <w:bookmarkEnd w:id="15"/>
    </w:p>
    <w:p w:rsidR="00CA1F41" w:rsidRPr="00CA1F41" w:rsidRDefault="00CA1F41" w:rsidP="00CA1F41">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Оценочные материалы</w:t>
      </w:r>
    </w:p>
    <w:tbl>
      <w:tblPr>
        <w:tblStyle w:val="ac"/>
        <w:tblW w:w="0" w:type="auto"/>
        <w:tblLook w:val="04A0" w:firstRow="1" w:lastRow="0" w:firstColumn="1" w:lastColumn="0" w:noHBand="0" w:noVBand="1"/>
      </w:tblPr>
      <w:tblGrid>
        <w:gridCol w:w="888"/>
        <w:gridCol w:w="3393"/>
        <w:gridCol w:w="1886"/>
        <w:gridCol w:w="3076"/>
      </w:tblGrid>
      <w:tr w:rsidR="00CA1F41" w:rsidRPr="00C8096B" w:rsidTr="00674181">
        <w:tc>
          <w:tcPr>
            <w:tcW w:w="888" w:type="dxa"/>
            <w:tcBorders>
              <w:right w:val="single" w:sz="4" w:space="0" w:color="auto"/>
            </w:tcBorders>
          </w:tcPr>
          <w:p w:rsidR="00CA1F41" w:rsidRDefault="00CA1F41" w:rsidP="00674181">
            <w:pPr>
              <w:jc w:val="center"/>
              <w:rPr>
                <w:rFonts w:ascii="Times New Roman" w:hAnsi="Times New Roman" w:cs="Times New Roman"/>
                <w:sz w:val="24"/>
                <w:szCs w:val="24"/>
                <w:lang w:val="ru-RU"/>
              </w:rPr>
            </w:pPr>
          </w:p>
          <w:p w:rsidR="00CA1F41" w:rsidRPr="00324814" w:rsidRDefault="00CA1F41" w:rsidP="00674181">
            <w:pPr>
              <w:jc w:val="center"/>
              <w:rPr>
                <w:rFonts w:ascii="Times New Roman" w:hAnsi="Times New Roman" w:cs="Times New Roman"/>
                <w:sz w:val="24"/>
                <w:szCs w:val="24"/>
                <w:lang w:val="ru-RU"/>
              </w:rPr>
            </w:pPr>
            <w:r>
              <w:rPr>
                <w:rFonts w:ascii="Times New Roman" w:hAnsi="Times New Roman" w:cs="Times New Roman"/>
                <w:sz w:val="24"/>
                <w:szCs w:val="24"/>
                <w:lang w:val="ru-RU"/>
              </w:rPr>
              <w:t>Номер урока</w:t>
            </w:r>
          </w:p>
        </w:tc>
        <w:tc>
          <w:tcPr>
            <w:tcW w:w="8355" w:type="dxa"/>
            <w:gridSpan w:val="3"/>
            <w:tcBorders>
              <w:left w:val="single" w:sz="4" w:space="0" w:color="auto"/>
            </w:tcBorders>
          </w:tcPr>
          <w:p w:rsidR="00CA1F41" w:rsidRPr="00C8096B" w:rsidRDefault="00CA1F41" w:rsidP="00674181">
            <w:pPr>
              <w:jc w:val="center"/>
              <w:rPr>
                <w:rFonts w:ascii="Times New Roman" w:hAnsi="Times New Roman" w:cs="Times New Roman"/>
                <w:sz w:val="24"/>
                <w:szCs w:val="24"/>
                <w:lang w:val="ru-RU"/>
              </w:rPr>
            </w:pPr>
          </w:p>
          <w:p w:rsidR="00CA1F41" w:rsidRPr="00C8096B" w:rsidRDefault="00CA1F41" w:rsidP="00674181">
            <w:pPr>
              <w:jc w:val="center"/>
              <w:rPr>
                <w:rFonts w:ascii="Times New Roman" w:hAnsi="Times New Roman" w:cs="Times New Roman"/>
                <w:sz w:val="24"/>
                <w:szCs w:val="24"/>
              </w:rPr>
            </w:pPr>
            <w:r w:rsidRPr="00C8096B">
              <w:rPr>
                <w:rFonts w:ascii="Times New Roman" w:hAnsi="Times New Roman" w:cs="Times New Roman"/>
                <w:sz w:val="24"/>
                <w:szCs w:val="24"/>
              </w:rPr>
              <w:t>8 класс</w:t>
            </w:r>
          </w:p>
        </w:tc>
      </w:tr>
      <w:tr w:rsidR="00CA1F41" w:rsidRPr="00760DBC" w:rsidTr="00674181">
        <w:tc>
          <w:tcPr>
            <w:tcW w:w="888" w:type="dxa"/>
            <w:tcBorders>
              <w:right w:val="single" w:sz="4" w:space="0" w:color="auto"/>
            </w:tcBorders>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393" w:type="dxa"/>
            <w:tcBorders>
              <w:left w:val="single" w:sz="4" w:space="0" w:color="auto"/>
            </w:tcBorders>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чтения</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760DBC" w:rsidRDefault="00E92269" w:rsidP="00674181">
            <w:pPr>
              <w:rPr>
                <w:rFonts w:ascii="Times New Roman" w:hAnsi="Times New Roman" w:cs="Times New Roman"/>
                <w:sz w:val="24"/>
                <w:szCs w:val="24"/>
                <w:lang w:val="ru-RU"/>
              </w:rPr>
            </w:pPr>
            <w:hyperlink r:id="rId7" w:anchor="start" w:history="1">
              <w:r w:rsidR="00CA1F41" w:rsidRPr="00760DBC">
                <w:rPr>
                  <w:rStyle w:val="ab"/>
                  <w:rFonts w:ascii="Times New Roman" w:hAnsi="Times New Roman" w:cs="Times New Roman"/>
                  <w:sz w:val="24"/>
                  <w:szCs w:val="24"/>
                  <w:lang w:val="ru-RU"/>
                </w:rPr>
                <w:t>тренажер</w:t>
              </w:r>
            </w:hyperlink>
            <w:r w:rsidR="00CA1F41">
              <w:rPr>
                <w:rFonts w:ascii="Times New Roman" w:hAnsi="Times New Roman" w:cs="Times New Roman"/>
                <w:sz w:val="24"/>
                <w:szCs w:val="24"/>
                <w:lang w:val="ru-RU"/>
              </w:rPr>
              <w:t xml:space="preserve"> подготовка к ОГЭ </w:t>
            </w:r>
          </w:p>
        </w:tc>
      </w:tr>
      <w:tr w:rsidR="00CA1F41" w:rsidRPr="00C8096B"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3393" w:type="dxa"/>
            <w:vAlign w:val="center"/>
          </w:tcPr>
          <w:p w:rsidR="00CA1F41" w:rsidRPr="004E6850"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письма</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076" w:type="dxa"/>
          </w:tcPr>
          <w:p w:rsidR="00CA1F41" w:rsidRPr="00760DBC" w:rsidRDefault="00E92269" w:rsidP="00674181">
            <w:pPr>
              <w:rPr>
                <w:rFonts w:ascii="Times New Roman" w:hAnsi="Times New Roman" w:cs="Times New Roman"/>
                <w:sz w:val="24"/>
                <w:szCs w:val="24"/>
                <w:lang w:val="ru-RU"/>
              </w:rPr>
            </w:pPr>
            <w:hyperlink r:id="rId8" w:anchor="start" w:history="1">
              <w:r w:rsidR="00CA1F41" w:rsidRPr="00760DBC">
                <w:rPr>
                  <w:rStyle w:val="ab"/>
                  <w:rFonts w:ascii="Times New Roman" w:hAnsi="Times New Roman" w:cs="Times New Roman"/>
                  <w:sz w:val="24"/>
                  <w:szCs w:val="24"/>
                  <w:lang w:val="ru-RU"/>
                </w:rPr>
                <w:t>тренажер</w:t>
              </w:r>
            </w:hyperlink>
            <w:r w:rsidR="00CA1F41">
              <w:rPr>
                <w:rFonts w:ascii="Times New Roman" w:hAnsi="Times New Roman" w:cs="Times New Roman"/>
                <w:sz w:val="24"/>
                <w:szCs w:val="24"/>
                <w:lang w:val="ru-RU"/>
              </w:rPr>
              <w:t xml:space="preserve"> подготовка к ОГЭ </w:t>
            </w:r>
          </w:p>
        </w:tc>
      </w:tr>
      <w:tr w:rsidR="00CA1F41" w:rsidRPr="00C8096B"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37</w:t>
            </w:r>
          </w:p>
        </w:tc>
        <w:tc>
          <w:tcPr>
            <w:tcW w:w="3393" w:type="dxa"/>
            <w:vAlign w:val="center"/>
          </w:tcPr>
          <w:p w:rsidR="00CA1F41" w:rsidRPr="004E6850"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устной речи</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076" w:type="dxa"/>
          </w:tcPr>
          <w:p w:rsidR="00CA1F41" w:rsidRPr="00C8096B" w:rsidRDefault="00CA1F41" w:rsidP="00674181">
            <w:pPr>
              <w:rPr>
                <w:rFonts w:ascii="Times New Roman" w:hAnsi="Times New Roman" w:cs="Times New Roman"/>
                <w:sz w:val="24"/>
                <w:szCs w:val="24"/>
              </w:rPr>
            </w:pPr>
          </w:p>
        </w:tc>
      </w:tr>
      <w:tr w:rsidR="00CA1F41" w:rsidRPr="00C8096B"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3393" w:type="dxa"/>
            <w:vAlign w:val="center"/>
          </w:tcPr>
          <w:p w:rsidR="00CA1F41" w:rsidRPr="00324814"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Тестирование</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076" w:type="dxa"/>
          </w:tcPr>
          <w:p w:rsidR="00CA1F41" w:rsidRPr="00324814" w:rsidRDefault="00CA1F41" w:rsidP="00674181">
            <w:pPr>
              <w:rPr>
                <w:rFonts w:ascii="Times New Roman" w:hAnsi="Times New Roman" w:cs="Times New Roman"/>
                <w:sz w:val="24"/>
                <w:szCs w:val="24"/>
              </w:rPr>
            </w:pPr>
            <w:r w:rsidRPr="00324814">
              <w:rPr>
                <w:rFonts w:ascii="Times New Roman" w:hAnsi="Times New Roman"/>
                <w:color w:val="333333"/>
                <w:sz w:val="24"/>
                <w:szCs w:val="24"/>
                <w:lang w:val="ru-RU"/>
              </w:rPr>
              <w:t>‌</w:t>
            </w:r>
            <w:r w:rsidRPr="00324814">
              <w:rPr>
                <w:rFonts w:ascii="Times New Roman" w:hAnsi="Times New Roman"/>
                <w:color w:val="000000"/>
                <w:sz w:val="24"/>
                <w:szCs w:val="24"/>
                <w:lang w:val="ru-RU"/>
              </w:rPr>
              <w:t>Бим И.Л. , Каплина О.В. Немецкий язык. Сборник упражнений 5-9 классы.</w:t>
            </w:r>
          </w:p>
        </w:tc>
      </w:tr>
      <w:tr w:rsidR="00CA1F41" w:rsidRPr="00DD0F0E"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69</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устной речи</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324814" w:rsidRDefault="00CA1F41" w:rsidP="00674181">
            <w:pPr>
              <w:rPr>
                <w:rFonts w:ascii="Times New Roman" w:hAnsi="Times New Roman" w:cs="Times New Roman"/>
                <w:sz w:val="24"/>
                <w:szCs w:val="24"/>
                <w:lang w:val="ru-RU"/>
              </w:rPr>
            </w:pPr>
          </w:p>
        </w:tc>
      </w:tr>
      <w:tr w:rsidR="00CA1F41" w:rsidRPr="00E92269"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81</w:t>
            </w:r>
          </w:p>
        </w:tc>
        <w:tc>
          <w:tcPr>
            <w:tcW w:w="3393" w:type="dxa"/>
            <w:vAlign w:val="center"/>
          </w:tcPr>
          <w:p w:rsidR="00CA1F41" w:rsidRPr="00324814"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аудирования</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076" w:type="dxa"/>
          </w:tcPr>
          <w:p w:rsidR="00CA1F41" w:rsidRPr="00324814" w:rsidRDefault="00CA1F41" w:rsidP="00674181">
            <w:pPr>
              <w:rPr>
                <w:rFonts w:ascii="Times New Roman" w:hAnsi="Times New Roman" w:cs="Times New Roman"/>
                <w:sz w:val="24"/>
                <w:szCs w:val="24"/>
                <w:lang w:val="ru-RU"/>
              </w:rPr>
            </w:pPr>
            <w:r w:rsidRPr="00324814">
              <w:rPr>
                <w:rFonts w:ascii="Times New Roman" w:hAnsi="Times New Roman"/>
                <w:color w:val="000000"/>
                <w:sz w:val="24"/>
                <w:szCs w:val="24"/>
                <w:lang w:val="ru-RU"/>
              </w:rPr>
              <w:t>‌Электронный образовательный комплекс на (С</w:t>
            </w:r>
            <w:proofErr w:type="gramStart"/>
            <w:r w:rsidRPr="00324814">
              <w:rPr>
                <w:rFonts w:ascii="Times New Roman" w:hAnsi="Times New Roman"/>
                <w:color w:val="000000"/>
                <w:sz w:val="24"/>
                <w:szCs w:val="24"/>
              </w:rPr>
              <w:t>D</w:t>
            </w:r>
            <w:proofErr w:type="gramEnd"/>
            <w:r w:rsidRPr="00324814">
              <w:rPr>
                <w:rFonts w:ascii="Times New Roman" w:hAnsi="Times New Roman"/>
                <w:color w:val="000000"/>
                <w:sz w:val="24"/>
                <w:szCs w:val="24"/>
                <w:lang w:val="ru-RU"/>
              </w:rPr>
              <w:t>-диске).</w:t>
            </w:r>
          </w:p>
        </w:tc>
      </w:tr>
      <w:tr w:rsidR="00CA1F41" w:rsidRPr="00C8096B"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86</w:t>
            </w:r>
          </w:p>
        </w:tc>
        <w:tc>
          <w:tcPr>
            <w:tcW w:w="3393" w:type="dxa"/>
            <w:vAlign w:val="center"/>
          </w:tcPr>
          <w:p w:rsidR="00CA1F41" w:rsidRPr="00324814"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чтения</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076" w:type="dxa"/>
          </w:tcPr>
          <w:p w:rsidR="00CA1F41" w:rsidRPr="00760DBC"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Книга для чтения</w:t>
            </w:r>
          </w:p>
        </w:tc>
      </w:tr>
      <w:tr w:rsidR="00CA1F41" w:rsidRPr="00DD0F0E"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94</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устной речи</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324814" w:rsidRDefault="00CA1F41" w:rsidP="00674181">
            <w:pPr>
              <w:rPr>
                <w:rFonts w:ascii="Times New Roman" w:hAnsi="Times New Roman" w:cs="Times New Roman"/>
                <w:sz w:val="24"/>
                <w:szCs w:val="24"/>
                <w:lang w:val="ru-RU"/>
              </w:rPr>
            </w:pPr>
          </w:p>
        </w:tc>
      </w:tr>
      <w:tr w:rsidR="00CA1F41" w:rsidRPr="00DD0F0E"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102</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Тестирование</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vAlign w:val="center"/>
          </w:tcPr>
          <w:p w:rsidR="00CA1F41" w:rsidRPr="00324814" w:rsidRDefault="00CA1F41" w:rsidP="00674181">
            <w:pPr>
              <w:ind w:left="135"/>
              <w:rPr>
                <w:rFonts w:ascii="Times New Roman" w:hAnsi="Times New Roman" w:cs="Times New Roman"/>
                <w:sz w:val="24"/>
                <w:szCs w:val="24"/>
                <w:lang w:val="ru-RU"/>
              </w:rPr>
            </w:pPr>
            <w:r w:rsidRPr="00324814">
              <w:rPr>
                <w:rFonts w:ascii="Times New Roman" w:hAnsi="Times New Roman"/>
                <w:color w:val="333333"/>
                <w:sz w:val="24"/>
                <w:szCs w:val="24"/>
                <w:lang w:val="ru-RU"/>
              </w:rPr>
              <w:t>‌</w:t>
            </w:r>
            <w:r w:rsidRPr="00324814">
              <w:rPr>
                <w:rFonts w:ascii="Times New Roman" w:hAnsi="Times New Roman"/>
                <w:color w:val="000000"/>
                <w:sz w:val="24"/>
                <w:szCs w:val="24"/>
                <w:lang w:val="ru-RU"/>
              </w:rPr>
              <w:t>Бим И.Л. , Каплина О.В. Немецкий язык. Сборник упражнений 5-9 классы.</w:t>
            </w:r>
          </w:p>
        </w:tc>
      </w:tr>
      <w:tr w:rsidR="00CA1F41" w:rsidRPr="00C8096B" w:rsidTr="00674181">
        <w:tc>
          <w:tcPr>
            <w:tcW w:w="9243" w:type="dxa"/>
            <w:gridSpan w:val="4"/>
          </w:tcPr>
          <w:p w:rsidR="00CA1F41" w:rsidRPr="00324814" w:rsidRDefault="00CA1F41" w:rsidP="00674181">
            <w:pPr>
              <w:rPr>
                <w:rFonts w:ascii="Times New Roman" w:hAnsi="Times New Roman" w:cs="Times New Roman"/>
                <w:sz w:val="24"/>
                <w:szCs w:val="24"/>
                <w:lang w:val="ru-RU"/>
              </w:rPr>
            </w:pPr>
          </w:p>
          <w:p w:rsidR="00CA1F41" w:rsidRPr="00324814" w:rsidRDefault="00CA1F41" w:rsidP="00674181">
            <w:pPr>
              <w:jc w:val="center"/>
              <w:rPr>
                <w:rFonts w:ascii="Times New Roman" w:hAnsi="Times New Roman" w:cs="Times New Roman"/>
                <w:sz w:val="24"/>
                <w:szCs w:val="24"/>
              </w:rPr>
            </w:pPr>
            <w:r w:rsidRPr="00324814">
              <w:rPr>
                <w:rFonts w:ascii="Times New Roman" w:hAnsi="Times New Roman" w:cs="Times New Roman"/>
                <w:sz w:val="24"/>
                <w:szCs w:val="24"/>
              </w:rPr>
              <w:t>9 класс</w:t>
            </w:r>
          </w:p>
        </w:tc>
      </w:tr>
      <w:tr w:rsidR="00CA1F41" w:rsidRPr="00DD0F0E"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устной речи</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324814" w:rsidRDefault="00CA1F41" w:rsidP="00674181">
            <w:pPr>
              <w:rPr>
                <w:rFonts w:ascii="Times New Roman" w:hAnsi="Times New Roman" w:cs="Times New Roman"/>
                <w:sz w:val="24"/>
                <w:szCs w:val="24"/>
                <w:lang w:val="ru-RU"/>
              </w:rPr>
            </w:pPr>
          </w:p>
        </w:tc>
      </w:tr>
      <w:tr w:rsidR="00CA1F41" w:rsidRPr="00C8096B"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3393" w:type="dxa"/>
            <w:vAlign w:val="center"/>
          </w:tcPr>
          <w:p w:rsidR="00CA1F41" w:rsidRPr="00C8096B" w:rsidRDefault="00CA1F41" w:rsidP="00674181">
            <w:pPr>
              <w:ind w:left="135"/>
              <w:rPr>
                <w:rFonts w:ascii="Times New Roman" w:hAnsi="Times New Roman" w:cs="Times New Roman"/>
                <w:sz w:val="24"/>
                <w:szCs w:val="24"/>
              </w:rPr>
            </w:pPr>
            <w:r>
              <w:rPr>
                <w:rFonts w:ascii="Times New Roman" w:hAnsi="Times New Roman" w:cs="Times New Roman"/>
                <w:sz w:val="24"/>
                <w:szCs w:val="24"/>
                <w:lang w:val="ru-RU"/>
              </w:rPr>
              <w:t>Контроль чтения</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076" w:type="dxa"/>
          </w:tcPr>
          <w:p w:rsidR="00CA1F41" w:rsidRPr="00760DBC" w:rsidRDefault="00E92269" w:rsidP="00674181">
            <w:pPr>
              <w:rPr>
                <w:rFonts w:ascii="Times New Roman" w:hAnsi="Times New Roman" w:cs="Times New Roman"/>
                <w:sz w:val="24"/>
                <w:szCs w:val="24"/>
                <w:lang w:val="ru-RU"/>
              </w:rPr>
            </w:pPr>
            <w:hyperlink r:id="rId9" w:anchor="start" w:history="1">
              <w:r w:rsidR="00CA1F41" w:rsidRPr="00760DBC">
                <w:rPr>
                  <w:rStyle w:val="ab"/>
                  <w:rFonts w:ascii="Times New Roman" w:hAnsi="Times New Roman" w:cs="Times New Roman"/>
                  <w:sz w:val="24"/>
                  <w:szCs w:val="24"/>
                  <w:lang w:val="ru-RU"/>
                </w:rPr>
                <w:t>тренажер</w:t>
              </w:r>
            </w:hyperlink>
            <w:r w:rsidR="00CA1F41">
              <w:rPr>
                <w:rFonts w:ascii="Times New Roman" w:hAnsi="Times New Roman" w:cs="Times New Roman"/>
                <w:sz w:val="24"/>
                <w:szCs w:val="24"/>
                <w:lang w:val="ru-RU"/>
              </w:rPr>
              <w:t xml:space="preserve"> подготовка к ОГЭ </w:t>
            </w:r>
          </w:p>
        </w:tc>
      </w:tr>
      <w:tr w:rsidR="00CA1F41" w:rsidRPr="00C8096B"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35</w:t>
            </w:r>
          </w:p>
        </w:tc>
        <w:tc>
          <w:tcPr>
            <w:tcW w:w="3393" w:type="dxa"/>
            <w:vAlign w:val="center"/>
          </w:tcPr>
          <w:p w:rsidR="00CA1F41" w:rsidRPr="00C8096B" w:rsidRDefault="00CA1F41" w:rsidP="00674181">
            <w:pPr>
              <w:ind w:left="135"/>
              <w:rPr>
                <w:rFonts w:ascii="Times New Roman" w:hAnsi="Times New Roman" w:cs="Times New Roman"/>
                <w:sz w:val="24"/>
                <w:szCs w:val="24"/>
              </w:rPr>
            </w:pPr>
            <w:r>
              <w:rPr>
                <w:rFonts w:ascii="Times New Roman" w:hAnsi="Times New Roman" w:cs="Times New Roman"/>
                <w:sz w:val="24"/>
                <w:szCs w:val="24"/>
                <w:lang w:val="ru-RU"/>
              </w:rPr>
              <w:t>Тестирование</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076" w:type="dxa"/>
          </w:tcPr>
          <w:p w:rsidR="00CA1F41" w:rsidRPr="00324814" w:rsidRDefault="00CA1F41" w:rsidP="00674181">
            <w:pPr>
              <w:rPr>
                <w:rFonts w:ascii="Times New Roman" w:hAnsi="Times New Roman" w:cs="Times New Roman"/>
                <w:sz w:val="24"/>
                <w:szCs w:val="24"/>
              </w:rPr>
            </w:pPr>
            <w:r w:rsidRPr="00324814">
              <w:rPr>
                <w:rFonts w:ascii="Times New Roman" w:hAnsi="Times New Roman"/>
                <w:color w:val="333333"/>
                <w:sz w:val="24"/>
                <w:szCs w:val="24"/>
                <w:lang w:val="ru-RU"/>
              </w:rPr>
              <w:t>‌</w:t>
            </w:r>
            <w:r w:rsidRPr="00324814">
              <w:rPr>
                <w:rFonts w:ascii="Times New Roman" w:hAnsi="Times New Roman"/>
                <w:color w:val="000000"/>
                <w:sz w:val="24"/>
                <w:szCs w:val="24"/>
                <w:lang w:val="ru-RU"/>
              </w:rPr>
              <w:t>Бим И.Л. , Каплина О.В. Немецкий язык. Сборник упражнений 5-9 классы.</w:t>
            </w:r>
          </w:p>
        </w:tc>
      </w:tr>
      <w:tr w:rsidR="00CA1F41" w:rsidRPr="00E92269"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аудирования</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324814" w:rsidRDefault="00CA1F41" w:rsidP="00674181">
            <w:pPr>
              <w:rPr>
                <w:rFonts w:ascii="Times New Roman" w:hAnsi="Times New Roman" w:cs="Times New Roman"/>
                <w:sz w:val="24"/>
                <w:szCs w:val="24"/>
                <w:lang w:val="ru-RU"/>
              </w:rPr>
            </w:pPr>
            <w:r w:rsidRPr="00324814">
              <w:rPr>
                <w:rFonts w:ascii="Times New Roman" w:hAnsi="Times New Roman"/>
                <w:color w:val="000000"/>
                <w:sz w:val="24"/>
                <w:szCs w:val="24"/>
                <w:lang w:val="ru-RU"/>
              </w:rPr>
              <w:t>‌Электронный образовательный комплекс на (С</w:t>
            </w:r>
            <w:proofErr w:type="gramStart"/>
            <w:r w:rsidRPr="00324814">
              <w:rPr>
                <w:rFonts w:ascii="Times New Roman" w:hAnsi="Times New Roman"/>
                <w:color w:val="000000"/>
                <w:sz w:val="24"/>
                <w:szCs w:val="24"/>
              </w:rPr>
              <w:t>D</w:t>
            </w:r>
            <w:proofErr w:type="gramEnd"/>
            <w:r w:rsidRPr="00324814">
              <w:rPr>
                <w:rFonts w:ascii="Times New Roman" w:hAnsi="Times New Roman"/>
                <w:color w:val="000000"/>
                <w:sz w:val="24"/>
                <w:szCs w:val="24"/>
                <w:lang w:val="ru-RU"/>
              </w:rPr>
              <w:t>-диске).</w:t>
            </w:r>
          </w:p>
        </w:tc>
      </w:tr>
      <w:tr w:rsidR="00CA1F41" w:rsidRPr="00DD0F0E"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письма</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760DBC" w:rsidRDefault="00E92269" w:rsidP="00674181">
            <w:pPr>
              <w:rPr>
                <w:rFonts w:ascii="Times New Roman" w:hAnsi="Times New Roman" w:cs="Times New Roman"/>
                <w:sz w:val="24"/>
                <w:szCs w:val="24"/>
                <w:lang w:val="ru-RU"/>
              </w:rPr>
            </w:pPr>
            <w:hyperlink r:id="rId10" w:anchor="start" w:history="1">
              <w:r w:rsidR="00CA1F41" w:rsidRPr="00760DBC">
                <w:rPr>
                  <w:rStyle w:val="ab"/>
                  <w:rFonts w:ascii="Times New Roman" w:hAnsi="Times New Roman" w:cs="Times New Roman"/>
                  <w:sz w:val="24"/>
                  <w:szCs w:val="24"/>
                  <w:lang w:val="ru-RU"/>
                </w:rPr>
                <w:t>тренажер</w:t>
              </w:r>
            </w:hyperlink>
            <w:r w:rsidR="00CA1F41">
              <w:rPr>
                <w:rFonts w:ascii="Times New Roman" w:hAnsi="Times New Roman" w:cs="Times New Roman"/>
                <w:sz w:val="24"/>
                <w:szCs w:val="24"/>
                <w:lang w:val="ru-RU"/>
              </w:rPr>
              <w:t xml:space="preserve"> подготовка к ОГЭ </w:t>
            </w:r>
          </w:p>
        </w:tc>
      </w:tr>
      <w:tr w:rsidR="00CA1F41" w:rsidRPr="00C8096B"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устной речи</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324814" w:rsidRDefault="00CA1F41" w:rsidP="00674181">
            <w:pPr>
              <w:rPr>
                <w:rFonts w:ascii="Times New Roman" w:hAnsi="Times New Roman" w:cs="Times New Roman"/>
                <w:sz w:val="24"/>
                <w:szCs w:val="24"/>
              </w:rPr>
            </w:pPr>
          </w:p>
        </w:tc>
      </w:tr>
      <w:tr w:rsidR="00CA1F41" w:rsidRPr="00DD0F0E" w:rsidTr="00674181">
        <w:trPr>
          <w:trHeight w:val="391"/>
        </w:trPr>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71</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чтения</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324814"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Книга для чтения</w:t>
            </w:r>
          </w:p>
        </w:tc>
      </w:tr>
      <w:tr w:rsidR="00CA1F41" w:rsidRPr="00C8096B" w:rsidTr="00674181">
        <w:tc>
          <w:tcPr>
            <w:tcW w:w="888" w:type="dxa"/>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84</w:t>
            </w:r>
          </w:p>
        </w:tc>
        <w:tc>
          <w:tcPr>
            <w:tcW w:w="3393" w:type="dxa"/>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Тестирование</w:t>
            </w:r>
          </w:p>
        </w:tc>
        <w:tc>
          <w:tcPr>
            <w:tcW w:w="1886" w:type="dxa"/>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Pr>
          <w:p w:rsidR="00CA1F41" w:rsidRPr="00760DBC" w:rsidRDefault="00E92269" w:rsidP="00674181">
            <w:pPr>
              <w:rPr>
                <w:rFonts w:ascii="Times New Roman" w:hAnsi="Times New Roman" w:cs="Times New Roman"/>
                <w:sz w:val="24"/>
                <w:szCs w:val="24"/>
                <w:lang w:val="ru-RU"/>
              </w:rPr>
            </w:pPr>
            <w:hyperlink r:id="rId11" w:anchor="start" w:history="1">
              <w:r w:rsidR="00CA1F41" w:rsidRPr="00760DBC">
                <w:rPr>
                  <w:rStyle w:val="ab"/>
                  <w:rFonts w:ascii="Times New Roman" w:hAnsi="Times New Roman" w:cs="Times New Roman"/>
                  <w:sz w:val="24"/>
                  <w:szCs w:val="24"/>
                  <w:lang w:val="ru-RU"/>
                </w:rPr>
                <w:t>тренажер</w:t>
              </w:r>
            </w:hyperlink>
            <w:r w:rsidR="00CA1F41">
              <w:rPr>
                <w:rFonts w:ascii="Times New Roman" w:hAnsi="Times New Roman" w:cs="Times New Roman"/>
                <w:sz w:val="24"/>
                <w:szCs w:val="24"/>
                <w:lang w:val="ru-RU"/>
              </w:rPr>
              <w:t xml:space="preserve"> подготовка к ОГЭ </w:t>
            </w:r>
          </w:p>
        </w:tc>
      </w:tr>
      <w:tr w:rsidR="00CA1F41" w:rsidRPr="00E92269" w:rsidTr="00674181">
        <w:trPr>
          <w:trHeight w:val="231"/>
        </w:trPr>
        <w:tc>
          <w:tcPr>
            <w:tcW w:w="888" w:type="dxa"/>
            <w:tcBorders>
              <w:bottom w:val="single" w:sz="4" w:space="0" w:color="auto"/>
            </w:tcBorders>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92</w:t>
            </w:r>
          </w:p>
        </w:tc>
        <w:tc>
          <w:tcPr>
            <w:tcW w:w="3393" w:type="dxa"/>
            <w:tcBorders>
              <w:bottom w:val="single" w:sz="4" w:space="0" w:color="auto"/>
            </w:tcBorders>
            <w:vAlign w:val="center"/>
          </w:tcPr>
          <w:p w:rsidR="00CA1F41" w:rsidRPr="00C8096B" w:rsidRDefault="00CA1F41" w:rsidP="00674181">
            <w:pPr>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 аудирования</w:t>
            </w:r>
          </w:p>
        </w:tc>
        <w:tc>
          <w:tcPr>
            <w:tcW w:w="1886" w:type="dxa"/>
            <w:tcBorders>
              <w:bottom w:val="single" w:sz="4" w:space="0" w:color="auto"/>
            </w:tcBorders>
            <w:vAlign w:val="center"/>
          </w:tcPr>
          <w:p w:rsidR="00CA1F41" w:rsidRPr="00C8096B" w:rsidRDefault="00CA1F41" w:rsidP="00674181">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076" w:type="dxa"/>
            <w:tcBorders>
              <w:bottom w:val="single" w:sz="4" w:space="0" w:color="auto"/>
            </w:tcBorders>
          </w:tcPr>
          <w:p w:rsidR="00CA1F41" w:rsidRPr="00324814" w:rsidRDefault="00CA1F41" w:rsidP="00674181">
            <w:pPr>
              <w:rPr>
                <w:rFonts w:ascii="Times New Roman" w:hAnsi="Times New Roman" w:cs="Times New Roman"/>
                <w:sz w:val="24"/>
                <w:szCs w:val="24"/>
                <w:lang w:val="ru-RU"/>
              </w:rPr>
            </w:pPr>
            <w:r w:rsidRPr="00324814">
              <w:rPr>
                <w:rFonts w:ascii="Times New Roman" w:hAnsi="Times New Roman"/>
                <w:color w:val="000000"/>
                <w:sz w:val="24"/>
                <w:szCs w:val="24"/>
                <w:lang w:val="ru-RU"/>
              </w:rPr>
              <w:t>‌Электронный образовательный комплекс на (С</w:t>
            </w:r>
            <w:proofErr w:type="gramStart"/>
            <w:r w:rsidRPr="00324814">
              <w:rPr>
                <w:rFonts w:ascii="Times New Roman" w:hAnsi="Times New Roman"/>
                <w:color w:val="000000"/>
                <w:sz w:val="24"/>
                <w:szCs w:val="24"/>
              </w:rPr>
              <w:t>D</w:t>
            </w:r>
            <w:proofErr w:type="gramEnd"/>
            <w:r w:rsidRPr="00324814">
              <w:rPr>
                <w:rFonts w:ascii="Times New Roman" w:hAnsi="Times New Roman"/>
                <w:color w:val="000000"/>
                <w:sz w:val="24"/>
                <w:szCs w:val="24"/>
                <w:lang w:val="ru-RU"/>
              </w:rPr>
              <w:t>-диске).</w:t>
            </w:r>
          </w:p>
        </w:tc>
      </w:tr>
      <w:tr w:rsidR="00CA1F41" w:rsidRPr="00C8096B" w:rsidTr="00674181">
        <w:trPr>
          <w:trHeight w:val="598"/>
        </w:trPr>
        <w:tc>
          <w:tcPr>
            <w:tcW w:w="888" w:type="dxa"/>
            <w:tcBorders>
              <w:top w:val="single" w:sz="4" w:space="0" w:color="auto"/>
            </w:tcBorders>
            <w:vAlign w:val="center"/>
          </w:tcPr>
          <w:p w:rsidR="00CA1F41" w:rsidRPr="004E6850"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102</w:t>
            </w:r>
          </w:p>
        </w:tc>
        <w:tc>
          <w:tcPr>
            <w:tcW w:w="3393" w:type="dxa"/>
            <w:tcBorders>
              <w:top w:val="single" w:sz="4" w:space="0" w:color="auto"/>
            </w:tcBorders>
            <w:vAlign w:val="center"/>
          </w:tcPr>
          <w:p w:rsidR="00CA1F41" w:rsidRDefault="00CA1F41" w:rsidP="00674181">
            <w:pPr>
              <w:rPr>
                <w:rFonts w:ascii="Times New Roman" w:hAnsi="Times New Roman" w:cs="Times New Roman"/>
                <w:sz w:val="24"/>
                <w:szCs w:val="24"/>
                <w:lang w:val="ru-RU"/>
              </w:rPr>
            </w:pPr>
            <w:r>
              <w:rPr>
                <w:rFonts w:ascii="Times New Roman" w:hAnsi="Times New Roman" w:cs="Times New Roman"/>
                <w:sz w:val="24"/>
                <w:szCs w:val="24"/>
                <w:lang w:val="ru-RU"/>
              </w:rPr>
              <w:t>Тестирование</w:t>
            </w:r>
          </w:p>
        </w:tc>
        <w:tc>
          <w:tcPr>
            <w:tcW w:w="1886" w:type="dxa"/>
            <w:tcBorders>
              <w:top w:val="single" w:sz="4" w:space="0" w:color="auto"/>
            </w:tcBorders>
            <w:vAlign w:val="center"/>
          </w:tcPr>
          <w:p w:rsidR="00CA1F41" w:rsidRPr="004E6850" w:rsidRDefault="00CA1F41" w:rsidP="00674181">
            <w:pPr>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3076" w:type="dxa"/>
            <w:tcBorders>
              <w:top w:val="single" w:sz="4" w:space="0" w:color="auto"/>
            </w:tcBorders>
          </w:tcPr>
          <w:p w:rsidR="00CA1F41" w:rsidRPr="00324814" w:rsidRDefault="00CA1F41" w:rsidP="00674181">
            <w:pPr>
              <w:rPr>
                <w:rFonts w:ascii="Times New Roman" w:hAnsi="Times New Roman" w:cs="Times New Roman"/>
                <w:sz w:val="24"/>
                <w:szCs w:val="24"/>
              </w:rPr>
            </w:pPr>
            <w:r w:rsidRPr="00324814">
              <w:rPr>
                <w:rFonts w:ascii="Times New Roman" w:hAnsi="Times New Roman"/>
                <w:color w:val="333333"/>
                <w:sz w:val="24"/>
                <w:szCs w:val="24"/>
                <w:lang w:val="ru-RU"/>
              </w:rPr>
              <w:t>‌</w:t>
            </w:r>
            <w:r w:rsidRPr="00324814">
              <w:rPr>
                <w:rFonts w:ascii="Times New Roman" w:hAnsi="Times New Roman"/>
                <w:color w:val="000000"/>
                <w:sz w:val="24"/>
                <w:szCs w:val="24"/>
                <w:lang w:val="ru-RU"/>
              </w:rPr>
              <w:t>Бим И.Л. , Каплина О.В. Немецкий язык. Сборник упражнений 5-9 классы.</w:t>
            </w:r>
          </w:p>
        </w:tc>
      </w:tr>
    </w:tbl>
    <w:p w:rsidR="00CA1F41" w:rsidRDefault="00CA1F41" w:rsidP="00E92269"/>
    <w:sectPr w:rsidR="00CA1F41" w:rsidSect="00E92269">
      <w:pgSz w:w="11907" w:h="16839" w:code="9"/>
      <w:pgMar w:top="1134" w:right="708"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413131"/>
    <w:multiLevelType w:val="multilevel"/>
    <w:tmpl w:val="D5362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DA1296"/>
    <w:multiLevelType w:val="multilevel"/>
    <w:tmpl w:val="5D609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D25A5C"/>
    <w:multiLevelType w:val="multilevel"/>
    <w:tmpl w:val="8178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FB2D28"/>
    <w:multiLevelType w:val="multilevel"/>
    <w:tmpl w:val="2E70FC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B80D48"/>
    <w:multiLevelType w:val="multilevel"/>
    <w:tmpl w:val="751E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AD30F2"/>
    <w:multiLevelType w:val="multilevel"/>
    <w:tmpl w:val="F85C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991EFC"/>
    <w:multiLevelType w:val="multilevel"/>
    <w:tmpl w:val="CF4A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BD3405"/>
    <w:multiLevelType w:val="multilevel"/>
    <w:tmpl w:val="CEC0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8C7CCE"/>
    <w:multiLevelType w:val="multilevel"/>
    <w:tmpl w:val="992C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95757F"/>
    <w:multiLevelType w:val="multilevel"/>
    <w:tmpl w:val="BE5E9B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B07D0F"/>
    <w:multiLevelType w:val="multilevel"/>
    <w:tmpl w:val="ECAC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7"/>
  </w:num>
  <w:num w:numId="5">
    <w:abstractNumId w:val="10"/>
  </w:num>
  <w:num w:numId="6">
    <w:abstractNumId w:val="4"/>
  </w:num>
  <w:num w:numId="7">
    <w:abstractNumId w:val="11"/>
  </w:num>
  <w:num w:numId="8">
    <w:abstractNumId w:val="9"/>
  </w:num>
  <w:num w:numId="9">
    <w:abstractNumId w:val="3"/>
  </w:num>
  <w:num w:numId="10">
    <w:abstractNumId w:val="6"/>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351D7B"/>
    <w:rsid w:val="00021CDF"/>
    <w:rsid w:val="00087635"/>
    <w:rsid w:val="00324814"/>
    <w:rsid w:val="00351D7B"/>
    <w:rsid w:val="004E6850"/>
    <w:rsid w:val="00504476"/>
    <w:rsid w:val="00701775"/>
    <w:rsid w:val="00760DBC"/>
    <w:rsid w:val="00905A5A"/>
    <w:rsid w:val="009A6EC3"/>
    <w:rsid w:val="00AB49E4"/>
    <w:rsid w:val="00AE49DD"/>
    <w:rsid w:val="00CA1F41"/>
    <w:rsid w:val="00CD5C64"/>
    <w:rsid w:val="00E92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1D7B"/>
    <w:rPr>
      <w:color w:val="0000FF" w:themeColor="hyperlink"/>
      <w:u w:val="single"/>
    </w:rPr>
  </w:style>
  <w:style w:type="table" w:styleId="ac">
    <w:name w:val="Table Grid"/>
    <w:basedOn w:val="a1"/>
    <w:uiPriority w:val="59"/>
    <w:rsid w:val="00351D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905A5A"/>
    <w:rPr>
      <w:color w:val="800080" w:themeColor="followedHyperlink"/>
      <w:u w:val="single"/>
    </w:rPr>
  </w:style>
  <w:style w:type="paragraph" w:styleId="af">
    <w:name w:val="List Paragraph"/>
    <w:basedOn w:val="a"/>
    <w:uiPriority w:val="99"/>
    <w:unhideWhenUsed/>
    <w:rsid w:val="00760D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exa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gosexam.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osexam.ru/" TargetMode="External"/><Relationship Id="rId5" Type="http://schemas.openxmlformats.org/officeDocument/2006/relationships/settings" Target="settings.xml"/><Relationship Id="rId10" Type="http://schemas.openxmlformats.org/officeDocument/2006/relationships/hyperlink" Target="https://gosexam.ru/" TargetMode="External"/><Relationship Id="rId4" Type="http://schemas.microsoft.com/office/2007/relationships/stylesWithEffects" Target="stylesWithEffects.xml"/><Relationship Id="rId9" Type="http://schemas.openxmlformats.org/officeDocument/2006/relationships/hyperlink" Target="https://gosex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33F470-ED26-4512-9014-682C40E6D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109</Pages>
  <Words>26793</Words>
  <Characters>152722</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179157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dc:creator>
  <cp:lastModifiedBy>user</cp:lastModifiedBy>
  <cp:revision>8</cp:revision>
  <dcterms:created xsi:type="dcterms:W3CDTF">2023-09-23T12:46:00Z</dcterms:created>
  <dcterms:modified xsi:type="dcterms:W3CDTF">2023-09-25T11:36:00Z</dcterms:modified>
</cp:coreProperties>
</file>